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F4A" w:rsidRPr="009E19C1" w:rsidRDefault="009F5F4A" w:rsidP="009F5F4A">
      <w:pPr>
        <w:spacing w:after="0" w:line="240" w:lineRule="auto"/>
        <w:jc w:val="both"/>
        <w:rPr>
          <w:rFonts w:ascii="Arial" w:eastAsia="Times New Roman" w:hAnsi="Arial" w:cs="Arial"/>
          <w:b/>
          <w:sz w:val="24"/>
          <w:szCs w:val="24"/>
          <w:lang w:eastAsia="es-ES"/>
        </w:rPr>
      </w:pPr>
      <w:r w:rsidRPr="009E19C1">
        <w:rPr>
          <w:rFonts w:ascii="Arial" w:eastAsia="Times New Roman" w:hAnsi="Arial" w:cs="Arial"/>
          <w:b/>
          <w:sz w:val="24"/>
          <w:szCs w:val="24"/>
          <w:lang w:eastAsia="es-ES"/>
        </w:rPr>
        <w:t>Ofic.</w:t>
      </w:r>
      <w:r>
        <w:rPr>
          <w:rFonts w:ascii="Arial" w:eastAsia="Times New Roman" w:hAnsi="Arial" w:cs="Arial"/>
          <w:b/>
          <w:sz w:val="24"/>
          <w:szCs w:val="24"/>
          <w:lang w:eastAsia="es-ES"/>
        </w:rPr>
        <w:t>410</w:t>
      </w:r>
      <w:r w:rsidRPr="009E19C1">
        <w:rPr>
          <w:rFonts w:ascii="Arial" w:eastAsia="Times New Roman" w:hAnsi="Arial" w:cs="Arial"/>
          <w:b/>
          <w:sz w:val="24"/>
          <w:szCs w:val="24"/>
          <w:lang w:eastAsia="es-ES"/>
        </w:rPr>
        <w:t>/2018</w:t>
      </w:r>
    </w:p>
    <w:p w:rsidR="009F5F4A" w:rsidRDefault="009F5F4A" w:rsidP="009F5F4A">
      <w:pPr>
        <w:spacing w:after="0" w:line="240" w:lineRule="auto"/>
        <w:jc w:val="both"/>
        <w:rPr>
          <w:rFonts w:ascii="Arial" w:eastAsia="Times New Roman" w:hAnsi="Arial" w:cs="Arial"/>
          <w:b/>
          <w:sz w:val="24"/>
          <w:szCs w:val="24"/>
          <w:lang w:eastAsia="es-ES"/>
        </w:rPr>
      </w:pPr>
      <w:r w:rsidRPr="009E19C1">
        <w:rPr>
          <w:rFonts w:ascii="Arial" w:eastAsia="Times New Roman" w:hAnsi="Arial" w:cs="Arial"/>
          <w:b/>
          <w:sz w:val="24"/>
          <w:szCs w:val="24"/>
          <w:lang w:eastAsia="es-ES"/>
        </w:rPr>
        <w:t>DE</w:t>
      </w:r>
      <w:r>
        <w:rPr>
          <w:rFonts w:ascii="Arial" w:eastAsia="Times New Roman" w:hAnsi="Arial" w:cs="Arial"/>
          <w:b/>
          <w:sz w:val="24"/>
          <w:szCs w:val="24"/>
          <w:lang w:eastAsia="es-ES"/>
        </w:rPr>
        <w:t>03</w:t>
      </w:r>
      <w:r w:rsidRPr="009E19C1">
        <w:rPr>
          <w:rFonts w:ascii="Arial" w:eastAsia="Times New Roman" w:hAnsi="Arial" w:cs="Arial"/>
          <w:b/>
          <w:sz w:val="24"/>
          <w:szCs w:val="24"/>
          <w:lang w:eastAsia="es-ES"/>
        </w:rPr>
        <w:t>-10/11-201</w:t>
      </w:r>
      <w:r>
        <w:rPr>
          <w:rFonts w:ascii="Arial" w:eastAsia="Times New Roman" w:hAnsi="Arial" w:cs="Arial"/>
          <w:b/>
          <w:sz w:val="24"/>
          <w:szCs w:val="24"/>
          <w:lang w:eastAsia="es-ES"/>
        </w:rPr>
        <w:t>8</w:t>
      </w:r>
    </w:p>
    <w:p w:rsidR="009F5F4A" w:rsidRPr="009E19C1" w:rsidRDefault="009F5F4A" w:rsidP="009F5F4A">
      <w:pPr>
        <w:spacing w:after="0" w:line="240" w:lineRule="auto"/>
        <w:jc w:val="both"/>
        <w:rPr>
          <w:rFonts w:ascii="Arial" w:eastAsia="Times New Roman" w:hAnsi="Arial" w:cs="Arial"/>
          <w:b/>
          <w:sz w:val="24"/>
          <w:szCs w:val="24"/>
          <w:lang w:eastAsia="es-ES"/>
        </w:rPr>
      </w:pPr>
    </w:p>
    <w:p w:rsidR="009F5F4A" w:rsidRPr="00C35942" w:rsidRDefault="009F5F4A" w:rsidP="009F5F4A">
      <w:pPr>
        <w:spacing w:after="0" w:line="240" w:lineRule="auto"/>
        <w:jc w:val="both"/>
        <w:rPr>
          <w:rFonts w:ascii="Arial" w:eastAsia="Times New Roman" w:hAnsi="Arial" w:cs="Arial"/>
          <w:sz w:val="24"/>
          <w:szCs w:val="24"/>
          <w:lang w:eastAsia="es-ES"/>
        </w:rPr>
      </w:pPr>
      <w:r w:rsidRPr="00C35942">
        <w:rPr>
          <w:rFonts w:ascii="Arial" w:eastAsia="Times New Roman" w:hAnsi="Arial" w:cs="Arial"/>
          <w:sz w:val="24"/>
          <w:szCs w:val="24"/>
          <w:lang w:eastAsia="es-ES"/>
        </w:rPr>
        <w:t xml:space="preserve">DEFENSORIA DE LOS DERECHOS DE LOS MIEMBROS DE LA UNIVERSIDAD DE EL SALVADOR. Ciudad Universitaria, a las nueve horas y treinta minutos del día </w:t>
      </w:r>
      <w:r>
        <w:rPr>
          <w:rFonts w:ascii="Arial" w:eastAsia="Times New Roman" w:hAnsi="Arial" w:cs="Arial"/>
          <w:sz w:val="24"/>
          <w:szCs w:val="24"/>
          <w:lang w:eastAsia="es-ES"/>
        </w:rPr>
        <w:t>dos de octubre del dos mil dieciocho.</w:t>
      </w:r>
    </w:p>
    <w:p w:rsidR="009F5F4A" w:rsidRPr="00C35942" w:rsidRDefault="009F5F4A" w:rsidP="009F5F4A">
      <w:pPr>
        <w:spacing w:after="0" w:line="240" w:lineRule="auto"/>
        <w:rPr>
          <w:rFonts w:ascii="Arial" w:eastAsia="Times New Roman" w:hAnsi="Arial" w:cs="Arial"/>
          <w:sz w:val="24"/>
          <w:szCs w:val="24"/>
          <w:lang w:eastAsia="es-ES"/>
        </w:rPr>
      </w:pP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Esta Defensoría, recibió nota de fecha 29 de agosto del 2018; suscrita por las Doctoras: Mercedes Lizeth Gallegos y </w:t>
      </w:r>
      <w:proofErr w:type="spellStart"/>
      <w:r>
        <w:rPr>
          <w:rFonts w:ascii="Arial" w:eastAsia="Times New Roman" w:hAnsi="Arial" w:cs="Arial"/>
          <w:sz w:val="24"/>
          <w:szCs w:val="24"/>
          <w:lang w:eastAsia="es-ES"/>
        </w:rPr>
        <w:t>Ericka</w:t>
      </w:r>
      <w:proofErr w:type="spellEnd"/>
      <w:r>
        <w:rPr>
          <w:rFonts w:ascii="Arial" w:eastAsia="Times New Roman" w:hAnsi="Arial" w:cs="Arial"/>
          <w:sz w:val="24"/>
          <w:szCs w:val="24"/>
          <w:lang w:eastAsia="es-ES"/>
        </w:rPr>
        <w:t xml:space="preserve"> López Torres, en la que   expresaron:  que no están conformes con la resolución del oficio 346/2018, y piden revisión por lo siguiente:</w:t>
      </w: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 Por considerar que la resolución no fue apegada a Derecho, según el art.3 de la Carta Magna. “Todos somos iguales ante la Ley; que su apreciación en la Resolución, es que se actuó con parcialidad, pues consideran que no se tomó en cuenta las pruebas de descargo que presentaron.</w:t>
      </w: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 Consideran que de lo descrito en los artículos 1 y 4 del Reglamento Especial de la Defensoría de los Derechos de los Miembros de la UES, las excluyeron, por no recibir orientación, protección y promoción por parte de la Defensoría. </w:t>
      </w: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3. Consideran que se les violentó el principio de Legalidad descrito en el art. 10 literal a), por violentar la carta magna descrita en el art. 3, además el principio de Oficiosidad literal c) del Reglamento”. </w:t>
      </w:r>
      <w:r>
        <w:rPr>
          <w:rFonts w:ascii="Arial" w:eastAsia="Times New Roman" w:hAnsi="Arial" w:cs="Arial"/>
          <w:b/>
          <w:sz w:val="24"/>
          <w:szCs w:val="24"/>
          <w:lang w:eastAsia="es-ES"/>
        </w:rPr>
        <w:t>Por lo que piden: que revisen, y se retracte de lo resuelto en la mencionada Resolución.</w:t>
      </w:r>
    </w:p>
    <w:p w:rsidR="009F5F4A" w:rsidRDefault="009F5F4A" w:rsidP="009F5F4A">
      <w:pPr>
        <w:spacing w:after="0" w:line="240" w:lineRule="auto"/>
        <w:jc w:val="both"/>
        <w:rPr>
          <w:rFonts w:ascii="Arial" w:eastAsia="Times New Roman" w:hAnsi="Arial" w:cs="Arial"/>
          <w:sz w:val="24"/>
          <w:szCs w:val="24"/>
          <w:lang w:eastAsia="es-ES"/>
        </w:rPr>
      </w:pP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en fecha 30 de agosto del 2018, las mencionadas Doctoras Mercedes Lizeth Gallegos y </w:t>
      </w:r>
      <w:proofErr w:type="spellStart"/>
      <w:r>
        <w:rPr>
          <w:rFonts w:ascii="Arial" w:eastAsia="Times New Roman" w:hAnsi="Arial" w:cs="Arial"/>
          <w:sz w:val="24"/>
          <w:szCs w:val="24"/>
          <w:lang w:eastAsia="es-ES"/>
        </w:rPr>
        <w:t>Ericka</w:t>
      </w:r>
      <w:proofErr w:type="spellEnd"/>
      <w:r>
        <w:rPr>
          <w:rFonts w:ascii="Arial" w:eastAsia="Times New Roman" w:hAnsi="Arial" w:cs="Arial"/>
          <w:sz w:val="24"/>
          <w:szCs w:val="24"/>
          <w:lang w:eastAsia="es-ES"/>
        </w:rPr>
        <w:t xml:space="preserve"> López Torres, presentaron escrito en el que piden nuevamente revisión y en el que expresaron:  que solicitan el Recurso de Revisión de la    resolución final del oficio 346/2018. Ref. </w:t>
      </w:r>
      <w:r w:rsidRPr="0075727B">
        <w:rPr>
          <w:rFonts w:ascii="Arial" w:eastAsia="Times New Roman" w:hAnsi="Arial" w:cs="Arial"/>
          <w:b/>
          <w:sz w:val="24"/>
          <w:szCs w:val="24"/>
          <w:lang w:eastAsia="es-ES"/>
        </w:rPr>
        <w:t>DE03-10/11-2018</w:t>
      </w:r>
      <w:r>
        <w:rPr>
          <w:rFonts w:ascii="Arial" w:eastAsia="Times New Roman" w:hAnsi="Arial" w:cs="Arial"/>
          <w:sz w:val="24"/>
          <w:szCs w:val="24"/>
          <w:lang w:eastAsia="es-ES"/>
        </w:rPr>
        <w:t>, emitida en el caso de la estudiante Dra. Verónica Lissette Reina Meléndez por las razones siguientes:</w:t>
      </w:r>
    </w:p>
    <w:p w:rsidR="009F5F4A" w:rsidRDefault="009F5F4A" w:rsidP="009F5F4A">
      <w:pPr>
        <w:spacing w:after="0" w:line="240" w:lineRule="auto"/>
        <w:jc w:val="both"/>
        <w:rPr>
          <w:rFonts w:ascii="Arial" w:eastAsia="Times New Roman" w:hAnsi="Arial" w:cs="Arial"/>
          <w:sz w:val="24"/>
          <w:szCs w:val="24"/>
          <w:lang w:eastAsia="es-ES"/>
        </w:rPr>
      </w:pP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w:t>
      </w:r>
      <w:r w:rsidRPr="00F05614">
        <w:rPr>
          <w:rFonts w:ascii="Arial" w:eastAsia="Times New Roman" w:hAnsi="Arial" w:cs="Arial"/>
          <w:sz w:val="24"/>
          <w:szCs w:val="24"/>
          <w:lang w:eastAsia="es-ES"/>
        </w:rPr>
        <w:t xml:space="preserve">Consideran que no vulneraron los Derechos académicos de la estudiante Verónica Lissette Reina Meléndez, </w:t>
      </w:r>
      <w:r>
        <w:rPr>
          <w:rFonts w:ascii="Arial" w:eastAsia="Times New Roman" w:hAnsi="Arial" w:cs="Arial"/>
          <w:sz w:val="24"/>
          <w:szCs w:val="24"/>
          <w:lang w:eastAsia="es-ES"/>
        </w:rPr>
        <w:t>ya que</w:t>
      </w:r>
      <w:r w:rsidRPr="00F05614">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Pr="00DF1454">
        <w:rPr>
          <w:rFonts w:ascii="Arial" w:eastAsia="Times New Roman" w:hAnsi="Arial" w:cs="Arial"/>
          <w:b/>
          <w:sz w:val="24"/>
          <w:szCs w:val="24"/>
          <w:lang w:eastAsia="es-ES"/>
        </w:rPr>
        <w:t>a)</w:t>
      </w:r>
      <w:r>
        <w:rPr>
          <w:rFonts w:ascii="Arial" w:eastAsia="Times New Roman" w:hAnsi="Arial" w:cs="Arial"/>
          <w:sz w:val="24"/>
          <w:szCs w:val="24"/>
          <w:lang w:eastAsia="es-ES"/>
        </w:rPr>
        <w:t xml:space="preserve"> Entregaron a todos los estudiantes, los instrumentos de evaluación sumativa en el año 2017, que la Dra.  Reina Meléndez no se presentó a la entrega de algunas de esas evaluaciones, que en su momento entregaron las actas como prueba a la Defensoría en la que la firma de la Dra. Reina Meléndez no aparece por no haberse presentado ese día. Por lo que consideran que no violentaron el art. 140 literal c) y 148; </w:t>
      </w:r>
      <w:r w:rsidRPr="00DF1454">
        <w:rPr>
          <w:rFonts w:ascii="Arial" w:eastAsia="Times New Roman" w:hAnsi="Arial" w:cs="Arial"/>
          <w:b/>
          <w:sz w:val="24"/>
          <w:szCs w:val="24"/>
          <w:lang w:eastAsia="es-ES"/>
        </w:rPr>
        <w:t>b)</w:t>
      </w:r>
      <w:r>
        <w:rPr>
          <w:rFonts w:ascii="Arial" w:eastAsia="Times New Roman" w:hAnsi="Arial" w:cs="Arial"/>
          <w:sz w:val="24"/>
          <w:szCs w:val="24"/>
          <w:lang w:eastAsia="es-ES"/>
        </w:rPr>
        <w:t xml:space="preserve"> Que el art. 143 no corresponde al caso en mención, ya que las actividades de evaluaciones parciales, son calendarizadas desde el inicio del año académico, nunca las realizan con menos de 24 horas entre ellas; </w:t>
      </w:r>
      <w:r w:rsidRPr="00DF1454">
        <w:rPr>
          <w:rFonts w:ascii="Arial" w:eastAsia="Times New Roman" w:hAnsi="Arial" w:cs="Arial"/>
          <w:b/>
          <w:sz w:val="24"/>
          <w:szCs w:val="24"/>
          <w:lang w:eastAsia="es-ES"/>
        </w:rPr>
        <w:t>c)</w:t>
      </w:r>
      <w:r>
        <w:rPr>
          <w:rFonts w:ascii="Arial" w:eastAsia="Times New Roman" w:hAnsi="Arial" w:cs="Arial"/>
          <w:sz w:val="24"/>
          <w:szCs w:val="24"/>
          <w:lang w:eastAsia="es-ES"/>
        </w:rPr>
        <w:t xml:space="preserve"> Que no han incumplido el art. 41 literal i), por no corresponder al caso en referencia.</w:t>
      </w:r>
    </w:p>
    <w:p w:rsidR="009F5F4A" w:rsidRDefault="009F5F4A" w:rsidP="009F5F4A">
      <w:pPr>
        <w:spacing w:after="0" w:line="240" w:lineRule="auto"/>
        <w:jc w:val="both"/>
        <w:rPr>
          <w:rFonts w:ascii="Arial" w:eastAsia="Times New Roman" w:hAnsi="Arial" w:cs="Arial"/>
          <w:sz w:val="24"/>
          <w:szCs w:val="24"/>
          <w:lang w:eastAsia="es-ES"/>
        </w:rPr>
      </w:pP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 Consideran que las recomendaciones realizadas para ser cumplidas por el Dr. Carlos Eduardo Rivas Salguero; no pueden ser cumplidas, ya que no trabaja con la UES, que trabaja con el Área de Especialidades Médicas; por lo tanto, no tiene ninguna injerencia en asignar docentes para que revisen las evaluaciones de la Dra. Reina Meléndez, por ende, tampoco cuenta con personal adscrito de la UES.</w:t>
      </w:r>
    </w:p>
    <w:p w:rsidR="009F5F4A" w:rsidRDefault="009F5F4A" w:rsidP="009F5F4A">
      <w:pPr>
        <w:spacing w:after="0" w:line="240" w:lineRule="auto"/>
        <w:jc w:val="both"/>
        <w:rPr>
          <w:rFonts w:ascii="Arial" w:eastAsia="Times New Roman" w:hAnsi="Arial" w:cs="Arial"/>
          <w:sz w:val="24"/>
          <w:szCs w:val="24"/>
          <w:lang w:eastAsia="es-ES"/>
        </w:rPr>
      </w:pP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3.- En referencia a las recomendaciones para ser cumplidas como Coordinadoras y facilitadoras del Segundo año de Residencia de Medicina Interna, consideran que han llevado a cabo un proceso integral, continuo sistemático y científico, como lo establece el Programa el cual lo entregaron a los estudiantes al inicio del año académico 2017, el cual  busca la constatación de aprendizajes significativos alcanzados por el estudiante, como lo establece el art. 132, para ello en su momento ofrecieron las pruebas pertinentes.</w:t>
      </w:r>
    </w:p>
    <w:p w:rsidR="009F5F4A" w:rsidRDefault="009F5F4A" w:rsidP="009F5F4A">
      <w:pPr>
        <w:spacing w:after="0" w:line="240" w:lineRule="auto"/>
        <w:jc w:val="both"/>
        <w:rPr>
          <w:rFonts w:ascii="Arial" w:eastAsia="Times New Roman" w:hAnsi="Arial" w:cs="Arial"/>
          <w:sz w:val="24"/>
          <w:szCs w:val="24"/>
          <w:lang w:eastAsia="es-ES"/>
        </w:rPr>
      </w:pP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Dicho Recurso de Revisión fue admitido según consta en oficio 383/2018de fecha 03 de septiembre del 2018.</w:t>
      </w:r>
    </w:p>
    <w:p w:rsidR="009F5F4A" w:rsidRDefault="009F5F4A" w:rsidP="009F5F4A">
      <w:pPr>
        <w:spacing w:after="0" w:line="240" w:lineRule="auto"/>
        <w:jc w:val="both"/>
        <w:rPr>
          <w:rFonts w:ascii="Arial" w:eastAsia="Times New Roman" w:hAnsi="Arial" w:cs="Arial"/>
          <w:sz w:val="24"/>
          <w:szCs w:val="24"/>
          <w:lang w:eastAsia="es-ES"/>
        </w:rPr>
      </w:pPr>
    </w:p>
    <w:p w:rsidR="009F5F4A" w:rsidRDefault="009F5F4A" w:rsidP="009F5F4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Sobre lo anterior, esta Defensoría, realiza las siguientes consideraciones:</w:t>
      </w:r>
    </w:p>
    <w:p w:rsidR="009F5F4A" w:rsidRDefault="009F5F4A" w:rsidP="009F5F4A">
      <w:pPr>
        <w:spacing w:after="0" w:line="240" w:lineRule="auto"/>
        <w:jc w:val="both"/>
        <w:rPr>
          <w:rFonts w:ascii="Arial" w:eastAsia="Times New Roman" w:hAnsi="Arial" w:cs="Arial"/>
          <w:sz w:val="24"/>
          <w:szCs w:val="24"/>
          <w:lang w:eastAsia="es-ES"/>
        </w:rPr>
      </w:pPr>
    </w:p>
    <w:p w:rsidR="009F5F4A" w:rsidRDefault="009F5F4A" w:rsidP="009F5F4A">
      <w:pPr>
        <w:pStyle w:val="Prrafodelista"/>
        <w:numPr>
          <w:ilvl w:val="0"/>
          <w:numId w:val="19"/>
        </w:numPr>
        <w:spacing w:after="0" w:line="240" w:lineRule="auto"/>
        <w:jc w:val="both"/>
        <w:rPr>
          <w:rFonts w:ascii="Arial" w:eastAsia="Times New Roman" w:hAnsi="Arial" w:cs="Arial"/>
          <w:sz w:val="24"/>
          <w:szCs w:val="24"/>
          <w:lang w:eastAsia="es-ES"/>
        </w:rPr>
      </w:pPr>
      <w:r w:rsidRPr="002806C1">
        <w:rPr>
          <w:rFonts w:ascii="Arial" w:eastAsia="Times New Roman" w:hAnsi="Arial" w:cs="Arial"/>
          <w:sz w:val="24"/>
          <w:szCs w:val="24"/>
          <w:lang w:eastAsia="es-ES"/>
        </w:rPr>
        <w:t xml:space="preserve">Sobre lo expuesto en el </w:t>
      </w:r>
      <w:r w:rsidRPr="002806C1">
        <w:rPr>
          <w:rFonts w:ascii="Arial" w:eastAsia="Times New Roman" w:hAnsi="Arial" w:cs="Arial"/>
          <w:b/>
          <w:sz w:val="24"/>
          <w:szCs w:val="24"/>
          <w:lang w:eastAsia="es-ES"/>
        </w:rPr>
        <w:t>numeral 1),</w:t>
      </w:r>
      <w:r w:rsidRPr="002806C1">
        <w:rPr>
          <w:rFonts w:ascii="Arial" w:eastAsia="Times New Roman" w:hAnsi="Arial" w:cs="Arial"/>
          <w:sz w:val="24"/>
          <w:szCs w:val="24"/>
          <w:lang w:eastAsia="es-ES"/>
        </w:rPr>
        <w:t xml:space="preserve"> entendiéndose  que lo expresado por las Doctoras: Mercedes Lizeth Gallegos y </w:t>
      </w:r>
      <w:proofErr w:type="spellStart"/>
      <w:r w:rsidRPr="002806C1">
        <w:rPr>
          <w:rFonts w:ascii="Arial" w:eastAsia="Times New Roman" w:hAnsi="Arial" w:cs="Arial"/>
          <w:sz w:val="24"/>
          <w:szCs w:val="24"/>
          <w:lang w:eastAsia="es-ES"/>
        </w:rPr>
        <w:t>Ericka</w:t>
      </w:r>
      <w:proofErr w:type="spellEnd"/>
      <w:r w:rsidRPr="002806C1">
        <w:rPr>
          <w:rFonts w:ascii="Arial" w:eastAsia="Times New Roman" w:hAnsi="Arial" w:cs="Arial"/>
          <w:sz w:val="24"/>
          <w:szCs w:val="24"/>
          <w:lang w:eastAsia="es-ES"/>
        </w:rPr>
        <w:t xml:space="preserve"> López Torres,  es que esta Defensoría, no les concedió los Derechos del debido proceso a ambas partes; les  expreso que esta Defensoría, actúa estrictamente y apegada al procedimiento descrito en el Reglamento Especial de la Defensoría de los Derechos  de los Miembros de la UES,  y en lo que compete a las partes, sobre la notificación de oficios emitidos por esta Defensoría, y audiencias programadas, fueron notificadas, tal y como aparecen los oficios firmados de recibidos, en sus unidades donde laboran.  Por lo que no es cierto que esta Defensoría, se haya parcializado en su actuación en el procedimiento realizado en el expediente de Ref. DE03-10/11-2018; en relación a lo </w:t>
      </w:r>
      <w:r>
        <w:rPr>
          <w:rFonts w:ascii="Arial" w:eastAsia="Times New Roman" w:hAnsi="Arial" w:cs="Arial"/>
          <w:sz w:val="24"/>
          <w:szCs w:val="24"/>
          <w:lang w:eastAsia="es-ES"/>
        </w:rPr>
        <w:t xml:space="preserve">que </w:t>
      </w:r>
      <w:r w:rsidRPr="002806C1">
        <w:rPr>
          <w:rFonts w:ascii="Arial" w:eastAsia="Times New Roman" w:hAnsi="Arial" w:cs="Arial"/>
          <w:sz w:val="24"/>
          <w:szCs w:val="24"/>
          <w:lang w:eastAsia="es-ES"/>
        </w:rPr>
        <w:t>expresan que esta Defensoría,  las excluy</w:t>
      </w:r>
      <w:r>
        <w:rPr>
          <w:rFonts w:ascii="Arial" w:eastAsia="Times New Roman" w:hAnsi="Arial" w:cs="Arial"/>
          <w:sz w:val="24"/>
          <w:szCs w:val="24"/>
          <w:lang w:eastAsia="es-ES"/>
        </w:rPr>
        <w:t>ó</w:t>
      </w:r>
      <w:r w:rsidRPr="002806C1">
        <w:rPr>
          <w:rFonts w:ascii="Arial" w:eastAsia="Times New Roman" w:hAnsi="Arial" w:cs="Arial"/>
          <w:sz w:val="24"/>
          <w:szCs w:val="24"/>
          <w:lang w:eastAsia="es-ES"/>
        </w:rPr>
        <w:t xml:space="preserve"> de lo descrito en el art. 1 y 4 del Reglamento Especial de la Defensoría de los Derechos de los Miembros de la UES, expresarles que el art. 1 del mencionado Reglamento se refiere al Objeto y Funcionamiento del Reglamento en referencia, y el art. 4 se refiere, a las funciones básicas de la Defensoría, respecto de los derechos de los miembros de la UES, y no al procedimiento en sí de la Denuncia;  que cuando se refieren al art.10 del Reglamento Especial de la Defensoría de los Derechos de los Miembros de la UES, este contempla los principios rectores de la intervención  de la Defensoría de los Derechos Universitarios</w:t>
      </w:r>
      <w:r>
        <w:rPr>
          <w:rFonts w:ascii="Arial" w:eastAsia="Times New Roman" w:hAnsi="Arial" w:cs="Arial"/>
          <w:sz w:val="24"/>
          <w:szCs w:val="24"/>
          <w:lang w:eastAsia="es-ES"/>
        </w:rPr>
        <w:t>:</w:t>
      </w:r>
      <w:r w:rsidRPr="002806C1">
        <w:rPr>
          <w:rFonts w:ascii="Arial" w:eastAsia="Times New Roman" w:hAnsi="Arial" w:cs="Arial"/>
          <w:sz w:val="24"/>
          <w:szCs w:val="24"/>
          <w:lang w:eastAsia="es-ES"/>
        </w:rPr>
        <w:t xml:space="preserve"> a) Principio de Legalidad, b) Principio del Mínimo Formalismo y c) Principio de Oficiosidad, principios que no pueden solo ser relacionados, sino  </w:t>
      </w:r>
      <w:r>
        <w:rPr>
          <w:rFonts w:ascii="Arial" w:eastAsia="Times New Roman" w:hAnsi="Arial" w:cs="Arial"/>
          <w:sz w:val="24"/>
          <w:szCs w:val="24"/>
          <w:lang w:eastAsia="es-ES"/>
        </w:rPr>
        <w:t xml:space="preserve">que </w:t>
      </w:r>
      <w:r w:rsidRPr="002806C1">
        <w:rPr>
          <w:rFonts w:ascii="Arial" w:eastAsia="Times New Roman" w:hAnsi="Arial" w:cs="Arial"/>
          <w:sz w:val="24"/>
          <w:szCs w:val="24"/>
          <w:lang w:eastAsia="es-ES"/>
        </w:rPr>
        <w:t xml:space="preserve">desarrollados, principios </w:t>
      </w:r>
      <w:r>
        <w:rPr>
          <w:rFonts w:ascii="Arial" w:eastAsia="Times New Roman" w:hAnsi="Arial" w:cs="Arial"/>
          <w:sz w:val="24"/>
          <w:szCs w:val="24"/>
          <w:lang w:eastAsia="es-ES"/>
        </w:rPr>
        <w:t xml:space="preserve">que fueron </w:t>
      </w:r>
      <w:r w:rsidRPr="002806C1">
        <w:rPr>
          <w:rFonts w:ascii="Arial" w:eastAsia="Times New Roman" w:hAnsi="Arial" w:cs="Arial"/>
          <w:sz w:val="24"/>
          <w:szCs w:val="24"/>
          <w:lang w:eastAsia="es-ES"/>
        </w:rPr>
        <w:t xml:space="preserve">aplicados plenamente en el procedimiento en referencia, </w:t>
      </w:r>
      <w:r>
        <w:rPr>
          <w:rFonts w:ascii="Arial" w:eastAsia="Times New Roman" w:hAnsi="Arial" w:cs="Arial"/>
          <w:sz w:val="24"/>
          <w:szCs w:val="24"/>
          <w:lang w:eastAsia="es-ES"/>
        </w:rPr>
        <w:t>por lo que cuando expresan que “sienten que se les violento el principio de legalidad”, deben demostrarlo; pues la expresión “sienten” es subjetivo no objetivo</w:t>
      </w:r>
      <w:r w:rsidRPr="002806C1">
        <w:rPr>
          <w:rFonts w:ascii="Arial" w:eastAsia="Times New Roman" w:hAnsi="Arial" w:cs="Arial"/>
          <w:sz w:val="24"/>
          <w:szCs w:val="24"/>
          <w:lang w:eastAsia="es-ES"/>
        </w:rPr>
        <w:t xml:space="preserve">. </w:t>
      </w:r>
    </w:p>
    <w:p w:rsidR="009F5F4A" w:rsidRPr="002806C1" w:rsidRDefault="009F5F4A" w:rsidP="009F5F4A">
      <w:pPr>
        <w:pStyle w:val="Prrafodelista"/>
        <w:spacing w:after="0" w:line="240" w:lineRule="auto"/>
        <w:jc w:val="both"/>
        <w:rPr>
          <w:rFonts w:ascii="Arial" w:eastAsia="Times New Roman" w:hAnsi="Arial" w:cs="Arial"/>
          <w:sz w:val="24"/>
          <w:szCs w:val="24"/>
          <w:lang w:eastAsia="es-ES"/>
        </w:rPr>
      </w:pPr>
    </w:p>
    <w:p w:rsidR="009F5F4A" w:rsidRDefault="009F5F4A" w:rsidP="009F5F4A">
      <w:pPr>
        <w:pStyle w:val="Prrafodelista"/>
        <w:numPr>
          <w:ilvl w:val="0"/>
          <w:numId w:val="19"/>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Pr="0075727B">
        <w:rPr>
          <w:rFonts w:ascii="Arial" w:eastAsia="Times New Roman" w:hAnsi="Arial" w:cs="Arial"/>
          <w:sz w:val="24"/>
          <w:szCs w:val="24"/>
          <w:lang w:eastAsia="es-ES"/>
        </w:rPr>
        <w:t xml:space="preserve">obre lo </w:t>
      </w:r>
      <w:r>
        <w:rPr>
          <w:rFonts w:ascii="Arial" w:eastAsia="Times New Roman" w:hAnsi="Arial" w:cs="Arial"/>
          <w:sz w:val="24"/>
          <w:szCs w:val="24"/>
          <w:lang w:eastAsia="es-ES"/>
        </w:rPr>
        <w:t>manifestado</w:t>
      </w:r>
      <w:r w:rsidRPr="0075727B">
        <w:rPr>
          <w:rFonts w:ascii="Arial" w:eastAsia="Times New Roman" w:hAnsi="Arial" w:cs="Arial"/>
          <w:sz w:val="24"/>
          <w:szCs w:val="24"/>
          <w:lang w:eastAsia="es-ES"/>
        </w:rPr>
        <w:t xml:space="preserve"> en el escrito de fecha 30 de agosto del 2018, suscrito por las mencionadas doctoras, en el cual reiteran que no están conforme con la resolución emitida según oficio 346/2018, en referencia al expediente número </w:t>
      </w:r>
      <w:r w:rsidRPr="0075727B">
        <w:rPr>
          <w:rFonts w:ascii="Arial" w:eastAsia="Times New Roman" w:hAnsi="Arial" w:cs="Arial"/>
          <w:b/>
          <w:sz w:val="24"/>
          <w:szCs w:val="24"/>
          <w:lang w:eastAsia="es-ES"/>
        </w:rPr>
        <w:t>DE03-10/11-2018</w:t>
      </w:r>
      <w:r w:rsidRPr="0075727B">
        <w:rPr>
          <w:rFonts w:ascii="Arial" w:eastAsia="Times New Roman" w:hAnsi="Arial" w:cs="Arial"/>
          <w:sz w:val="24"/>
          <w:szCs w:val="24"/>
          <w:lang w:eastAsia="es-ES"/>
        </w:rPr>
        <w:t>, consideran que no violentaron los derechos Académicos de la Dra. Verónica Lissette Reina Meléndez</w:t>
      </w:r>
      <w:r>
        <w:rPr>
          <w:rFonts w:ascii="Arial" w:eastAsia="Times New Roman" w:hAnsi="Arial" w:cs="Arial"/>
          <w:sz w:val="24"/>
          <w:szCs w:val="24"/>
          <w:lang w:eastAsia="es-ES"/>
        </w:rPr>
        <w:t xml:space="preserve">: </w:t>
      </w:r>
    </w:p>
    <w:p w:rsidR="009F5F4A" w:rsidRPr="00B06E1F" w:rsidRDefault="009F5F4A" w:rsidP="009F5F4A">
      <w:pPr>
        <w:pStyle w:val="Prrafodelista"/>
        <w:spacing w:after="0" w:line="240" w:lineRule="auto"/>
        <w:jc w:val="both"/>
        <w:rPr>
          <w:rFonts w:ascii="Arial" w:eastAsia="Times New Roman" w:hAnsi="Arial" w:cs="Arial"/>
          <w:lang w:eastAsia="es-ES"/>
        </w:rPr>
      </w:pPr>
      <w:r>
        <w:rPr>
          <w:rFonts w:ascii="Arial" w:eastAsia="Times New Roman" w:hAnsi="Arial" w:cs="Arial"/>
          <w:sz w:val="24"/>
          <w:szCs w:val="24"/>
          <w:lang w:eastAsia="es-ES"/>
        </w:rPr>
        <w:t xml:space="preserve">Esta defensoría, considera sobre lo expuesto en el numeral </w:t>
      </w:r>
      <w:r w:rsidRPr="00F732A6">
        <w:rPr>
          <w:rFonts w:ascii="Arial" w:eastAsia="Times New Roman" w:hAnsi="Arial" w:cs="Arial"/>
          <w:b/>
          <w:sz w:val="24"/>
          <w:szCs w:val="24"/>
          <w:lang w:eastAsia="es-ES"/>
        </w:rPr>
        <w:t>1),</w:t>
      </w:r>
      <w:r>
        <w:rPr>
          <w:rFonts w:ascii="Arial" w:eastAsia="Times New Roman" w:hAnsi="Arial" w:cs="Arial"/>
          <w:sz w:val="24"/>
          <w:szCs w:val="24"/>
          <w:lang w:eastAsia="es-ES"/>
        </w:rPr>
        <w:t xml:space="preserve"> referente a que no violentaron el art.140 literal c) y 148 del Reglamento de la Gestión </w:t>
      </w:r>
      <w:r>
        <w:rPr>
          <w:rFonts w:ascii="Arial" w:eastAsia="Times New Roman" w:hAnsi="Arial" w:cs="Arial"/>
          <w:sz w:val="24"/>
          <w:szCs w:val="24"/>
          <w:lang w:eastAsia="es-ES"/>
        </w:rPr>
        <w:lastRenderedPageBreak/>
        <w:t xml:space="preserve">Académico-Administrativa de la UES, por considerar que a la Dra. Reina Meléndez le fueron notificada algunas evaluaciones sumativas en el año 2017; que no aparece la firma de la mencionada Dra. Reina Meléndez, por no haberse presentado el día de la entrega de notas.  Que, si bien es cierto que en el expediente en referencia hay dos actas de entrega de notas, a </w:t>
      </w:r>
      <w:proofErr w:type="spellStart"/>
      <w:r>
        <w:rPr>
          <w:rFonts w:ascii="Arial" w:eastAsia="Times New Roman" w:hAnsi="Arial" w:cs="Arial"/>
          <w:sz w:val="24"/>
          <w:szCs w:val="24"/>
          <w:lang w:eastAsia="es-ES"/>
        </w:rPr>
        <w:t>fls</w:t>
      </w:r>
      <w:proofErr w:type="spellEnd"/>
      <w:r>
        <w:rPr>
          <w:rFonts w:ascii="Arial" w:eastAsia="Times New Roman" w:hAnsi="Arial" w:cs="Arial"/>
          <w:sz w:val="24"/>
          <w:szCs w:val="24"/>
          <w:lang w:eastAsia="es-ES"/>
        </w:rPr>
        <w:t xml:space="preserve">. 248 y 255, en las cuales  no aparece firma de la Dra. Reina Meléndez,  y  otra acta de entrega de notas en la cual si firma la mencionada doctora de haber escuchado sus </w:t>
      </w:r>
      <w:proofErr w:type="spellStart"/>
      <w:r>
        <w:rPr>
          <w:rFonts w:ascii="Arial" w:eastAsia="Times New Roman" w:hAnsi="Arial" w:cs="Arial"/>
          <w:sz w:val="24"/>
          <w:szCs w:val="24"/>
          <w:lang w:eastAsia="es-ES"/>
        </w:rPr>
        <w:t>notas,no</w:t>
      </w:r>
      <w:proofErr w:type="spellEnd"/>
      <w:r>
        <w:rPr>
          <w:rFonts w:ascii="Arial" w:eastAsia="Times New Roman" w:hAnsi="Arial" w:cs="Arial"/>
          <w:sz w:val="24"/>
          <w:szCs w:val="24"/>
          <w:lang w:eastAsia="es-ES"/>
        </w:rPr>
        <w:t xml:space="preserve"> de haber devuelto las papeletas fl.279;  también es cierto que los instrumentos evaluativos contemplados en dichas actas no fueron devueltos, ni los instrumentos con los cuales fueron evaluados, las hojas de evaluación mensual de comportamiento, hoja de Evaluación de Seminarios y Presentación de Temas, Hoja de Evaluación de Club de Revistas-(GRAND ROUND), tal como lo expresa el art. 140  literal d) del Reglamento en referencia, lo que  le </w:t>
      </w:r>
      <w:proofErr w:type="spellStart"/>
      <w:r>
        <w:rPr>
          <w:rFonts w:ascii="Arial" w:eastAsia="Times New Roman" w:hAnsi="Arial" w:cs="Arial"/>
          <w:sz w:val="24"/>
          <w:szCs w:val="24"/>
          <w:lang w:eastAsia="es-ES"/>
        </w:rPr>
        <w:t>dá</w:t>
      </w:r>
      <w:proofErr w:type="spellEnd"/>
      <w:r>
        <w:rPr>
          <w:rFonts w:ascii="Arial" w:eastAsia="Times New Roman" w:hAnsi="Arial" w:cs="Arial"/>
          <w:sz w:val="24"/>
          <w:szCs w:val="24"/>
          <w:lang w:eastAsia="es-ES"/>
        </w:rPr>
        <w:t xml:space="preserve"> el derecho a la mencionada doctora a que le sean devueltos y revisados todos los instrumentos evaluativos no devueltos, por ser el instrumento evaluativo la base para solicitar la revisión, tal y como se detallan en la resolución final;  En relación a que</w:t>
      </w:r>
      <w:r>
        <w:rPr>
          <w:rFonts w:ascii="Arial" w:eastAsia="Times New Roman" w:hAnsi="Arial" w:cs="Arial"/>
          <w:b/>
          <w:sz w:val="24"/>
          <w:szCs w:val="24"/>
          <w:lang w:eastAsia="es-ES"/>
        </w:rPr>
        <w:t xml:space="preserve"> consideran que el art. 143 no corresponde al procedimiento de evaluación,   debido a que las evaluaciones son calendarizadas desde el inicio del año académico,  y que no han realizado evaluaciones con menos  de 24 horas entre ellas; </w:t>
      </w:r>
      <w:r>
        <w:rPr>
          <w:rFonts w:ascii="Arial" w:eastAsia="Times New Roman" w:hAnsi="Arial" w:cs="Arial"/>
          <w:sz w:val="24"/>
          <w:szCs w:val="24"/>
          <w:lang w:eastAsia="es-ES"/>
        </w:rPr>
        <w:t xml:space="preserve">esta Defensoría, comprobó en el </w:t>
      </w:r>
      <w:proofErr w:type="spellStart"/>
      <w:r>
        <w:rPr>
          <w:rFonts w:ascii="Arial" w:eastAsia="Times New Roman" w:hAnsi="Arial" w:cs="Arial"/>
          <w:sz w:val="24"/>
          <w:szCs w:val="24"/>
          <w:lang w:eastAsia="es-ES"/>
        </w:rPr>
        <w:t>fl</w:t>
      </w:r>
      <w:proofErr w:type="spellEnd"/>
      <w:r>
        <w:rPr>
          <w:rFonts w:ascii="Arial" w:eastAsia="Times New Roman" w:hAnsi="Arial" w:cs="Arial"/>
          <w:sz w:val="24"/>
          <w:szCs w:val="24"/>
          <w:lang w:eastAsia="es-ES"/>
        </w:rPr>
        <w:t>. 279, que el día lunes 18 de diciembre 2017, le  realizaron los exámenes de suficiencia de Patología Obstétrica y Procedimientos Diagnósticos y Terapéuticos, con lo  cual se violentó el art. 143 del Reglamento de la Gestión Académico-Administrativa de la UES; con relación a que</w:t>
      </w:r>
      <w:r>
        <w:rPr>
          <w:rFonts w:ascii="Arial" w:eastAsia="Times New Roman" w:hAnsi="Arial" w:cs="Arial"/>
          <w:b/>
          <w:sz w:val="24"/>
          <w:szCs w:val="24"/>
          <w:lang w:eastAsia="es-ES"/>
        </w:rPr>
        <w:t xml:space="preserve"> consideran que no les corresponde dar cumplimiento al art. 41 </w:t>
      </w:r>
      <w:r w:rsidRPr="00CF6365">
        <w:rPr>
          <w:rFonts w:ascii="Arial" w:eastAsia="Times New Roman" w:hAnsi="Arial" w:cs="Arial"/>
          <w:b/>
          <w:sz w:val="24"/>
          <w:szCs w:val="24"/>
          <w:lang w:eastAsia="es-ES"/>
        </w:rPr>
        <w:t xml:space="preserve">literal </w:t>
      </w:r>
      <w:r w:rsidRPr="00B06E1F">
        <w:rPr>
          <w:rFonts w:ascii="Arial" w:eastAsia="Times New Roman" w:hAnsi="Arial" w:cs="Arial"/>
          <w:b/>
          <w:lang w:eastAsia="es-ES"/>
        </w:rPr>
        <w:t>i),</w:t>
      </w:r>
      <w:r w:rsidRPr="00B06E1F">
        <w:rPr>
          <w:rFonts w:ascii="Arial" w:eastAsia="Times New Roman" w:hAnsi="Arial" w:cs="Arial"/>
          <w:lang w:eastAsia="es-ES"/>
        </w:rPr>
        <w:t xml:space="preserve"> de la Ley Orgánica de la UES,  dentro de este articulo entran los procedimientos académicos a los que tienen derecho los estudiantes inscritos en una asignatura y para activarlos realizan trámites administrativos, por lo que es  deber del docente realizar lo que en su  área les corresponde, tal es el caso de las evaluaciones de exámenes; y con relación a que manifiestan que el Dr. Carlos Eduardo Rivas Salguero; no trabaja con la UES</w:t>
      </w:r>
      <w:r w:rsidRPr="00B06E1F">
        <w:rPr>
          <w:rFonts w:ascii="Arial" w:eastAsia="Times New Roman" w:hAnsi="Arial" w:cs="Arial"/>
          <w:b/>
          <w:lang w:eastAsia="es-ES"/>
        </w:rPr>
        <w:t xml:space="preserve">, </w:t>
      </w:r>
      <w:r w:rsidRPr="00B06E1F">
        <w:rPr>
          <w:rFonts w:ascii="Arial" w:eastAsia="Times New Roman" w:hAnsi="Arial" w:cs="Arial"/>
          <w:lang w:eastAsia="es-ES"/>
        </w:rPr>
        <w:t xml:space="preserve">que trabaja con el Área de Especialidades Médicas; por lo tanto, no tiene ninguna injerencia en asignar docentes para que revisen las evaluaciones de la Dra. Reina Meléndez; en relación a este punto  se modifica la Resolución Final, en el sentido de  que será la </w:t>
      </w:r>
      <w:r w:rsidRPr="00B06E1F">
        <w:rPr>
          <w:rFonts w:ascii="Arial" w:eastAsia="Times New Roman" w:hAnsi="Arial" w:cs="Arial"/>
          <w:b/>
          <w:lang w:eastAsia="es-ES"/>
        </w:rPr>
        <w:t>Dra. Teresa Lara de Avilés</w:t>
      </w:r>
      <w:r w:rsidRPr="00B06E1F">
        <w:rPr>
          <w:rFonts w:ascii="Arial" w:eastAsia="Times New Roman" w:hAnsi="Arial" w:cs="Arial"/>
          <w:lang w:eastAsia="es-ES"/>
        </w:rPr>
        <w:t xml:space="preserve">, quien deba de darle seguimiento a  las recomendaciones por ser la Coordinadora General de Medicina Interna de la Universidad de El Salvador; </w:t>
      </w:r>
    </w:p>
    <w:p w:rsidR="009F5F4A" w:rsidRPr="00B06E1F" w:rsidRDefault="009F5F4A" w:rsidP="009F5F4A">
      <w:pPr>
        <w:pStyle w:val="Prrafodelista"/>
        <w:spacing w:after="0" w:line="240" w:lineRule="auto"/>
        <w:jc w:val="both"/>
        <w:rPr>
          <w:rFonts w:ascii="Arial" w:eastAsia="Times New Roman" w:hAnsi="Arial" w:cs="Arial"/>
          <w:lang w:eastAsia="es-ES"/>
        </w:rPr>
      </w:pPr>
      <w:r w:rsidRPr="00B06E1F">
        <w:rPr>
          <w:rFonts w:ascii="Arial" w:eastAsia="Times New Roman" w:hAnsi="Arial" w:cs="Arial"/>
          <w:lang w:eastAsia="es-ES"/>
        </w:rPr>
        <w:t>y en relación al número 3,  que realizaron</w:t>
      </w:r>
      <w:r w:rsidRPr="00B06E1F">
        <w:rPr>
          <w:rFonts w:ascii="Arial" w:eastAsia="Times New Roman" w:hAnsi="Arial" w:cs="Arial"/>
          <w:b/>
          <w:lang w:eastAsia="es-ES"/>
        </w:rPr>
        <w:t xml:space="preserve"> </w:t>
      </w:r>
      <w:r w:rsidRPr="00B06E1F">
        <w:rPr>
          <w:rFonts w:ascii="Arial" w:eastAsia="Times New Roman" w:hAnsi="Arial" w:cs="Arial"/>
          <w:lang w:eastAsia="es-ES"/>
        </w:rPr>
        <w:t>un proceso integral, continuo sistemático y científico, como lo se establece en  el Programa, el cual fue entregado a los estudiantes al inicio del año académico 2017, el cual  busca la constatación de aprendizajes significativos alcanzados por el estudiante, como lo establece el art. 132 del Reglamento de la Gestión Académico-Administrativa de la UES, en el cual en su momento ofrecieron las pruebas pertinentes; esta Defensoría, considera que este punto no aporta elementos que puedan responderse de acuerdo  a la Resolución en referencia.</w:t>
      </w:r>
    </w:p>
    <w:p w:rsidR="009F5F4A" w:rsidRPr="0075727B" w:rsidRDefault="009F5F4A" w:rsidP="009F5F4A">
      <w:pPr>
        <w:pStyle w:val="Prrafodelista"/>
        <w:spacing w:after="0" w:line="240" w:lineRule="auto"/>
        <w:jc w:val="both"/>
        <w:rPr>
          <w:rFonts w:ascii="Arial" w:eastAsia="Times New Roman" w:hAnsi="Arial" w:cs="Arial"/>
          <w:sz w:val="24"/>
          <w:szCs w:val="24"/>
          <w:lang w:eastAsia="es-ES"/>
        </w:rPr>
      </w:pPr>
    </w:p>
    <w:p w:rsidR="009F5F4A" w:rsidRDefault="009F5F4A" w:rsidP="009F5F4A">
      <w:pPr>
        <w:pStyle w:val="Sinespaciado"/>
        <w:jc w:val="both"/>
        <w:rPr>
          <w:rFonts w:ascii="Arial" w:hAnsi="Arial" w:cs="Arial"/>
          <w:sz w:val="22"/>
          <w:szCs w:val="22"/>
        </w:rPr>
      </w:pPr>
      <w:r w:rsidRPr="0072462E">
        <w:rPr>
          <w:rFonts w:ascii="Arial" w:hAnsi="Arial" w:cs="Arial"/>
          <w:sz w:val="22"/>
          <w:szCs w:val="22"/>
        </w:rPr>
        <w:t xml:space="preserve">Por tanto, de conformidad al art. 23 del Reglamento Especial de la Defensoría de los Derechos de los Miembros de la Universidad de El Salvador,  en atención al recurso de </w:t>
      </w:r>
      <w:r w:rsidRPr="0072462E">
        <w:rPr>
          <w:rFonts w:ascii="Arial" w:hAnsi="Arial" w:cs="Arial"/>
          <w:sz w:val="22"/>
          <w:szCs w:val="22"/>
        </w:rPr>
        <w:lastRenderedPageBreak/>
        <w:t>revisión de la resoluci</w:t>
      </w:r>
      <w:r>
        <w:rPr>
          <w:rFonts w:ascii="Arial" w:hAnsi="Arial" w:cs="Arial"/>
          <w:sz w:val="22"/>
          <w:szCs w:val="22"/>
        </w:rPr>
        <w:t>ón final sobre el expediente DE03</w:t>
      </w:r>
      <w:r w:rsidRPr="0072462E">
        <w:rPr>
          <w:rFonts w:ascii="Arial" w:hAnsi="Arial" w:cs="Arial"/>
          <w:sz w:val="22"/>
          <w:szCs w:val="22"/>
        </w:rPr>
        <w:t>-10/1</w:t>
      </w:r>
      <w:r>
        <w:rPr>
          <w:rFonts w:ascii="Arial" w:hAnsi="Arial" w:cs="Arial"/>
          <w:sz w:val="22"/>
          <w:szCs w:val="22"/>
        </w:rPr>
        <w:t>1</w:t>
      </w:r>
      <w:r w:rsidRPr="0072462E">
        <w:rPr>
          <w:rFonts w:ascii="Arial" w:hAnsi="Arial" w:cs="Arial"/>
          <w:sz w:val="22"/>
          <w:szCs w:val="22"/>
        </w:rPr>
        <w:t>-201</w:t>
      </w:r>
      <w:r>
        <w:rPr>
          <w:rFonts w:ascii="Arial" w:hAnsi="Arial" w:cs="Arial"/>
          <w:sz w:val="22"/>
          <w:szCs w:val="22"/>
        </w:rPr>
        <w:t>8,</w:t>
      </w:r>
      <w:r w:rsidRPr="0072462E">
        <w:rPr>
          <w:rFonts w:ascii="Arial" w:hAnsi="Arial" w:cs="Arial"/>
          <w:sz w:val="22"/>
          <w:szCs w:val="22"/>
        </w:rPr>
        <w:t xml:space="preserve"> en la que se declaró con Responsabilidad a </w:t>
      </w:r>
      <w:r>
        <w:rPr>
          <w:rFonts w:ascii="Arial" w:hAnsi="Arial" w:cs="Arial"/>
          <w:sz w:val="22"/>
          <w:szCs w:val="22"/>
        </w:rPr>
        <w:t xml:space="preserve">las Doctoras: </w:t>
      </w:r>
      <w:r w:rsidRPr="0070604D">
        <w:rPr>
          <w:rFonts w:ascii="Arial" w:hAnsi="Arial" w:cs="Arial"/>
          <w:b/>
          <w:sz w:val="22"/>
          <w:szCs w:val="22"/>
        </w:rPr>
        <w:t xml:space="preserve">Mercedes Lizeth Gallegos y </w:t>
      </w:r>
      <w:proofErr w:type="spellStart"/>
      <w:r w:rsidRPr="0070604D">
        <w:rPr>
          <w:rFonts w:ascii="Arial" w:hAnsi="Arial" w:cs="Arial"/>
          <w:b/>
          <w:sz w:val="22"/>
          <w:szCs w:val="22"/>
        </w:rPr>
        <w:t>Ericka</w:t>
      </w:r>
      <w:proofErr w:type="spellEnd"/>
      <w:r w:rsidRPr="0070604D">
        <w:rPr>
          <w:rFonts w:ascii="Arial" w:hAnsi="Arial" w:cs="Arial"/>
          <w:b/>
          <w:sz w:val="22"/>
          <w:szCs w:val="22"/>
        </w:rPr>
        <w:t xml:space="preserve"> López Torres, </w:t>
      </w:r>
      <w:r>
        <w:rPr>
          <w:rFonts w:ascii="Arial" w:hAnsi="Arial" w:cs="Arial"/>
          <w:sz w:val="22"/>
          <w:szCs w:val="22"/>
        </w:rPr>
        <w:t xml:space="preserve">Docentes, de la Facultad de Medicina, de la Universidad de El Salvador, por vulnerar derechos académicos de la estudiante </w:t>
      </w:r>
      <w:r w:rsidRPr="0070604D">
        <w:rPr>
          <w:rFonts w:ascii="Arial" w:hAnsi="Arial" w:cs="Arial"/>
          <w:b/>
          <w:sz w:val="22"/>
          <w:szCs w:val="22"/>
        </w:rPr>
        <w:t>VERONICA LISSETTE REINA MELENDEZ</w:t>
      </w:r>
      <w:r w:rsidRPr="00724B5B">
        <w:t xml:space="preserve">; </w:t>
      </w:r>
      <w:r w:rsidRPr="0070604D">
        <w:rPr>
          <w:rFonts w:ascii="Arial" w:hAnsi="Arial" w:cs="Arial"/>
          <w:sz w:val="22"/>
          <w:szCs w:val="22"/>
        </w:rPr>
        <w:t>por  violación al Derecho de devolución de los i</w:t>
      </w:r>
      <w:r>
        <w:rPr>
          <w:rFonts w:ascii="Arial" w:hAnsi="Arial" w:cs="Arial"/>
          <w:sz w:val="22"/>
          <w:szCs w:val="22"/>
        </w:rPr>
        <w:t>nstrumentos de evaluación, art.</w:t>
      </w:r>
      <w:r w:rsidRPr="0070604D">
        <w:rPr>
          <w:rFonts w:ascii="Arial" w:hAnsi="Arial" w:cs="Arial"/>
          <w:sz w:val="22"/>
          <w:szCs w:val="22"/>
        </w:rPr>
        <w:t xml:space="preserve">142 literal c), violación al Derecho de revisión, art.148, derecho a realizar una prueba </w:t>
      </w:r>
      <w:r>
        <w:rPr>
          <w:rFonts w:ascii="Arial" w:hAnsi="Arial" w:cs="Arial"/>
          <w:sz w:val="22"/>
          <w:szCs w:val="22"/>
        </w:rPr>
        <w:t xml:space="preserve">precediendo entre una y otra  por lo menos </w:t>
      </w:r>
      <w:r w:rsidRPr="0070604D">
        <w:rPr>
          <w:rFonts w:ascii="Arial" w:hAnsi="Arial" w:cs="Arial"/>
          <w:sz w:val="22"/>
          <w:szCs w:val="22"/>
        </w:rPr>
        <w:t xml:space="preserve"> 24 horas, art.143, del Reglamento de la Gestión Académi</w:t>
      </w:r>
      <w:r>
        <w:rPr>
          <w:rFonts w:ascii="Arial" w:hAnsi="Arial" w:cs="Arial"/>
          <w:sz w:val="22"/>
          <w:szCs w:val="22"/>
        </w:rPr>
        <w:t>co y Administrativo de la UES; D</w:t>
      </w:r>
      <w:r w:rsidRPr="0070604D">
        <w:rPr>
          <w:rFonts w:ascii="Arial" w:hAnsi="Arial" w:cs="Arial"/>
          <w:sz w:val="22"/>
          <w:szCs w:val="22"/>
        </w:rPr>
        <w:t xml:space="preserve">erecho </w:t>
      </w:r>
      <w:r>
        <w:rPr>
          <w:rFonts w:ascii="Arial" w:hAnsi="Arial" w:cs="Arial"/>
          <w:sz w:val="22"/>
          <w:szCs w:val="22"/>
        </w:rPr>
        <w:t xml:space="preserve">a ser informados correctamente, art. </w:t>
      </w:r>
      <w:r w:rsidRPr="0070604D">
        <w:rPr>
          <w:rFonts w:ascii="Arial" w:hAnsi="Arial" w:cs="Arial"/>
          <w:sz w:val="22"/>
          <w:szCs w:val="22"/>
        </w:rPr>
        <w:t xml:space="preserve">41 literal i) </w:t>
      </w:r>
      <w:r>
        <w:rPr>
          <w:rFonts w:ascii="Arial" w:hAnsi="Arial" w:cs="Arial"/>
          <w:sz w:val="22"/>
          <w:szCs w:val="22"/>
        </w:rPr>
        <w:t xml:space="preserve">de la Ley Orgánica de la UES, </w:t>
      </w:r>
      <w:r w:rsidRPr="0070604D">
        <w:rPr>
          <w:rFonts w:ascii="Arial" w:hAnsi="Arial" w:cs="Arial"/>
          <w:sz w:val="22"/>
          <w:szCs w:val="22"/>
        </w:rPr>
        <w:t xml:space="preserve">Derecho a recibir la enseñanza que corresponde impartir a la UES, de acuerdo con los </w:t>
      </w:r>
      <w:r>
        <w:rPr>
          <w:rFonts w:ascii="Arial" w:hAnsi="Arial" w:cs="Arial"/>
          <w:sz w:val="22"/>
          <w:szCs w:val="22"/>
        </w:rPr>
        <w:t>P</w:t>
      </w:r>
      <w:r w:rsidRPr="0070604D">
        <w:rPr>
          <w:rFonts w:ascii="Arial" w:hAnsi="Arial" w:cs="Arial"/>
          <w:sz w:val="22"/>
          <w:szCs w:val="22"/>
        </w:rPr>
        <w:t xml:space="preserve">lanes y </w:t>
      </w:r>
      <w:r>
        <w:rPr>
          <w:rFonts w:ascii="Arial" w:hAnsi="Arial" w:cs="Arial"/>
          <w:sz w:val="22"/>
          <w:szCs w:val="22"/>
        </w:rPr>
        <w:t>P</w:t>
      </w:r>
      <w:r w:rsidRPr="0070604D">
        <w:rPr>
          <w:rFonts w:ascii="Arial" w:hAnsi="Arial" w:cs="Arial"/>
          <w:sz w:val="22"/>
          <w:szCs w:val="22"/>
        </w:rPr>
        <w:t xml:space="preserve">rogramas de </w:t>
      </w:r>
      <w:r>
        <w:rPr>
          <w:rFonts w:ascii="Arial" w:hAnsi="Arial" w:cs="Arial"/>
          <w:sz w:val="22"/>
          <w:szCs w:val="22"/>
        </w:rPr>
        <w:t>E</w:t>
      </w:r>
      <w:r w:rsidRPr="0070604D">
        <w:rPr>
          <w:rFonts w:ascii="Arial" w:hAnsi="Arial" w:cs="Arial"/>
          <w:sz w:val="22"/>
          <w:szCs w:val="22"/>
        </w:rPr>
        <w:t>studio, con el fin de alcanzar la excelencia académica</w:t>
      </w:r>
      <w:r>
        <w:rPr>
          <w:rFonts w:ascii="Arial" w:hAnsi="Arial" w:cs="Arial"/>
          <w:sz w:val="22"/>
          <w:szCs w:val="22"/>
        </w:rPr>
        <w:t>; y</w:t>
      </w:r>
      <w:r w:rsidRPr="0070604D">
        <w:rPr>
          <w:rFonts w:ascii="Arial" w:hAnsi="Arial" w:cs="Arial"/>
          <w:sz w:val="22"/>
          <w:szCs w:val="22"/>
        </w:rPr>
        <w:t xml:space="preserve"> literal a) </w:t>
      </w:r>
      <w:r>
        <w:rPr>
          <w:rFonts w:ascii="Arial" w:hAnsi="Arial" w:cs="Arial"/>
          <w:sz w:val="22"/>
          <w:szCs w:val="22"/>
        </w:rPr>
        <w:t xml:space="preserve">también </w:t>
      </w:r>
      <w:r w:rsidRPr="0070604D">
        <w:rPr>
          <w:rFonts w:ascii="Arial" w:hAnsi="Arial" w:cs="Arial"/>
          <w:sz w:val="22"/>
          <w:szCs w:val="22"/>
        </w:rPr>
        <w:t>de la Ley Orgánica</w:t>
      </w:r>
      <w:r>
        <w:rPr>
          <w:rFonts w:ascii="Arial" w:hAnsi="Arial" w:cs="Arial"/>
          <w:sz w:val="22"/>
          <w:szCs w:val="22"/>
        </w:rPr>
        <w:t xml:space="preserve"> de la UES</w:t>
      </w:r>
      <w:r w:rsidRPr="0070604D">
        <w:rPr>
          <w:rFonts w:ascii="Arial" w:hAnsi="Arial" w:cs="Arial"/>
          <w:sz w:val="22"/>
          <w:szCs w:val="22"/>
        </w:rPr>
        <w:t>.</w:t>
      </w:r>
      <w:r>
        <w:rPr>
          <w:rFonts w:ascii="Arial" w:hAnsi="Arial" w:cs="Arial"/>
          <w:sz w:val="22"/>
          <w:szCs w:val="22"/>
        </w:rPr>
        <w:t xml:space="preserve"> E</w:t>
      </w:r>
      <w:r w:rsidRPr="0072462E">
        <w:rPr>
          <w:rFonts w:ascii="Arial" w:hAnsi="Arial" w:cs="Arial"/>
          <w:sz w:val="22"/>
          <w:szCs w:val="22"/>
        </w:rPr>
        <w:t xml:space="preserve">n razón de las consideraciones realizadas a los puntos específicos, </w:t>
      </w:r>
      <w:r w:rsidRPr="0072462E">
        <w:rPr>
          <w:rFonts w:ascii="Arial" w:hAnsi="Arial" w:cs="Arial"/>
          <w:b/>
          <w:sz w:val="22"/>
          <w:szCs w:val="22"/>
        </w:rPr>
        <w:t>SE RESUELVE</w:t>
      </w:r>
      <w:r w:rsidRPr="0072462E">
        <w:rPr>
          <w:rFonts w:ascii="Arial" w:hAnsi="Arial" w:cs="Arial"/>
          <w:sz w:val="22"/>
          <w:szCs w:val="22"/>
        </w:rPr>
        <w:t>: Modif</w:t>
      </w:r>
      <w:r>
        <w:rPr>
          <w:rFonts w:ascii="Arial" w:hAnsi="Arial" w:cs="Arial"/>
          <w:sz w:val="22"/>
          <w:szCs w:val="22"/>
        </w:rPr>
        <w:t xml:space="preserve">íquese la Resolución final emitida en el </w:t>
      </w:r>
      <w:r>
        <w:rPr>
          <w:rFonts w:ascii="Arial" w:hAnsi="Arial" w:cs="Arial"/>
        </w:rPr>
        <w:t xml:space="preserve">oficio 346-2018 de fecha 14 de agosto del 2018; únicamente en el sentido de que será, la </w:t>
      </w:r>
      <w:r w:rsidRPr="000C5930">
        <w:rPr>
          <w:rFonts w:ascii="Arial" w:hAnsi="Arial" w:cs="Arial"/>
          <w:b/>
        </w:rPr>
        <w:t>Dra. Teresa Lara de Avilés,</w:t>
      </w:r>
      <w:r>
        <w:rPr>
          <w:rFonts w:ascii="Arial" w:hAnsi="Arial" w:cs="Arial"/>
        </w:rPr>
        <w:t xml:space="preserve"> Coordinadora General de Medicina Interna de la UES, quien deba darle seguimiento a las siguientes  recomendaciones 1.-</w:t>
      </w:r>
      <w:r w:rsidRPr="008411EF">
        <w:rPr>
          <w:rFonts w:ascii="Arial" w:hAnsi="Arial" w:cs="Arial"/>
          <w:sz w:val="22"/>
          <w:szCs w:val="22"/>
        </w:rPr>
        <w:t>Rediseñar los instrumentos evaluativos, que se utiliza en las evaluaciones de los estudiantes de los diferentes niveles de la Especialidad Médica en Medicina Interna, garantizando que éstos cumplan con la normativa universitaria.</w:t>
      </w:r>
      <w:r>
        <w:rPr>
          <w:rFonts w:ascii="Arial" w:hAnsi="Arial" w:cs="Arial"/>
          <w:sz w:val="22"/>
          <w:szCs w:val="22"/>
        </w:rPr>
        <w:t xml:space="preserve"> </w:t>
      </w:r>
      <w:r w:rsidRPr="000C5930">
        <w:rPr>
          <w:rFonts w:ascii="Arial" w:hAnsi="Arial" w:cs="Arial"/>
          <w:b/>
          <w:sz w:val="22"/>
          <w:szCs w:val="22"/>
        </w:rPr>
        <w:t>2.-</w:t>
      </w:r>
      <w:r>
        <w:rPr>
          <w:rFonts w:ascii="Arial" w:hAnsi="Arial" w:cs="Arial"/>
          <w:sz w:val="22"/>
          <w:szCs w:val="22"/>
        </w:rPr>
        <w:t xml:space="preserve"> </w:t>
      </w:r>
      <w:r w:rsidRPr="008411EF">
        <w:rPr>
          <w:rFonts w:ascii="Arial" w:hAnsi="Arial" w:cs="Arial"/>
          <w:sz w:val="22"/>
          <w:szCs w:val="22"/>
        </w:rPr>
        <w:t>Verificar la labor que realiza el personal docente adscrito al Departamento de Desarrollo Profesional del Hospital Rosales, a fin de que cumplan con los deberes que les impone el artículo 140 del Reglamento de la Gestión Aca</w:t>
      </w:r>
      <w:r>
        <w:rPr>
          <w:rFonts w:ascii="Arial" w:hAnsi="Arial" w:cs="Arial"/>
          <w:sz w:val="22"/>
          <w:szCs w:val="22"/>
        </w:rPr>
        <w:t xml:space="preserve">démico Administrativa de la UES y  </w:t>
      </w:r>
      <w:r w:rsidRPr="000C5930">
        <w:rPr>
          <w:rFonts w:ascii="Arial" w:hAnsi="Arial" w:cs="Arial"/>
          <w:b/>
          <w:sz w:val="22"/>
          <w:szCs w:val="22"/>
        </w:rPr>
        <w:t>3.-</w:t>
      </w:r>
      <w:r w:rsidRPr="008411EF">
        <w:rPr>
          <w:rFonts w:ascii="Arial" w:hAnsi="Arial" w:cs="Arial"/>
          <w:sz w:val="22"/>
          <w:szCs w:val="22"/>
        </w:rPr>
        <w:t>Realizar las gestiones necesarias a fin de que se asigne Docente responsable y Especialista para que se revisen las evaluaciones realizadas por la Dra. Reina Meléndez en el ciclo II-2017, a efecto de darle cumplimiento a lo que regulan los artículos 132, 138,140 literal e) y 148 del Reglamento de la Gestión Académico Administrativa de la UES, en un plazo no mayor a quince días hábiles contados a pa</w:t>
      </w:r>
      <w:r>
        <w:rPr>
          <w:rFonts w:ascii="Arial" w:hAnsi="Arial" w:cs="Arial"/>
          <w:sz w:val="22"/>
          <w:szCs w:val="22"/>
        </w:rPr>
        <w:t xml:space="preserve">rtir de la notificación de éstas recomendaciones dictadas en </w:t>
      </w:r>
      <w:r>
        <w:rPr>
          <w:rFonts w:ascii="Arial" w:hAnsi="Arial" w:cs="Arial"/>
        </w:rPr>
        <w:t xml:space="preserve">resolución final, oficio 346-2018 de fecha 14 de agosto del 2018. </w:t>
      </w:r>
      <w:r w:rsidRPr="0072462E">
        <w:rPr>
          <w:rFonts w:ascii="Arial" w:hAnsi="Arial" w:cs="Arial"/>
          <w:b/>
          <w:sz w:val="22"/>
          <w:szCs w:val="22"/>
        </w:rPr>
        <w:t>CONFIRMASE</w:t>
      </w:r>
      <w:r w:rsidRPr="0072462E">
        <w:rPr>
          <w:rFonts w:ascii="Arial" w:hAnsi="Arial" w:cs="Arial"/>
          <w:sz w:val="22"/>
          <w:szCs w:val="22"/>
        </w:rPr>
        <w:t xml:space="preserve">, con la modificación realizada, </w:t>
      </w:r>
      <w:r>
        <w:rPr>
          <w:rFonts w:ascii="Arial" w:hAnsi="Arial" w:cs="Arial"/>
          <w:sz w:val="22"/>
          <w:szCs w:val="22"/>
        </w:rPr>
        <w:t>la</w:t>
      </w:r>
      <w:r w:rsidRPr="0072462E">
        <w:rPr>
          <w:rFonts w:ascii="Arial" w:hAnsi="Arial" w:cs="Arial"/>
          <w:sz w:val="22"/>
          <w:szCs w:val="22"/>
        </w:rPr>
        <w:t xml:space="preserve"> resolución </w:t>
      </w:r>
      <w:r>
        <w:rPr>
          <w:rFonts w:ascii="Arial" w:hAnsi="Arial" w:cs="Arial"/>
          <w:sz w:val="22"/>
          <w:szCs w:val="22"/>
        </w:rPr>
        <w:t xml:space="preserve">final </w:t>
      </w:r>
      <w:r w:rsidRPr="0072462E">
        <w:rPr>
          <w:rFonts w:ascii="Arial" w:hAnsi="Arial" w:cs="Arial"/>
          <w:sz w:val="22"/>
          <w:szCs w:val="22"/>
        </w:rPr>
        <w:t>emitida el día c</w:t>
      </w:r>
      <w:r>
        <w:rPr>
          <w:rFonts w:ascii="Arial" w:hAnsi="Arial" w:cs="Arial"/>
          <w:sz w:val="22"/>
          <w:szCs w:val="22"/>
        </w:rPr>
        <w:t>atorce de agosto del d</w:t>
      </w:r>
      <w:r w:rsidRPr="0072462E">
        <w:rPr>
          <w:rFonts w:ascii="Arial" w:hAnsi="Arial" w:cs="Arial"/>
          <w:sz w:val="22"/>
          <w:szCs w:val="22"/>
        </w:rPr>
        <w:t>os</w:t>
      </w:r>
      <w:r>
        <w:rPr>
          <w:rFonts w:ascii="Arial" w:hAnsi="Arial" w:cs="Arial"/>
          <w:sz w:val="22"/>
          <w:szCs w:val="22"/>
        </w:rPr>
        <w:t xml:space="preserve"> mil dieciocho:</w:t>
      </w:r>
    </w:p>
    <w:p w:rsidR="009F5F4A" w:rsidRDefault="009F5F4A" w:rsidP="009F5F4A">
      <w:pPr>
        <w:pStyle w:val="Sinespaciado"/>
        <w:jc w:val="both"/>
        <w:rPr>
          <w:rFonts w:ascii="Arial" w:hAnsi="Arial" w:cs="Arial"/>
          <w:sz w:val="22"/>
          <w:szCs w:val="22"/>
        </w:rPr>
      </w:pPr>
    </w:p>
    <w:p w:rsidR="009F5F4A" w:rsidRDefault="009F5F4A" w:rsidP="009F5F4A">
      <w:pPr>
        <w:pStyle w:val="Sinespaciado"/>
        <w:jc w:val="both"/>
        <w:rPr>
          <w:rFonts w:ascii="Arial" w:hAnsi="Arial" w:cs="Arial"/>
          <w:sz w:val="22"/>
          <w:szCs w:val="22"/>
        </w:rPr>
      </w:pPr>
      <w:r>
        <w:rPr>
          <w:rFonts w:ascii="Arial" w:hAnsi="Arial" w:cs="Arial"/>
          <w:sz w:val="22"/>
          <w:szCs w:val="22"/>
        </w:rPr>
        <w:t xml:space="preserve">Notifíquese </w:t>
      </w:r>
      <w:r w:rsidRPr="0072462E">
        <w:rPr>
          <w:rFonts w:ascii="Arial" w:hAnsi="Arial" w:cs="Arial"/>
          <w:sz w:val="22"/>
          <w:szCs w:val="22"/>
        </w:rPr>
        <w:t>y désele seguimiento al cumplimiento de las recomendaciones como lo establece el art. 22 del Reglamento Especial de la Defensoría de los Der</w:t>
      </w:r>
      <w:r>
        <w:rPr>
          <w:rFonts w:ascii="Arial" w:hAnsi="Arial" w:cs="Arial"/>
          <w:sz w:val="22"/>
          <w:szCs w:val="22"/>
        </w:rPr>
        <w:t>echos de los Miembros de la UES; e</w:t>
      </w:r>
      <w:r w:rsidRPr="0072462E">
        <w:rPr>
          <w:rFonts w:ascii="Arial" w:hAnsi="Arial" w:cs="Arial"/>
          <w:sz w:val="22"/>
          <w:szCs w:val="22"/>
        </w:rPr>
        <w:t xml:space="preserve">n un plazo </w:t>
      </w:r>
      <w:r>
        <w:rPr>
          <w:rFonts w:ascii="Arial" w:hAnsi="Arial" w:cs="Arial"/>
          <w:sz w:val="22"/>
          <w:szCs w:val="22"/>
        </w:rPr>
        <w:t xml:space="preserve">máximo </w:t>
      </w:r>
      <w:r w:rsidRPr="0072462E">
        <w:rPr>
          <w:rFonts w:ascii="Arial" w:hAnsi="Arial" w:cs="Arial"/>
          <w:sz w:val="22"/>
          <w:szCs w:val="22"/>
        </w:rPr>
        <w:t>de 30 días hábiles después de notificada la presente resolución.</w:t>
      </w:r>
    </w:p>
    <w:p w:rsidR="009F5F4A" w:rsidRDefault="009F5F4A" w:rsidP="009F5F4A">
      <w:pPr>
        <w:pStyle w:val="Sinespaciado"/>
        <w:jc w:val="both"/>
        <w:rPr>
          <w:rFonts w:ascii="Arial" w:hAnsi="Arial" w:cs="Arial"/>
          <w:sz w:val="22"/>
          <w:szCs w:val="22"/>
        </w:rPr>
      </w:pPr>
    </w:p>
    <w:p w:rsidR="009F5F4A" w:rsidRPr="0072462E" w:rsidRDefault="009F5F4A" w:rsidP="009F5F4A">
      <w:pPr>
        <w:pStyle w:val="Sinespaciado"/>
        <w:jc w:val="both"/>
        <w:rPr>
          <w:rFonts w:ascii="Arial" w:hAnsi="Arial" w:cs="Arial"/>
          <w:sz w:val="22"/>
          <w:szCs w:val="22"/>
        </w:rPr>
      </w:pPr>
    </w:p>
    <w:p w:rsidR="009F5F4A" w:rsidRPr="0072462E" w:rsidRDefault="009F5F4A" w:rsidP="009F5F4A">
      <w:pPr>
        <w:spacing w:after="0" w:line="240" w:lineRule="auto"/>
        <w:jc w:val="both"/>
        <w:rPr>
          <w:rFonts w:ascii="Arial" w:eastAsia="Times New Roman" w:hAnsi="Arial" w:cs="Arial"/>
          <w:lang w:val="es-ES" w:eastAsia="es-ES"/>
        </w:rPr>
      </w:pPr>
    </w:p>
    <w:p w:rsidR="009F5F4A" w:rsidRPr="0072462E" w:rsidRDefault="009F5F4A" w:rsidP="009F5F4A">
      <w:pPr>
        <w:spacing w:after="0" w:line="240" w:lineRule="auto"/>
        <w:ind w:left="1416" w:firstLine="708"/>
        <w:jc w:val="both"/>
        <w:rPr>
          <w:rFonts w:ascii="Arial" w:eastAsia="Times New Roman" w:hAnsi="Arial" w:cs="Arial"/>
          <w:lang w:val="es-ES" w:eastAsia="es-ES"/>
        </w:rPr>
      </w:pPr>
      <w:proofErr w:type="spellStart"/>
      <w:r w:rsidRPr="0072462E">
        <w:rPr>
          <w:rFonts w:ascii="Arial" w:eastAsia="Times New Roman" w:hAnsi="Arial" w:cs="Arial"/>
          <w:lang w:val="es-ES" w:eastAsia="es-ES"/>
        </w:rPr>
        <w:t>Mdh</w:t>
      </w:r>
      <w:proofErr w:type="spellEnd"/>
      <w:r w:rsidRPr="0072462E">
        <w:rPr>
          <w:rFonts w:ascii="Arial" w:eastAsia="Times New Roman" w:hAnsi="Arial" w:cs="Arial"/>
          <w:lang w:val="es-ES" w:eastAsia="es-ES"/>
        </w:rPr>
        <w:t>. Claudia María Melgar de Zambrana</w:t>
      </w:r>
    </w:p>
    <w:p w:rsidR="009F5F4A" w:rsidRPr="0072462E" w:rsidRDefault="009F5F4A" w:rsidP="009F5F4A">
      <w:pPr>
        <w:spacing w:after="0" w:line="240" w:lineRule="auto"/>
        <w:ind w:left="1416" w:firstLine="708"/>
        <w:jc w:val="both"/>
        <w:rPr>
          <w:rFonts w:ascii="Arial" w:eastAsia="Times New Roman" w:hAnsi="Arial" w:cs="Arial"/>
          <w:lang w:val="es-ES" w:eastAsia="es-ES"/>
        </w:rPr>
      </w:pPr>
      <w:r w:rsidRPr="0072462E">
        <w:rPr>
          <w:rFonts w:ascii="Arial" w:eastAsia="Times New Roman" w:hAnsi="Arial" w:cs="Arial"/>
          <w:lang w:val="es-ES" w:eastAsia="es-ES"/>
        </w:rPr>
        <w:t>Defensora de los Derechos Universitarios.</w:t>
      </w:r>
    </w:p>
    <w:p w:rsidR="009F5F4A" w:rsidRDefault="009F5F4A" w:rsidP="009F5F4A">
      <w:pPr>
        <w:spacing w:after="0" w:line="240" w:lineRule="auto"/>
        <w:jc w:val="both"/>
        <w:rPr>
          <w:rFonts w:ascii="Arial" w:eastAsia="Times New Roman" w:hAnsi="Arial" w:cs="Arial"/>
          <w:color w:val="000000"/>
          <w:lang w:val="es-ES_tradnl" w:eastAsia="es-ES"/>
        </w:rPr>
      </w:pPr>
    </w:p>
    <w:p w:rsidR="009F5F4A" w:rsidRDefault="009F5F4A" w:rsidP="009F5F4A">
      <w:pPr>
        <w:spacing w:after="0" w:line="240" w:lineRule="auto"/>
        <w:jc w:val="both"/>
        <w:rPr>
          <w:rFonts w:ascii="Arial" w:eastAsia="Times New Roman" w:hAnsi="Arial" w:cs="Arial"/>
          <w:color w:val="000000"/>
          <w:lang w:val="es-ES_tradnl" w:eastAsia="es-ES"/>
        </w:rPr>
      </w:pPr>
    </w:p>
    <w:p w:rsidR="009F5F4A" w:rsidRDefault="009F5F4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7A34BA" w:rsidRDefault="007A34BA" w:rsidP="009F5F4A">
      <w:pPr>
        <w:spacing w:after="0" w:line="240" w:lineRule="auto"/>
        <w:jc w:val="both"/>
        <w:rPr>
          <w:rFonts w:ascii="Arial" w:eastAsia="Times New Roman" w:hAnsi="Arial" w:cs="Arial"/>
          <w:color w:val="000000"/>
          <w:lang w:val="es-ES_tradnl" w:eastAsia="es-ES"/>
        </w:rPr>
      </w:pPr>
    </w:p>
    <w:p w:rsidR="009F5F4A" w:rsidRPr="000B2D73" w:rsidRDefault="009F5F4A" w:rsidP="009F5F4A">
      <w:pPr>
        <w:spacing w:after="0" w:line="240" w:lineRule="auto"/>
        <w:jc w:val="both"/>
        <w:rPr>
          <w:rFonts w:ascii="Arial" w:eastAsia="Times New Roman" w:hAnsi="Arial" w:cs="Arial"/>
          <w:color w:val="000000"/>
          <w:lang w:val="es-ES_tradnl" w:eastAsia="es-ES"/>
        </w:rPr>
      </w:pPr>
      <w:r w:rsidRPr="000B2D73">
        <w:rPr>
          <w:rFonts w:ascii="Arial" w:eastAsia="Times New Roman" w:hAnsi="Arial" w:cs="Arial"/>
          <w:color w:val="000000"/>
          <w:lang w:val="es-ES_tradnl" w:eastAsia="es-ES"/>
        </w:rPr>
        <w:t>Oficio No.</w:t>
      </w:r>
      <w:r>
        <w:rPr>
          <w:rFonts w:ascii="Arial" w:eastAsia="Times New Roman" w:hAnsi="Arial" w:cs="Arial"/>
          <w:color w:val="000000"/>
          <w:lang w:val="es-ES_tradnl" w:eastAsia="es-ES"/>
        </w:rPr>
        <w:t>383</w:t>
      </w:r>
      <w:r w:rsidRPr="000B2D73">
        <w:rPr>
          <w:rFonts w:ascii="Arial" w:eastAsia="Times New Roman" w:hAnsi="Arial" w:cs="Arial"/>
          <w:color w:val="000000"/>
          <w:lang w:val="es-ES_tradnl" w:eastAsia="es-ES"/>
        </w:rPr>
        <w:t>/2018.</w:t>
      </w:r>
    </w:p>
    <w:p w:rsidR="009F5F4A" w:rsidRDefault="009F5F4A" w:rsidP="009F5F4A">
      <w:pPr>
        <w:spacing w:after="0" w:line="240" w:lineRule="auto"/>
        <w:jc w:val="both"/>
        <w:rPr>
          <w:rFonts w:ascii="Arial" w:eastAsia="Arial Unicode MS" w:hAnsi="Arial" w:cs="Arial"/>
          <w:lang w:val="es-ES" w:eastAsia="es-ES"/>
        </w:rPr>
      </w:pPr>
      <w:r>
        <w:rPr>
          <w:rFonts w:ascii="Arial" w:eastAsia="Times New Roman" w:hAnsi="Arial" w:cs="Arial"/>
          <w:color w:val="000000"/>
          <w:lang w:val="es-ES_tradnl" w:eastAsia="es-ES"/>
        </w:rPr>
        <w:t>Ref.</w:t>
      </w:r>
      <w:r>
        <w:rPr>
          <w:rFonts w:ascii="Arial" w:eastAsia="Arial Unicode MS" w:hAnsi="Arial" w:cs="Arial"/>
          <w:lang w:val="es-ES" w:eastAsia="es-ES"/>
        </w:rPr>
        <w:t>DE03-10/11-2018</w:t>
      </w:r>
    </w:p>
    <w:p w:rsidR="009F5F4A" w:rsidRPr="000B2D73" w:rsidRDefault="009F5F4A" w:rsidP="009F5F4A">
      <w:pPr>
        <w:spacing w:after="0" w:line="240" w:lineRule="auto"/>
        <w:contextualSpacing/>
        <w:jc w:val="both"/>
        <w:rPr>
          <w:rFonts w:ascii="Arial" w:eastAsia="Times New Roman" w:hAnsi="Arial" w:cs="Arial"/>
          <w:color w:val="000000"/>
          <w:lang w:val="es-ES_tradnl" w:eastAsia="es-ES"/>
        </w:rPr>
      </w:pPr>
    </w:p>
    <w:p w:rsidR="009F5F4A" w:rsidRPr="000B2D73" w:rsidRDefault="009F5F4A" w:rsidP="009F5F4A">
      <w:pPr>
        <w:spacing w:after="0" w:line="240" w:lineRule="auto"/>
        <w:contextualSpacing/>
        <w:jc w:val="center"/>
        <w:rPr>
          <w:rFonts w:ascii="Arial" w:eastAsia="Times New Roman" w:hAnsi="Arial" w:cs="Arial"/>
          <w:color w:val="000000"/>
          <w:lang w:val="es-ES_tradnl" w:eastAsia="es-ES"/>
        </w:rPr>
      </w:pPr>
      <w:r w:rsidRPr="000B2D73">
        <w:rPr>
          <w:rFonts w:ascii="Arial" w:eastAsia="Times New Roman" w:hAnsi="Arial" w:cs="Arial"/>
          <w:color w:val="000000"/>
          <w:lang w:val="es-ES_tradnl" w:eastAsia="es-ES"/>
        </w:rPr>
        <w:t xml:space="preserve">        </w:t>
      </w:r>
      <w:r>
        <w:rPr>
          <w:rFonts w:ascii="Arial" w:eastAsia="Times New Roman" w:hAnsi="Arial" w:cs="Arial"/>
          <w:color w:val="000000"/>
          <w:lang w:val="es-ES_tradnl" w:eastAsia="es-ES"/>
        </w:rPr>
        <w:t xml:space="preserve">                                  </w:t>
      </w:r>
      <w:r w:rsidRPr="000B2D73">
        <w:rPr>
          <w:rFonts w:ascii="Arial" w:eastAsia="Times New Roman" w:hAnsi="Arial" w:cs="Arial"/>
          <w:color w:val="000000"/>
          <w:lang w:val="es-ES_tradnl" w:eastAsia="es-ES"/>
        </w:rPr>
        <w:t xml:space="preserve"> </w:t>
      </w:r>
      <w:r>
        <w:rPr>
          <w:rFonts w:ascii="Arial" w:eastAsia="Times New Roman" w:hAnsi="Arial" w:cs="Arial"/>
          <w:color w:val="000000"/>
          <w:lang w:val="es-ES_tradnl" w:eastAsia="es-ES"/>
        </w:rPr>
        <w:t xml:space="preserve">  </w:t>
      </w:r>
      <w:r w:rsidRPr="000B2D73">
        <w:rPr>
          <w:rFonts w:ascii="Arial" w:eastAsia="Times New Roman" w:hAnsi="Arial" w:cs="Arial"/>
          <w:color w:val="000000"/>
          <w:lang w:val="es-ES_tradnl" w:eastAsia="es-ES"/>
        </w:rPr>
        <w:t xml:space="preserve">Ciudad Universitaria, </w:t>
      </w:r>
      <w:r>
        <w:rPr>
          <w:rFonts w:ascii="Arial" w:eastAsia="Times New Roman" w:hAnsi="Arial" w:cs="Arial"/>
          <w:color w:val="000000"/>
          <w:lang w:val="es-ES_tradnl" w:eastAsia="es-ES"/>
        </w:rPr>
        <w:t>03</w:t>
      </w:r>
      <w:r w:rsidRPr="000B2D73">
        <w:rPr>
          <w:rFonts w:ascii="Arial" w:eastAsia="Times New Roman" w:hAnsi="Arial" w:cs="Arial"/>
          <w:color w:val="000000"/>
          <w:lang w:val="es-ES_tradnl" w:eastAsia="es-ES"/>
        </w:rPr>
        <w:t xml:space="preserve"> de </w:t>
      </w:r>
      <w:r>
        <w:rPr>
          <w:rFonts w:ascii="Arial" w:eastAsia="Times New Roman" w:hAnsi="Arial" w:cs="Arial"/>
          <w:color w:val="000000"/>
          <w:lang w:val="es-ES_tradnl" w:eastAsia="es-ES"/>
        </w:rPr>
        <w:t>septiembre</w:t>
      </w:r>
      <w:r w:rsidRPr="000B2D73">
        <w:rPr>
          <w:rFonts w:ascii="Arial" w:eastAsia="Times New Roman" w:hAnsi="Arial" w:cs="Arial"/>
          <w:color w:val="000000"/>
          <w:lang w:val="es-ES_tradnl" w:eastAsia="es-ES"/>
        </w:rPr>
        <w:t xml:space="preserve"> de 2018.</w:t>
      </w:r>
    </w:p>
    <w:p w:rsidR="009F5F4A" w:rsidRDefault="009F5F4A" w:rsidP="009F5F4A">
      <w:pPr>
        <w:spacing w:after="0" w:line="240" w:lineRule="auto"/>
        <w:rPr>
          <w:rFonts w:ascii="Arial" w:eastAsia="Times New Roman" w:hAnsi="Arial" w:cs="Arial"/>
          <w:lang w:val="es-ES_tradnl" w:eastAsia="es-ES"/>
        </w:rPr>
      </w:pPr>
    </w:p>
    <w:p w:rsidR="009F5F4A" w:rsidRDefault="009F5F4A" w:rsidP="009F5F4A">
      <w:pPr>
        <w:spacing w:after="0" w:line="240" w:lineRule="auto"/>
        <w:rPr>
          <w:rFonts w:ascii="Arial" w:eastAsia="Times New Roman" w:hAnsi="Arial" w:cs="Arial"/>
          <w:lang w:val="es-ES_tradnl" w:eastAsia="es-ES"/>
        </w:rPr>
      </w:pPr>
      <w:proofErr w:type="spellStart"/>
      <w:r>
        <w:rPr>
          <w:rFonts w:ascii="Arial" w:eastAsia="Times New Roman" w:hAnsi="Arial" w:cs="Arial"/>
          <w:lang w:val="es-ES_tradnl" w:eastAsia="es-ES"/>
        </w:rPr>
        <w:t>Dra</w:t>
      </w:r>
      <w:proofErr w:type="spellEnd"/>
      <w:r>
        <w:rPr>
          <w:rFonts w:ascii="Arial" w:eastAsia="Times New Roman" w:hAnsi="Arial" w:cs="Arial"/>
          <w:lang w:val="es-ES_tradnl" w:eastAsia="es-ES"/>
        </w:rPr>
        <w:t>: Mercedes Lizeth Gallegos Pérez</w:t>
      </w:r>
    </w:p>
    <w:p w:rsidR="009F5F4A" w:rsidRPr="000B2D73" w:rsidRDefault="009F5F4A" w:rsidP="009F5F4A">
      <w:pPr>
        <w:spacing w:after="0" w:line="240" w:lineRule="auto"/>
        <w:rPr>
          <w:rFonts w:ascii="Arial" w:eastAsia="Times New Roman" w:hAnsi="Arial" w:cs="Arial"/>
          <w:lang w:val="es-ES_tradnl" w:eastAsia="es-ES"/>
        </w:rPr>
      </w:pPr>
      <w:r>
        <w:rPr>
          <w:rFonts w:ascii="Arial" w:eastAsia="Times New Roman" w:hAnsi="Arial" w:cs="Arial"/>
          <w:lang w:val="es-ES_tradnl" w:eastAsia="es-ES"/>
        </w:rPr>
        <w:t xml:space="preserve">Dra.  </w:t>
      </w:r>
      <w:proofErr w:type="spellStart"/>
      <w:r>
        <w:rPr>
          <w:rFonts w:ascii="Arial" w:eastAsia="Times New Roman" w:hAnsi="Arial" w:cs="Arial"/>
          <w:lang w:val="es-ES_tradnl" w:eastAsia="es-ES"/>
        </w:rPr>
        <w:t>Ericka</w:t>
      </w:r>
      <w:proofErr w:type="spellEnd"/>
      <w:r>
        <w:rPr>
          <w:rFonts w:ascii="Arial" w:eastAsia="Times New Roman" w:hAnsi="Arial" w:cs="Arial"/>
          <w:lang w:val="es-ES_tradnl" w:eastAsia="es-ES"/>
        </w:rPr>
        <w:t xml:space="preserve"> G. López Torres</w:t>
      </w:r>
    </w:p>
    <w:p w:rsidR="009F5F4A" w:rsidRDefault="009F5F4A" w:rsidP="009F5F4A">
      <w:pPr>
        <w:spacing w:after="0" w:line="240" w:lineRule="auto"/>
        <w:rPr>
          <w:rFonts w:ascii="Arial" w:eastAsia="Times New Roman" w:hAnsi="Arial" w:cs="Arial"/>
          <w:lang w:eastAsia="es-ES"/>
        </w:rPr>
      </w:pPr>
      <w:r>
        <w:rPr>
          <w:rFonts w:ascii="Arial" w:eastAsia="Times New Roman" w:hAnsi="Arial" w:cs="Arial"/>
          <w:lang w:eastAsia="es-ES"/>
        </w:rPr>
        <w:t xml:space="preserve">Coordinadoras del segundo año del Programa de Especialidades Médicas en el </w:t>
      </w:r>
    </w:p>
    <w:p w:rsidR="009F5F4A" w:rsidRPr="000B2D73" w:rsidRDefault="009F5F4A" w:rsidP="009F5F4A">
      <w:pPr>
        <w:spacing w:after="0" w:line="240" w:lineRule="auto"/>
        <w:rPr>
          <w:rFonts w:ascii="Arial" w:eastAsia="Times New Roman" w:hAnsi="Arial" w:cs="Arial"/>
          <w:lang w:eastAsia="es-ES"/>
        </w:rPr>
      </w:pPr>
      <w:r>
        <w:rPr>
          <w:rFonts w:ascii="Arial" w:eastAsia="Times New Roman" w:hAnsi="Arial" w:cs="Arial"/>
          <w:lang w:eastAsia="es-ES"/>
        </w:rPr>
        <w:t xml:space="preserve">Hospital Rosales </w:t>
      </w:r>
    </w:p>
    <w:p w:rsidR="009F5F4A" w:rsidRPr="000B2D73" w:rsidRDefault="009F5F4A" w:rsidP="009F5F4A">
      <w:pPr>
        <w:spacing w:after="0" w:line="240" w:lineRule="auto"/>
        <w:rPr>
          <w:rFonts w:ascii="Arial" w:eastAsia="Times New Roman" w:hAnsi="Arial" w:cs="Arial"/>
          <w:lang w:eastAsia="es-ES"/>
        </w:rPr>
      </w:pPr>
      <w:r w:rsidRPr="000B2D73">
        <w:rPr>
          <w:rFonts w:ascii="Arial" w:eastAsia="Times New Roman" w:hAnsi="Arial" w:cs="Arial"/>
          <w:lang w:eastAsia="es-ES"/>
        </w:rPr>
        <w:t>Facultad de Medicina</w:t>
      </w:r>
    </w:p>
    <w:p w:rsidR="009F5F4A" w:rsidRPr="000B2D73" w:rsidRDefault="009F5F4A" w:rsidP="009F5F4A">
      <w:pPr>
        <w:spacing w:after="0" w:line="240" w:lineRule="auto"/>
        <w:rPr>
          <w:rFonts w:ascii="Arial" w:eastAsia="Times New Roman" w:hAnsi="Arial" w:cs="Arial"/>
          <w:lang w:eastAsia="es-ES"/>
        </w:rPr>
      </w:pPr>
      <w:r w:rsidRPr="000B2D73">
        <w:rPr>
          <w:rFonts w:ascii="Arial" w:eastAsia="Times New Roman" w:hAnsi="Arial" w:cs="Arial"/>
          <w:lang w:eastAsia="es-ES"/>
        </w:rPr>
        <w:t>Universidad de El Salvador.</w:t>
      </w:r>
    </w:p>
    <w:p w:rsidR="009F5F4A" w:rsidRPr="000B2D73" w:rsidRDefault="009F5F4A" w:rsidP="009F5F4A">
      <w:pPr>
        <w:spacing w:after="0" w:line="240" w:lineRule="auto"/>
        <w:rPr>
          <w:rFonts w:ascii="Arial" w:eastAsia="Times New Roman" w:hAnsi="Arial" w:cs="Arial"/>
          <w:lang w:eastAsia="es-ES"/>
        </w:rPr>
      </w:pPr>
      <w:r w:rsidRPr="000B2D73">
        <w:rPr>
          <w:rFonts w:ascii="Arial" w:eastAsia="Times New Roman" w:hAnsi="Arial" w:cs="Arial"/>
          <w:lang w:eastAsia="es-ES"/>
        </w:rPr>
        <w:t xml:space="preserve">Presente.                   </w:t>
      </w:r>
    </w:p>
    <w:p w:rsidR="009F5F4A" w:rsidRPr="000B2D73" w:rsidRDefault="009F5F4A" w:rsidP="009F5F4A">
      <w:pPr>
        <w:spacing w:after="0" w:line="240" w:lineRule="auto"/>
        <w:rPr>
          <w:rFonts w:ascii="Arial" w:eastAsia="Times New Roman" w:hAnsi="Arial" w:cs="Arial"/>
          <w:lang w:eastAsia="es-ES"/>
        </w:rPr>
      </w:pPr>
    </w:p>
    <w:p w:rsidR="009F5F4A" w:rsidRPr="000B2D73" w:rsidRDefault="009F5F4A" w:rsidP="009F5F4A">
      <w:pPr>
        <w:spacing w:after="0" w:line="240" w:lineRule="auto"/>
        <w:rPr>
          <w:rFonts w:ascii="Arial" w:eastAsia="Times New Roman" w:hAnsi="Arial" w:cs="Arial"/>
          <w:lang w:eastAsia="es-ES"/>
        </w:rPr>
      </w:pPr>
      <w:r>
        <w:rPr>
          <w:rFonts w:ascii="Arial" w:eastAsia="Times New Roman" w:hAnsi="Arial" w:cs="Arial"/>
          <w:lang w:eastAsia="es-ES"/>
        </w:rPr>
        <w:t>Estimadas Doctoras</w:t>
      </w:r>
      <w:r w:rsidRPr="000B2D73">
        <w:rPr>
          <w:rFonts w:ascii="Arial" w:eastAsia="Times New Roman" w:hAnsi="Arial" w:cs="Arial"/>
          <w:lang w:eastAsia="es-ES"/>
        </w:rPr>
        <w:t>:</w:t>
      </w:r>
    </w:p>
    <w:p w:rsidR="009F5F4A" w:rsidRPr="000B2D73" w:rsidRDefault="009F5F4A" w:rsidP="009F5F4A">
      <w:pPr>
        <w:spacing w:after="0" w:line="240" w:lineRule="auto"/>
        <w:contextualSpacing/>
        <w:jc w:val="both"/>
        <w:rPr>
          <w:rFonts w:ascii="Arial" w:eastAsia="Times New Roman" w:hAnsi="Arial" w:cs="Arial"/>
          <w:color w:val="000000"/>
          <w:lang w:val="es-ES_tradnl" w:eastAsia="es-ES"/>
        </w:rPr>
      </w:pPr>
    </w:p>
    <w:p w:rsidR="009F5F4A" w:rsidRPr="000B2D73" w:rsidRDefault="009F5F4A" w:rsidP="009F5F4A">
      <w:pPr>
        <w:spacing w:after="0" w:line="240" w:lineRule="auto"/>
        <w:jc w:val="both"/>
        <w:rPr>
          <w:rFonts w:ascii="Arial" w:eastAsia="Times New Roman" w:hAnsi="Arial" w:cs="Arial"/>
          <w:lang w:eastAsia="es-ES"/>
        </w:rPr>
      </w:pPr>
      <w:r w:rsidRPr="000B2D73">
        <w:rPr>
          <w:rFonts w:ascii="Arial" w:eastAsia="Times New Roman" w:hAnsi="Arial" w:cs="Arial"/>
          <w:color w:val="000000"/>
          <w:lang w:val="es-ES_tradnl" w:eastAsia="es-ES"/>
        </w:rPr>
        <w:t>Hago de su conocimiento, que con base al Recurso de Revisión</w:t>
      </w:r>
      <w:r>
        <w:rPr>
          <w:rFonts w:ascii="Arial" w:eastAsia="Times New Roman" w:hAnsi="Arial" w:cs="Arial"/>
          <w:color w:val="000000"/>
          <w:lang w:val="es-ES_tradnl" w:eastAsia="es-ES"/>
        </w:rPr>
        <w:t xml:space="preserve">,  presentado el 29 de agosto del 2018 y ampliado por escrito de fecha 30 de agosto del 2018, </w:t>
      </w:r>
      <w:r w:rsidRPr="000B2D73">
        <w:rPr>
          <w:rFonts w:ascii="Arial" w:eastAsia="Times New Roman" w:hAnsi="Arial" w:cs="Arial"/>
          <w:color w:val="000000"/>
          <w:lang w:val="es-ES_tradnl" w:eastAsia="es-ES"/>
        </w:rPr>
        <w:t xml:space="preserve">en contra de la resolución emitida por esta Unidad en fecha </w:t>
      </w:r>
      <w:r>
        <w:rPr>
          <w:rFonts w:ascii="Arial" w:eastAsia="Times New Roman" w:hAnsi="Arial" w:cs="Arial"/>
          <w:color w:val="000000"/>
          <w:lang w:val="es-ES_tradnl" w:eastAsia="es-ES"/>
        </w:rPr>
        <w:t xml:space="preserve">catorce de agosto del </w:t>
      </w:r>
      <w:r w:rsidRPr="000B2D73">
        <w:rPr>
          <w:rFonts w:ascii="Arial" w:eastAsia="Times New Roman" w:hAnsi="Arial" w:cs="Arial"/>
          <w:color w:val="000000"/>
          <w:lang w:val="es-ES_tradnl" w:eastAsia="es-ES"/>
        </w:rPr>
        <w:t xml:space="preserve">dos mil dieciocho, </w:t>
      </w:r>
      <w:r>
        <w:rPr>
          <w:rFonts w:ascii="Arial" w:eastAsia="Times New Roman" w:hAnsi="Arial" w:cs="Arial"/>
          <w:color w:val="000000"/>
          <w:lang w:val="es-ES_tradnl" w:eastAsia="es-ES"/>
        </w:rPr>
        <w:t xml:space="preserve">contenida en </w:t>
      </w:r>
      <w:r w:rsidRPr="000B2D73">
        <w:rPr>
          <w:rFonts w:ascii="Arial" w:eastAsia="Times New Roman" w:hAnsi="Arial" w:cs="Arial"/>
          <w:color w:val="000000"/>
          <w:lang w:val="es-ES_tradnl" w:eastAsia="es-ES"/>
        </w:rPr>
        <w:t xml:space="preserve">oficio número </w:t>
      </w:r>
      <w:r>
        <w:rPr>
          <w:rFonts w:ascii="Arial" w:eastAsia="Times New Roman" w:hAnsi="Arial" w:cs="Arial"/>
          <w:color w:val="000000"/>
          <w:lang w:val="es-ES_tradnl" w:eastAsia="es-ES"/>
        </w:rPr>
        <w:t>346/2018</w:t>
      </w:r>
      <w:r w:rsidRPr="000B2D73">
        <w:rPr>
          <w:rFonts w:ascii="Arial" w:eastAsia="Times New Roman" w:hAnsi="Arial" w:cs="Arial"/>
          <w:color w:val="000000"/>
          <w:lang w:val="es-ES_tradnl" w:eastAsia="es-ES"/>
        </w:rPr>
        <w:t xml:space="preserve">, notificada </w:t>
      </w:r>
      <w:r>
        <w:rPr>
          <w:rFonts w:ascii="Arial" w:eastAsia="Times New Roman" w:hAnsi="Arial" w:cs="Arial"/>
          <w:color w:val="000000"/>
          <w:lang w:val="es-ES_tradnl" w:eastAsia="es-ES"/>
        </w:rPr>
        <w:t xml:space="preserve">el quince de agosto del presente año,  </w:t>
      </w:r>
      <w:r w:rsidRPr="000B2D73">
        <w:rPr>
          <w:rFonts w:ascii="Arial" w:eastAsia="Times New Roman" w:hAnsi="Arial" w:cs="Arial"/>
          <w:color w:val="000000"/>
          <w:lang w:val="es-ES_tradnl" w:eastAsia="es-ES"/>
        </w:rPr>
        <w:t xml:space="preserve">en relación a los hechos contenidos en expediente de referencia </w:t>
      </w:r>
      <w:r>
        <w:rPr>
          <w:rFonts w:ascii="Arial" w:eastAsia="Arial Unicode MS" w:hAnsi="Arial" w:cs="Arial"/>
          <w:lang w:val="es-ES" w:eastAsia="es-ES"/>
        </w:rPr>
        <w:t>DE03-10/11-2018</w:t>
      </w:r>
      <w:r w:rsidRPr="000B2D73">
        <w:rPr>
          <w:rFonts w:ascii="Arial" w:eastAsia="Times New Roman" w:hAnsi="Arial" w:cs="Arial"/>
          <w:color w:val="000000"/>
          <w:lang w:val="es-ES_tradnl" w:eastAsia="es-ES"/>
        </w:rPr>
        <w:t xml:space="preserve">, </w:t>
      </w:r>
      <w:proofErr w:type="spellStart"/>
      <w:r>
        <w:rPr>
          <w:rFonts w:ascii="Arial" w:eastAsia="Times New Roman" w:hAnsi="Arial" w:cs="Arial"/>
          <w:color w:val="000000"/>
          <w:lang w:val="es-ES_tradnl" w:eastAsia="es-ES"/>
        </w:rPr>
        <w:t>aperturada</w:t>
      </w:r>
      <w:proofErr w:type="spellEnd"/>
      <w:r>
        <w:rPr>
          <w:rFonts w:ascii="Arial" w:eastAsia="Times New Roman" w:hAnsi="Arial" w:cs="Arial"/>
          <w:color w:val="000000"/>
          <w:lang w:val="es-ES_tradnl" w:eastAsia="es-ES"/>
        </w:rPr>
        <w:t xml:space="preserve"> por </w:t>
      </w:r>
      <w:r w:rsidRPr="000B2D73">
        <w:rPr>
          <w:rFonts w:ascii="Arial" w:eastAsia="Times New Roman" w:hAnsi="Arial" w:cs="Arial"/>
          <w:color w:val="000000"/>
          <w:lang w:val="es-ES_tradnl" w:eastAsia="es-ES"/>
        </w:rPr>
        <w:t xml:space="preserve">denuncia interpuesta por </w:t>
      </w:r>
      <w:r>
        <w:rPr>
          <w:rFonts w:ascii="Arial" w:eastAsia="Times New Roman" w:hAnsi="Arial" w:cs="Arial"/>
          <w:color w:val="000000"/>
          <w:lang w:val="es-ES_tradnl" w:eastAsia="es-ES"/>
        </w:rPr>
        <w:t>la Dra. VERONICA LISSETTE REINA MELENDEZ, quien expresó que es estudiante de Especialidad, del Segundo año de Medicina Interna, año 2017;</w:t>
      </w:r>
      <w:r w:rsidRPr="000B2D73">
        <w:rPr>
          <w:rFonts w:ascii="Arial" w:hAnsi="Arial" w:cs="Arial"/>
          <w:b/>
          <w:caps/>
        </w:rPr>
        <w:t xml:space="preserve"> </w:t>
      </w:r>
      <w:r>
        <w:rPr>
          <w:rFonts w:ascii="Arial" w:hAnsi="Arial" w:cs="Arial"/>
        </w:rPr>
        <w:t xml:space="preserve">en su contra y </w:t>
      </w:r>
      <w:r w:rsidRPr="000B2D73">
        <w:rPr>
          <w:rFonts w:ascii="Arial" w:eastAsia="Times New Roman" w:hAnsi="Arial" w:cs="Arial"/>
          <w:lang w:eastAsia="es-ES"/>
        </w:rPr>
        <w:t xml:space="preserve">por tanto, dentro del análisis respectivo sobre los aspectos legales de tiempo  y   forma para la admisibilidad del Recurso de Revisión interpuesto por </w:t>
      </w:r>
      <w:r>
        <w:rPr>
          <w:rFonts w:ascii="Arial" w:eastAsia="Times New Roman" w:hAnsi="Arial" w:cs="Arial"/>
          <w:lang w:eastAsia="es-ES"/>
        </w:rPr>
        <w:t>las suscritas</w:t>
      </w:r>
      <w:r w:rsidRPr="000B2D73">
        <w:rPr>
          <w:rFonts w:ascii="Arial" w:eastAsia="Times New Roman" w:hAnsi="Arial" w:cs="Arial"/>
          <w:lang w:eastAsia="es-ES"/>
        </w:rPr>
        <w:t xml:space="preserve">, tomando como referencia lo dispuesto en el Art. 23 del Reglamento Especial de la Defensoría de los Derechos de los Miembros de la Universidad de El Salvador, </w:t>
      </w:r>
      <w:r w:rsidRPr="000B2D73">
        <w:rPr>
          <w:rFonts w:ascii="Arial" w:eastAsia="Times New Roman" w:hAnsi="Arial" w:cs="Arial"/>
          <w:b/>
          <w:lang w:eastAsia="es-ES"/>
        </w:rPr>
        <w:t>esta Defensoría de los Derechos Universitarios RESUELVE</w:t>
      </w:r>
      <w:r w:rsidRPr="000B2D73">
        <w:rPr>
          <w:rFonts w:ascii="Arial" w:eastAsia="Times New Roman" w:hAnsi="Arial" w:cs="Arial"/>
          <w:lang w:eastAsia="es-ES"/>
        </w:rPr>
        <w:t xml:space="preserve">: Admítase el Recurso de Revisión interpuesto por </w:t>
      </w:r>
      <w:r>
        <w:rPr>
          <w:rFonts w:ascii="Arial" w:eastAsia="Times New Roman" w:hAnsi="Arial" w:cs="Arial"/>
          <w:lang w:eastAsia="es-ES"/>
        </w:rPr>
        <w:t xml:space="preserve">la </w:t>
      </w:r>
      <w:r>
        <w:rPr>
          <w:rFonts w:ascii="Arial" w:eastAsia="Times New Roman" w:hAnsi="Arial" w:cs="Arial"/>
          <w:lang w:val="es-ES_tradnl" w:eastAsia="es-ES"/>
        </w:rPr>
        <w:t xml:space="preserve">Dra. Mercedes Lizeth Gallegos Pérez y Dra.  </w:t>
      </w:r>
      <w:proofErr w:type="spellStart"/>
      <w:r>
        <w:rPr>
          <w:rFonts w:ascii="Arial" w:eastAsia="Times New Roman" w:hAnsi="Arial" w:cs="Arial"/>
          <w:lang w:val="es-ES_tradnl" w:eastAsia="es-ES"/>
        </w:rPr>
        <w:t>Ericka</w:t>
      </w:r>
      <w:proofErr w:type="spellEnd"/>
      <w:r>
        <w:rPr>
          <w:rFonts w:ascii="Arial" w:eastAsia="Times New Roman" w:hAnsi="Arial" w:cs="Arial"/>
          <w:lang w:val="es-ES_tradnl" w:eastAsia="es-ES"/>
        </w:rPr>
        <w:t xml:space="preserve"> G. López Torres, </w:t>
      </w:r>
      <w:r>
        <w:rPr>
          <w:rFonts w:ascii="Arial" w:eastAsia="Times New Roman" w:hAnsi="Arial" w:cs="Arial"/>
          <w:lang w:eastAsia="es-ES"/>
        </w:rPr>
        <w:t>Coordinadoras del segundo año del Programa de Especialidades Médicas en el Hospital Rosales; en contra de</w:t>
      </w:r>
      <w:r w:rsidRPr="000B2D73">
        <w:rPr>
          <w:rFonts w:ascii="Arial" w:eastAsia="Times New Roman" w:hAnsi="Arial" w:cs="Arial"/>
          <w:color w:val="000000"/>
          <w:lang w:val="es-ES_tradnl" w:eastAsia="es-ES"/>
        </w:rPr>
        <w:t xml:space="preserve"> la resolución antes mencionada, por cumplir con los requisitos de tiempo y forma, por lo que esta Unidad notificará oportunamente a las partes en el proceso sobre la resolución de dicho Recurso.</w:t>
      </w:r>
    </w:p>
    <w:p w:rsidR="009F5F4A" w:rsidRPr="000B2D73" w:rsidRDefault="009F5F4A" w:rsidP="009F5F4A">
      <w:pPr>
        <w:spacing w:after="0" w:line="240" w:lineRule="auto"/>
        <w:contextualSpacing/>
        <w:jc w:val="both"/>
        <w:rPr>
          <w:rFonts w:ascii="Arial" w:eastAsia="Times New Roman" w:hAnsi="Arial" w:cs="Arial"/>
          <w:color w:val="000000"/>
          <w:lang w:val="es-ES_tradnl" w:eastAsia="es-ES"/>
        </w:rPr>
      </w:pPr>
    </w:p>
    <w:p w:rsidR="009F5F4A" w:rsidRPr="000B2D73" w:rsidRDefault="009F5F4A" w:rsidP="009F5F4A">
      <w:pPr>
        <w:spacing w:after="0" w:line="240" w:lineRule="auto"/>
        <w:contextualSpacing/>
        <w:jc w:val="both"/>
        <w:rPr>
          <w:rFonts w:ascii="Arial" w:eastAsia="Times New Roman" w:hAnsi="Arial" w:cs="Arial"/>
          <w:color w:val="000000"/>
          <w:lang w:val="es-ES_tradnl" w:eastAsia="es-ES"/>
        </w:rPr>
      </w:pPr>
      <w:r w:rsidRPr="000B2D73">
        <w:rPr>
          <w:rFonts w:ascii="Arial" w:eastAsia="Times New Roman" w:hAnsi="Arial" w:cs="Arial"/>
          <w:color w:val="000000"/>
          <w:lang w:val="es-ES_tradnl" w:eastAsia="es-ES"/>
        </w:rPr>
        <w:t>Atentamente.</w:t>
      </w:r>
    </w:p>
    <w:p w:rsidR="009F5F4A" w:rsidRPr="000B2D73" w:rsidRDefault="009F5F4A" w:rsidP="009F5F4A">
      <w:pPr>
        <w:spacing w:after="0" w:line="240" w:lineRule="auto"/>
        <w:contextualSpacing/>
        <w:jc w:val="both"/>
        <w:rPr>
          <w:rFonts w:ascii="Arial" w:eastAsia="Times New Roman" w:hAnsi="Arial" w:cs="Arial"/>
          <w:color w:val="000000"/>
          <w:lang w:val="es-ES_tradnl" w:eastAsia="es-ES"/>
        </w:rPr>
      </w:pPr>
    </w:p>
    <w:p w:rsidR="009F5F4A" w:rsidRPr="000B2D73" w:rsidRDefault="009F5F4A" w:rsidP="009F5F4A">
      <w:pPr>
        <w:spacing w:after="0" w:line="240" w:lineRule="auto"/>
        <w:contextualSpacing/>
        <w:jc w:val="both"/>
        <w:rPr>
          <w:rFonts w:ascii="Arial" w:eastAsia="Times New Roman" w:hAnsi="Arial" w:cs="Arial"/>
          <w:color w:val="000000"/>
          <w:lang w:val="es-ES_tradnl" w:eastAsia="es-ES"/>
        </w:rPr>
      </w:pPr>
    </w:p>
    <w:p w:rsidR="009F5F4A" w:rsidRPr="000B2D73" w:rsidRDefault="009F5F4A" w:rsidP="009F5F4A">
      <w:pPr>
        <w:spacing w:after="0" w:line="240" w:lineRule="auto"/>
        <w:contextualSpacing/>
        <w:jc w:val="center"/>
        <w:rPr>
          <w:rFonts w:ascii="Arial" w:eastAsia="Times New Roman" w:hAnsi="Arial" w:cs="Arial"/>
          <w:color w:val="000000"/>
          <w:lang w:val="es-ES_tradnl" w:eastAsia="es-ES"/>
        </w:rPr>
      </w:pPr>
      <w:proofErr w:type="spellStart"/>
      <w:r w:rsidRPr="000B2D73">
        <w:rPr>
          <w:rFonts w:ascii="Arial" w:eastAsia="Times New Roman" w:hAnsi="Arial" w:cs="Arial"/>
          <w:color w:val="000000"/>
          <w:lang w:val="es-ES_tradnl" w:eastAsia="es-ES"/>
        </w:rPr>
        <w:t>Mdh</w:t>
      </w:r>
      <w:proofErr w:type="spellEnd"/>
      <w:r w:rsidRPr="000B2D73">
        <w:rPr>
          <w:rFonts w:ascii="Arial" w:eastAsia="Times New Roman" w:hAnsi="Arial" w:cs="Arial"/>
          <w:color w:val="000000"/>
          <w:lang w:val="es-ES_tradnl" w:eastAsia="es-ES"/>
        </w:rPr>
        <w:t>. Claudia María Melgar de Zambrana.</w:t>
      </w:r>
    </w:p>
    <w:p w:rsidR="009F5F4A" w:rsidRPr="000B2D73" w:rsidRDefault="009F5F4A" w:rsidP="009F5F4A">
      <w:pPr>
        <w:spacing w:after="0" w:line="240" w:lineRule="auto"/>
        <w:contextualSpacing/>
        <w:jc w:val="center"/>
        <w:rPr>
          <w:rFonts w:ascii="Arial" w:eastAsia="Times New Roman" w:hAnsi="Arial" w:cs="Arial"/>
          <w:color w:val="000000"/>
          <w:lang w:val="es-ES_tradnl" w:eastAsia="es-ES"/>
        </w:rPr>
      </w:pPr>
      <w:r w:rsidRPr="000B2D73">
        <w:rPr>
          <w:rFonts w:ascii="Arial" w:eastAsia="Times New Roman" w:hAnsi="Arial" w:cs="Arial"/>
          <w:color w:val="000000"/>
          <w:lang w:val="es-ES_tradnl" w:eastAsia="es-ES"/>
        </w:rPr>
        <w:t>Defensora de los Derechos Universitarios.</w:t>
      </w:r>
    </w:p>
    <w:p w:rsidR="009F5F4A" w:rsidRPr="000B2D73" w:rsidRDefault="009F5F4A" w:rsidP="009F5F4A">
      <w:pPr>
        <w:spacing w:after="0" w:line="240" w:lineRule="auto"/>
        <w:contextualSpacing/>
        <w:jc w:val="both"/>
        <w:rPr>
          <w:rFonts w:ascii="Arial" w:eastAsia="Times New Roman" w:hAnsi="Arial" w:cs="Arial"/>
          <w:color w:val="000000"/>
          <w:lang w:val="es-ES_tradnl" w:eastAsia="es-ES"/>
        </w:rPr>
      </w:pPr>
    </w:p>
    <w:p w:rsidR="009F5F4A" w:rsidRPr="000B2D73" w:rsidRDefault="009F5F4A" w:rsidP="009F5F4A">
      <w:pPr>
        <w:spacing w:after="0" w:line="240" w:lineRule="auto"/>
        <w:contextualSpacing/>
        <w:jc w:val="both"/>
        <w:rPr>
          <w:rFonts w:ascii="Arial" w:eastAsia="Times New Roman" w:hAnsi="Arial" w:cs="Arial"/>
          <w:color w:val="000000"/>
          <w:lang w:val="es-ES_tradnl" w:eastAsia="es-ES"/>
        </w:rPr>
      </w:pPr>
    </w:p>
    <w:p w:rsidR="009F5F4A" w:rsidRPr="000B2D73" w:rsidRDefault="009F5F4A" w:rsidP="009F5F4A">
      <w:pPr>
        <w:spacing w:after="0" w:line="240" w:lineRule="auto"/>
        <w:rPr>
          <w:rFonts w:ascii="Arial" w:eastAsia="Times New Roman" w:hAnsi="Arial" w:cs="Arial"/>
          <w:lang w:eastAsia="es-ES"/>
        </w:rPr>
      </w:pPr>
      <w:proofErr w:type="spellStart"/>
      <w:r w:rsidRPr="000B2D73">
        <w:rPr>
          <w:rFonts w:ascii="Arial" w:eastAsia="Times New Roman" w:hAnsi="Arial" w:cs="Arial"/>
          <w:lang w:eastAsia="es-ES"/>
        </w:rPr>
        <w:t>c.c</w:t>
      </w:r>
      <w:proofErr w:type="spellEnd"/>
      <w:r w:rsidRPr="000B2D73">
        <w:rPr>
          <w:rFonts w:ascii="Arial" w:eastAsia="Times New Roman" w:hAnsi="Arial" w:cs="Arial"/>
          <w:lang w:eastAsia="es-ES"/>
        </w:rPr>
        <w:t xml:space="preserve">: </w:t>
      </w:r>
      <w:r>
        <w:rPr>
          <w:rFonts w:ascii="Arial" w:eastAsia="Times New Roman" w:hAnsi="Arial" w:cs="Arial"/>
          <w:lang w:eastAsia="es-ES"/>
        </w:rPr>
        <w:t>Denunciante</w:t>
      </w:r>
      <w:r w:rsidRPr="000B2D73">
        <w:rPr>
          <w:rFonts w:ascii="Arial" w:eastAsia="Times New Roman" w:hAnsi="Arial" w:cs="Arial"/>
          <w:lang w:eastAsia="es-ES"/>
        </w:rPr>
        <w:t>.</w:t>
      </w:r>
    </w:p>
    <w:p w:rsidR="009F5F4A" w:rsidRDefault="009F5F4A" w:rsidP="009F5F4A">
      <w:pPr>
        <w:spacing w:after="0" w:line="240" w:lineRule="auto"/>
        <w:rPr>
          <w:rFonts w:ascii="Arial" w:eastAsia="Times New Roman" w:hAnsi="Arial" w:cs="Arial"/>
          <w:sz w:val="20"/>
          <w:szCs w:val="20"/>
          <w:lang w:eastAsia="es-ES"/>
        </w:rPr>
      </w:pPr>
    </w:p>
    <w:p w:rsidR="009F5F4A" w:rsidRDefault="009F5F4A" w:rsidP="009F5F4A">
      <w:pPr>
        <w:spacing w:after="0" w:line="240" w:lineRule="auto"/>
        <w:rPr>
          <w:rFonts w:ascii="Arial" w:eastAsia="Times New Roman" w:hAnsi="Arial" w:cs="Arial"/>
          <w:sz w:val="20"/>
          <w:szCs w:val="20"/>
          <w:lang w:eastAsia="es-ES"/>
        </w:rPr>
      </w:pPr>
    </w:p>
    <w:p w:rsidR="009F5F4A" w:rsidRDefault="009F5F4A" w:rsidP="009F5F4A">
      <w:pPr>
        <w:spacing w:after="0" w:line="240" w:lineRule="auto"/>
        <w:rPr>
          <w:rFonts w:ascii="Arial" w:eastAsia="Times New Roman" w:hAnsi="Arial" w:cs="Arial"/>
          <w:sz w:val="20"/>
          <w:szCs w:val="20"/>
          <w:lang w:eastAsia="es-ES"/>
        </w:rPr>
      </w:pPr>
    </w:p>
    <w:p w:rsidR="009F5F4A" w:rsidRDefault="009F5F4A" w:rsidP="009F5F4A">
      <w:pPr>
        <w:spacing w:after="0" w:line="240" w:lineRule="auto"/>
        <w:rPr>
          <w:rFonts w:ascii="Arial" w:eastAsia="Times New Roman" w:hAnsi="Arial" w:cs="Arial"/>
          <w:sz w:val="20"/>
          <w:szCs w:val="20"/>
          <w:lang w:eastAsia="es-ES"/>
        </w:rPr>
      </w:pPr>
    </w:p>
    <w:p w:rsidR="009F5F4A" w:rsidRDefault="009F5F4A" w:rsidP="009F5F4A">
      <w:pPr>
        <w:spacing w:after="0" w:line="240" w:lineRule="auto"/>
        <w:rPr>
          <w:rFonts w:ascii="Arial" w:eastAsia="Times New Roman" w:hAnsi="Arial" w:cs="Arial"/>
          <w:sz w:val="20"/>
          <w:szCs w:val="20"/>
          <w:lang w:eastAsia="es-ES"/>
        </w:rPr>
      </w:pPr>
    </w:p>
    <w:p w:rsidR="009F5F4A" w:rsidRDefault="009F5F4A" w:rsidP="009F5F4A">
      <w:pPr>
        <w:spacing w:after="0" w:line="240" w:lineRule="auto"/>
        <w:rPr>
          <w:rFonts w:ascii="Arial" w:eastAsia="Times New Roman" w:hAnsi="Arial" w:cs="Arial"/>
          <w:sz w:val="20"/>
          <w:szCs w:val="20"/>
          <w:lang w:eastAsia="es-ES"/>
        </w:rPr>
      </w:pPr>
    </w:p>
    <w:p w:rsidR="009F5F4A" w:rsidRDefault="009F5F4A" w:rsidP="009F5F4A">
      <w:pPr>
        <w:spacing w:after="0" w:line="240" w:lineRule="auto"/>
        <w:rPr>
          <w:rFonts w:ascii="Arial" w:eastAsia="Times New Roman" w:hAnsi="Arial" w:cs="Arial"/>
          <w:sz w:val="20"/>
          <w:szCs w:val="20"/>
          <w:lang w:eastAsia="es-ES"/>
        </w:rPr>
      </w:pPr>
    </w:p>
    <w:p w:rsidR="009F5F4A" w:rsidRDefault="009F5F4A" w:rsidP="009F5F4A">
      <w:pPr>
        <w:spacing w:after="0" w:line="240" w:lineRule="auto"/>
        <w:rPr>
          <w:rFonts w:ascii="Arial" w:eastAsia="Times New Roman" w:hAnsi="Arial" w:cs="Arial"/>
          <w:sz w:val="20"/>
          <w:szCs w:val="20"/>
          <w:lang w:eastAsia="es-ES"/>
        </w:rPr>
      </w:pPr>
    </w:p>
    <w:p w:rsidR="007A34BA" w:rsidRDefault="007A34BA" w:rsidP="009F5F4A">
      <w:pPr>
        <w:spacing w:after="0" w:line="240" w:lineRule="auto"/>
        <w:rPr>
          <w:rFonts w:ascii="Arial" w:eastAsia="Times New Roman" w:hAnsi="Arial" w:cs="Arial"/>
          <w:sz w:val="20"/>
          <w:szCs w:val="20"/>
          <w:lang w:eastAsia="es-ES"/>
        </w:rPr>
      </w:pPr>
    </w:p>
    <w:p w:rsidR="009F5F4A" w:rsidRDefault="009F5F4A" w:rsidP="009F5F4A">
      <w:pPr>
        <w:spacing w:after="0" w:line="240" w:lineRule="auto"/>
        <w:rPr>
          <w:rFonts w:ascii="Arial" w:eastAsia="Times New Roman" w:hAnsi="Arial" w:cs="Arial"/>
          <w:sz w:val="20"/>
          <w:szCs w:val="20"/>
          <w:lang w:eastAsia="es-ES"/>
        </w:rPr>
      </w:pPr>
    </w:p>
    <w:p w:rsidR="009F5F4A" w:rsidRDefault="009F5F4A" w:rsidP="009F5F4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Ciudad Universitaria, 14 de agosto del 2018</w:t>
      </w:r>
    </w:p>
    <w:p w:rsidR="009F5F4A" w:rsidRDefault="009F5F4A" w:rsidP="009F5F4A">
      <w:pPr>
        <w:spacing w:after="0"/>
        <w:rPr>
          <w:rFonts w:ascii="Arial" w:hAnsi="Arial" w:cs="Arial"/>
          <w:sz w:val="24"/>
          <w:szCs w:val="24"/>
        </w:rPr>
      </w:pPr>
      <w:r>
        <w:rPr>
          <w:rFonts w:ascii="Arial" w:hAnsi="Arial" w:cs="Arial"/>
          <w:sz w:val="24"/>
          <w:szCs w:val="24"/>
        </w:rPr>
        <w:t>Señores(as)</w:t>
      </w:r>
    </w:p>
    <w:p w:rsidR="009F5F4A" w:rsidRDefault="009F5F4A" w:rsidP="009F5F4A">
      <w:pPr>
        <w:spacing w:after="0"/>
        <w:rPr>
          <w:rFonts w:ascii="Arial" w:hAnsi="Arial" w:cs="Arial"/>
          <w:sz w:val="24"/>
          <w:szCs w:val="24"/>
        </w:rPr>
      </w:pPr>
      <w:r>
        <w:rPr>
          <w:rFonts w:ascii="Arial" w:hAnsi="Arial" w:cs="Arial"/>
          <w:sz w:val="24"/>
          <w:szCs w:val="24"/>
        </w:rPr>
        <w:t>Junta Directiva</w:t>
      </w:r>
    </w:p>
    <w:p w:rsidR="009F5F4A" w:rsidRDefault="009F5F4A" w:rsidP="009F5F4A">
      <w:pPr>
        <w:spacing w:after="0"/>
        <w:rPr>
          <w:rFonts w:ascii="Arial" w:hAnsi="Arial" w:cs="Arial"/>
          <w:sz w:val="24"/>
          <w:szCs w:val="24"/>
        </w:rPr>
      </w:pPr>
      <w:r>
        <w:rPr>
          <w:rFonts w:ascii="Arial" w:hAnsi="Arial" w:cs="Arial"/>
          <w:sz w:val="24"/>
          <w:szCs w:val="24"/>
        </w:rPr>
        <w:t>Facultad de Medicina</w:t>
      </w:r>
    </w:p>
    <w:p w:rsidR="009F5F4A" w:rsidRDefault="009F5F4A" w:rsidP="009F5F4A">
      <w:pPr>
        <w:spacing w:after="0"/>
        <w:rPr>
          <w:rFonts w:ascii="Arial" w:hAnsi="Arial" w:cs="Arial"/>
          <w:sz w:val="24"/>
          <w:szCs w:val="24"/>
        </w:rPr>
      </w:pPr>
      <w:r>
        <w:rPr>
          <w:rFonts w:ascii="Arial" w:hAnsi="Arial" w:cs="Arial"/>
          <w:sz w:val="24"/>
          <w:szCs w:val="24"/>
        </w:rPr>
        <w:t>Presente:</w:t>
      </w:r>
    </w:p>
    <w:p w:rsidR="009F5F4A" w:rsidRDefault="009F5F4A" w:rsidP="009F5F4A">
      <w:pPr>
        <w:rPr>
          <w:rFonts w:ascii="Arial" w:hAnsi="Arial" w:cs="Arial"/>
          <w:sz w:val="24"/>
          <w:szCs w:val="24"/>
        </w:rPr>
      </w:pPr>
    </w:p>
    <w:p w:rsidR="009F5F4A" w:rsidRDefault="009F5F4A" w:rsidP="009F5F4A">
      <w:pPr>
        <w:rPr>
          <w:rFonts w:ascii="Arial" w:hAnsi="Arial" w:cs="Arial"/>
          <w:sz w:val="24"/>
          <w:szCs w:val="24"/>
        </w:rPr>
      </w:pPr>
      <w:r>
        <w:rPr>
          <w:rFonts w:ascii="Arial" w:hAnsi="Arial" w:cs="Arial"/>
          <w:sz w:val="24"/>
          <w:szCs w:val="24"/>
        </w:rPr>
        <w:t>Respetables Miembros(as):</w:t>
      </w:r>
    </w:p>
    <w:p w:rsidR="009F5F4A" w:rsidRDefault="009F5F4A" w:rsidP="009F5F4A">
      <w:pPr>
        <w:jc w:val="both"/>
        <w:rPr>
          <w:rFonts w:ascii="Arial" w:hAnsi="Arial" w:cs="Arial"/>
          <w:sz w:val="24"/>
          <w:szCs w:val="24"/>
          <w:lang w:val="es-419"/>
        </w:rPr>
      </w:pPr>
      <w:r w:rsidRPr="004F5F29">
        <w:rPr>
          <w:rFonts w:ascii="Arial" w:hAnsi="Arial" w:cs="Arial"/>
          <w:b/>
          <w:sz w:val="24"/>
          <w:szCs w:val="24"/>
        </w:rPr>
        <w:t>Verónica Lissette Reina Meléndez</w:t>
      </w:r>
      <w:r w:rsidRPr="004F5F29">
        <w:rPr>
          <w:rFonts w:ascii="Arial" w:hAnsi="Arial" w:cs="Arial"/>
          <w:sz w:val="24"/>
          <w:szCs w:val="24"/>
        </w:rPr>
        <w:t xml:space="preserve">, con número de carnet </w:t>
      </w:r>
      <w:r w:rsidRPr="004F5F29">
        <w:rPr>
          <w:rFonts w:ascii="Arial" w:hAnsi="Arial" w:cs="Arial"/>
          <w:b/>
          <w:sz w:val="24"/>
          <w:szCs w:val="24"/>
        </w:rPr>
        <w:t>RM 05038</w:t>
      </w:r>
      <w:r w:rsidRPr="004F5F29">
        <w:rPr>
          <w:rFonts w:ascii="Arial" w:hAnsi="Arial" w:cs="Arial"/>
          <w:sz w:val="24"/>
          <w:szCs w:val="24"/>
        </w:rPr>
        <w:t xml:space="preserve">, estudiante del </w:t>
      </w:r>
      <w:r>
        <w:rPr>
          <w:rFonts w:ascii="Arial" w:hAnsi="Arial" w:cs="Arial"/>
          <w:sz w:val="24"/>
          <w:szCs w:val="24"/>
        </w:rPr>
        <w:t>Segundo</w:t>
      </w:r>
      <w:r w:rsidRPr="004F5F29">
        <w:rPr>
          <w:rFonts w:ascii="Arial" w:hAnsi="Arial" w:cs="Arial"/>
          <w:sz w:val="24"/>
          <w:szCs w:val="24"/>
        </w:rPr>
        <w:t xml:space="preserve"> año de la </w:t>
      </w:r>
      <w:r>
        <w:rPr>
          <w:rFonts w:ascii="Arial" w:hAnsi="Arial" w:cs="Arial"/>
          <w:sz w:val="24"/>
          <w:szCs w:val="24"/>
        </w:rPr>
        <w:t>E</w:t>
      </w:r>
      <w:r w:rsidRPr="004F5F29">
        <w:rPr>
          <w:rFonts w:ascii="Arial" w:hAnsi="Arial" w:cs="Arial"/>
          <w:sz w:val="24"/>
          <w:szCs w:val="24"/>
        </w:rPr>
        <w:t xml:space="preserve">scuela de </w:t>
      </w:r>
      <w:proofErr w:type="spellStart"/>
      <w:r>
        <w:rPr>
          <w:rFonts w:ascii="Arial" w:hAnsi="Arial" w:cs="Arial"/>
          <w:sz w:val="24"/>
          <w:szCs w:val="24"/>
        </w:rPr>
        <w:t>P</w:t>
      </w:r>
      <w:r w:rsidRPr="004F5F29">
        <w:rPr>
          <w:rFonts w:ascii="Arial" w:hAnsi="Arial" w:cs="Arial"/>
          <w:sz w:val="24"/>
          <w:szCs w:val="24"/>
        </w:rPr>
        <w:t>os</w:t>
      </w:r>
      <w:r>
        <w:rPr>
          <w:rFonts w:ascii="Arial" w:hAnsi="Arial" w:cs="Arial"/>
          <w:sz w:val="24"/>
          <w:szCs w:val="24"/>
        </w:rPr>
        <w:t>-</w:t>
      </w:r>
      <w:r w:rsidRPr="004F5F29">
        <w:rPr>
          <w:rFonts w:ascii="Arial" w:hAnsi="Arial" w:cs="Arial"/>
          <w:sz w:val="24"/>
          <w:szCs w:val="24"/>
        </w:rPr>
        <w:t>grado</w:t>
      </w:r>
      <w:proofErr w:type="spellEnd"/>
      <w:r w:rsidRPr="004F5F29">
        <w:rPr>
          <w:rFonts w:ascii="Arial" w:hAnsi="Arial" w:cs="Arial"/>
          <w:sz w:val="24"/>
          <w:szCs w:val="24"/>
        </w:rPr>
        <w:t xml:space="preserve"> del </w:t>
      </w:r>
      <w:r>
        <w:rPr>
          <w:rFonts w:ascii="Arial" w:hAnsi="Arial" w:cs="Arial"/>
          <w:sz w:val="24"/>
          <w:szCs w:val="24"/>
        </w:rPr>
        <w:t>P</w:t>
      </w:r>
      <w:r w:rsidRPr="004F5F29">
        <w:rPr>
          <w:rFonts w:ascii="Arial" w:hAnsi="Arial" w:cs="Arial"/>
          <w:sz w:val="24"/>
          <w:szCs w:val="24"/>
        </w:rPr>
        <w:t xml:space="preserve">rograma de </w:t>
      </w:r>
      <w:r>
        <w:rPr>
          <w:rFonts w:ascii="Arial" w:hAnsi="Arial" w:cs="Arial"/>
          <w:sz w:val="24"/>
          <w:szCs w:val="24"/>
        </w:rPr>
        <w:t>E</w:t>
      </w:r>
      <w:r w:rsidRPr="004F5F29">
        <w:rPr>
          <w:rFonts w:ascii="Arial" w:hAnsi="Arial" w:cs="Arial"/>
          <w:sz w:val="24"/>
          <w:szCs w:val="24"/>
        </w:rPr>
        <w:t xml:space="preserve">specialidades </w:t>
      </w:r>
      <w:r>
        <w:rPr>
          <w:rFonts w:ascii="Arial" w:hAnsi="Arial" w:cs="Arial"/>
          <w:sz w:val="24"/>
          <w:szCs w:val="24"/>
        </w:rPr>
        <w:t>M</w:t>
      </w:r>
      <w:r w:rsidRPr="004F5F29">
        <w:rPr>
          <w:rFonts w:ascii="Arial" w:hAnsi="Arial" w:cs="Arial"/>
          <w:sz w:val="24"/>
          <w:szCs w:val="24"/>
        </w:rPr>
        <w:t>édicas, Medicina Interna, Hospital Nacional Rosales.</w:t>
      </w:r>
      <w:r>
        <w:rPr>
          <w:rFonts w:ascii="Arial" w:hAnsi="Arial" w:cs="Arial"/>
          <w:sz w:val="24"/>
          <w:szCs w:val="24"/>
        </w:rPr>
        <w:t xml:space="preserve"> En base a artículo 102 del Reglamento General </w:t>
      </w:r>
      <w:r w:rsidRPr="00762FA9">
        <w:rPr>
          <w:rFonts w:ascii="Arial" w:hAnsi="Arial" w:cs="Arial"/>
          <w:sz w:val="24"/>
          <w:szCs w:val="24"/>
        </w:rPr>
        <w:t xml:space="preserve">de la </w:t>
      </w:r>
      <w:r>
        <w:rPr>
          <w:rFonts w:ascii="Arial" w:hAnsi="Arial" w:cs="Arial"/>
          <w:sz w:val="24"/>
          <w:szCs w:val="24"/>
        </w:rPr>
        <w:t>L</w:t>
      </w:r>
      <w:r w:rsidRPr="00762FA9">
        <w:rPr>
          <w:rFonts w:ascii="Arial" w:hAnsi="Arial" w:cs="Arial"/>
          <w:sz w:val="24"/>
          <w:szCs w:val="24"/>
        </w:rPr>
        <w:t>ey</w:t>
      </w:r>
      <w:r>
        <w:rPr>
          <w:rFonts w:ascii="Arial" w:hAnsi="Arial" w:cs="Arial"/>
          <w:sz w:val="24"/>
          <w:szCs w:val="24"/>
        </w:rPr>
        <w:t xml:space="preserve"> Orgánica de la Universidad de El S</w:t>
      </w:r>
      <w:r w:rsidRPr="00762FA9">
        <w:rPr>
          <w:rFonts w:ascii="Arial" w:hAnsi="Arial" w:cs="Arial"/>
          <w:sz w:val="24"/>
          <w:szCs w:val="24"/>
        </w:rPr>
        <w:t>alvador</w:t>
      </w:r>
      <w:r>
        <w:rPr>
          <w:rFonts w:ascii="Arial" w:hAnsi="Arial" w:cs="Arial"/>
          <w:sz w:val="24"/>
          <w:szCs w:val="24"/>
        </w:rPr>
        <w:t xml:space="preserve">, vengo a interponer </w:t>
      </w:r>
      <w:r w:rsidRPr="00A75B9A">
        <w:rPr>
          <w:rFonts w:ascii="Arial" w:hAnsi="Arial" w:cs="Arial"/>
          <w:b/>
          <w:sz w:val="24"/>
          <w:szCs w:val="24"/>
        </w:rPr>
        <w:t xml:space="preserve">recurso de </w:t>
      </w:r>
      <w:r>
        <w:rPr>
          <w:rFonts w:ascii="Arial" w:hAnsi="Arial" w:cs="Arial"/>
          <w:b/>
          <w:sz w:val="24"/>
          <w:szCs w:val="24"/>
        </w:rPr>
        <w:t>A</w:t>
      </w:r>
      <w:r w:rsidRPr="00A75B9A">
        <w:rPr>
          <w:rFonts w:ascii="Arial" w:hAnsi="Arial" w:cs="Arial"/>
          <w:b/>
          <w:sz w:val="24"/>
          <w:szCs w:val="24"/>
        </w:rPr>
        <w:t>pelación</w:t>
      </w:r>
      <w:r>
        <w:rPr>
          <w:rFonts w:ascii="Arial" w:hAnsi="Arial" w:cs="Arial"/>
          <w:b/>
          <w:sz w:val="24"/>
          <w:szCs w:val="24"/>
        </w:rPr>
        <w:t xml:space="preserve">, </w:t>
      </w:r>
      <w:r>
        <w:rPr>
          <w:rFonts w:ascii="Arial" w:hAnsi="Arial" w:cs="Arial"/>
          <w:sz w:val="24"/>
          <w:szCs w:val="24"/>
        </w:rPr>
        <w:t>para ante el Consejo Superior Universitario</w:t>
      </w:r>
      <w:r w:rsidRPr="00A75B9A">
        <w:rPr>
          <w:rFonts w:ascii="Arial" w:hAnsi="Arial" w:cs="Arial"/>
          <w:b/>
          <w:sz w:val="24"/>
          <w:szCs w:val="24"/>
        </w:rPr>
        <w:t xml:space="preserve"> </w:t>
      </w:r>
      <w:r w:rsidRPr="000E0977">
        <w:rPr>
          <w:rFonts w:ascii="Arial" w:hAnsi="Arial" w:cs="Arial"/>
          <w:sz w:val="24"/>
          <w:szCs w:val="24"/>
        </w:rPr>
        <w:t xml:space="preserve">del </w:t>
      </w:r>
      <w:r>
        <w:rPr>
          <w:rFonts w:ascii="Arial" w:hAnsi="Arial" w:cs="Arial"/>
          <w:sz w:val="24"/>
          <w:szCs w:val="24"/>
        </w:rPr>
        <w:t xml:space="preserve">Acuerdo </w:t>
      </w:r>
      <w:proofErr w:type="spellStart"/>
      <w:r>
        <w:rPr>
          <w:rFonts w:ascii="Arial" w:hAnsi="Arial" w:cs="Arial"/>
          <w:sz w:val="24"/>
          <w:szCs w:val="24"/>
        </w:rPr>
        <w:t>numero</w:t>
      </w:r>
      <w:proofErr w:type="spellEnd"/>
      <w:r>
        <w:rPr>
          <w:rFonts w:ascii="Arial" w:hAnsi="Arial" w:cs="Arial"/>
          <w:sz w:val="24"/>
          <w:szCs w:val="24"/>
        </w:rPr>
        <w:t xml:space="preserve">: 1142-18, de la sesión ordinaria </w:t>
      </w:r>
      <w:r>
        <w:rPr>
          <w:rFonts w:ascii="Arial" w:hAnsi="Arial" w:cs="Arial"/>
          <w:sz w:val="24"/>
          <w:szCs w:val="24"/>
          <w:lang w:val="es-419"/>
        </w:rPr>
        <w:t>No.5</w:t>
      </w:r>
      <w:r w:rsidRPr="00762FA9">
        <w:rPr>
          <w:rFonts w:ascii="Arial" w:hAnsi="Arial" w:cs="Arial"/>
          <w:sz w:val="24"/>
          <w:szCs w:val="24"/>
          <w:lang w:val="es-419"/>
        </w:rPr>
        <w:t xml:space="preserve"> de Junta Directiva de la Facultad de Medicina</w:t>
      </w:r>
      <w:r>
        <w:rPr>
          <w:rFonts w:ascii="Arial" w:hAnsi="Arial" w:cs="Arial"/>
          <w:sz w:val="24"/>
          <w:szCs w:val="24"/>
          <w:lang w:val="es-419"/>
        </w:rPr>
        <w:t>, celebrada el 05 Julio</w:t>
      </w:r>
      <w:r w:rsidRPr="00762FA9">
        <w:rPr>
          <w:rFonts w:ascii="Arial" w:hAnsi="Arial" w:cs="Arial"/>
          <w:sz w:val="24"/>
          <w:szCs w:val="24"/>
          <w:lang w:val="es-419"/>
        </w:rPr>
        <w:t xml:space="preserve"> del 2018, </w:t>
      </w:r>
      <w:r>
        <w:rPr>
          <w:rFonts w:ascii="Arial" w:hAnsi="Arial" w:cs="Arial"/>
          <w:sz w:val="24"/>
          <w:szCs w:val="24"/>
          <w:lang w:val="es-419"/>
        </w:rPr>
        <w:t>el cual me fue notificado el día 10 de agosto del 2018, por causarme agravios.</w:t>
      </w:r>
    </w:p>
    <w:p w:rsidR="009F5F4A" w:rsidRDefault="009F5F4A" w:rsidP="009F5F4A">
      <w:pPr>
        <w:jc w:val="both"/>
        <w:rPr>
          <w:rFonts w:ascii="Arial" w:hAnsi="Arial" w:cs="Arial"/>
          <w:sz w:val="24"/>
          <w:szCs w:val="24"/>
          <w:lang w:val="es-419"/>
        </w:rPr>
      </w:pPr>
      <w:r>
        <w:rPr>
          <w:rFonts w:ascii="Arial" w:hAnsi="Arial" w:cs="Arial"/>
          <w:sz w:val="24"/>
          <w:szCs w:val="24"/>
          <w:lang w:val="es-419"/>
        </w:rPr>
        <w:t>Fundamento del Recurso:</w:t>
      </w:r>
    </w:p>
    <w:p w:rsidR="009F5F4A" w:rsidRDefault="009F5F4A" w:rsidP="009F5F4A">
      <w:pPr>
        <w:jc w:val="both"/>
        <w:rPr>
          <w:rFonts w:ascii="Arial" w:hAnsi="Arial" w:cs="Arial"/>
          <w:sz w:val="24"/>
          <w:szCs w:val="24"/>
          <w:lang w:val="es-419"/>
        </w:rPr>
      </w:pPr>
      <w:r>
        <w:rPr>
          <w:rFonts w:ascii="Arial" w:hAnsi="Arial" w:cs="Arial"/>
          <w:sz w:val="24"/>
          <w:szCs w:val="24"/>
          <w:lang w:val="es-419"/>
        </w:rPr>
        <w:t xml:space="preserve">1.- El acuerdo </w:t>
      </w:r>
      <w:r>
        <w:rPr>
          <w:rFonts w:ascii="Arial" w:hAnsi="Arial" w:cs="Arial"/>
          <w:sz w:val="24"/>
          <w:szCs w:val="24"/>
        </w:rPr>
        <w:t xml:space="preserve">numero: 1142-18, de la sesión ordinaria </w:t>
      </w:r>
      <w:r>
        <w:rPr>
          <w:rFonts w:ascii="Arial" w:hAnsi="Arial" w:cs="Arial"/>
          <w:sz w:val="24"/>
          <w:szCs w:val="24"/>
          <w:lang w:val="es-419"/>
        </w:rPr>
        <w:t>No.5</w:t>
      </w:r>
      <w:r w:rsidRPr="00762FA9">
        <w:rPr>
          <w:rFonts w:ascii="Arial" w:hAnsi="Arial" w:cs="Arial"/>
          <w:sz w:val="24"/>
          <w:szCs w:val="24"/>
          <w:lang w:val="es-419"/>
        </w:rPr>
        <w:t xml:space="preserve"> de Junta Directiva de la Facultad de Medicina</w:t>
      </w:r>
      <w:r>
        <w:rPr>
          <w:rFonts w:ascii="Arial" w:hAnsi="Arial" w:cs="Arial"/>
          <w:sz w:val="24"/>
          <w:szCs w:val="24"/>
          <w:lang w:val="es-419"/>
        </w:rPr>
        <w:t>, celebrada el 05 Julio</w:t>
      </w:r>
      <w:r w:rsidRPr="00762FA9">
        <w:rPr>
          <w:rFonts w:ascii="Arial" w:hAnsi="Arial" w:cs="Arial"/>
          <w:sz w:val="24"/>
          <w:szCs w:val="24"/>
          <w:lang w:val="es-419"/>
        </w:rPr>
        <w:t xml:space="preserve"> del 2018,</w:t>
      </w:r>
      <w:r>
        <w:rPr>
          <w:rFonts w:ascii="Arial" w:hAnsi="Arial" w:cs="Arial"/>
          <w:sz w:val="24"/>
          <w:szCs w:val="24"/>
          <w:lang w:val="es-419"/>
        </w:rPr>
        <w:t xml:space="preserve"> no expresa fundamento legal, porque deniegan las peticiones de Revisiones de las evaluaciones realizadas en el ciclo II-2017, con fecha 3 de enero del 2018, ante el Jefe de Departamento de Desarrollo Profesional y ante la Coordinadora General de Medicina.    Simplemente en el literal a) del mencionado acuerdo, expresan que tuvieron a la vista nota del Coordinador General de Especialidades Médicas en la que remite el informe sobre mi caso, desconozco que informe envió el mencionado Coordinador.</w:t>
      </w:r>
    </w:p>
    <w:p w:rsidR="009F5F4A" w:rsidRDefault="009F5F4A" w:rsidP="009F5F4A">
      <w:pPr>
        <w:jc w:val="both"/>
        <w:rPr>
          <w:rFonts w:ascii="Arial" w:hAnsi="Arial" w:cs="Arial"/>
          <w:sz w:val="24"/>
          <w:szCs w:val="24"/>
          <w:lang w:val="es-419"/>
        </w:rPr>
      </w:pPr>
      <w:r>
        <w:rPr>
          <w:rFonts w:ascii="Arial" w:hAnsi="Arial" w:cs="Arial"/>
          <w:sz w:val="24"/>
          <w:szCs w:val="24"/>
          <w:lang w:val="es-419"/>
        </w:rPr>
        <w:t xml:space="preserve">2.- Hacen </w:t>
      </w:r>
      <w:proofErr w:type="gramStart"/>
      <w:r>
        <w:rPr>
          <w:rFonts w:ascii="Arial" w:hAnsi="Arial" w:cs="Arial"/>
          <w:sz w:val="24"/>
          <w:szCs w:val="24"/>
          <w:lang w:val="es-419"/>
        </w:rPr>
        <w:t>referencia  a</w:t>
      </w:r>
      <w:proofErr w:type="gramEnd"/>
      <w:r>
        <w:rPr>
          <w:rFonts w:ascii="Arial" w:hAnsi="Arial" w:cs="Arial"/>
          <w:sz w:val="24"/>
          <w:szCs w:val="24"/>
          <w:lang w:val="es-419"/>
        </w:rPr>
        <w:t xml:space="preserve"> un escrito en el cual pido a la Coordinación de la Maestría, me permitan repetir el segundo año </w:t>
      </w:r>
      <w:proofErr w:type="spellStart"/>
      <w:r>
        <w:rPr>
          <w:rFonts w:ascii="Arial" w:hAnsi="Arial" w:cs="Arial"/>
          <w:sz w:val="24"/>
          <w:szCs w:val="24"/>
          <w:lang w:val="es-419"/>
        </w:rPr>
        <w:t>adhonoren</w:t>
      </w:r>
      <w:proofErr w:type="spellEnd"/>
      <w:r>
        <w:rPr>
          <w:rFonts w:ascii="Arial" w:hAnsi="Arial" w:cs="Arial"/>
          <w:sz w:val="24"/>
          <w:szCs w:val="24"/>
          <w:lang w:val="es-419"/>
        </w:rPr>
        <w:t xml:space="preserve">;  considero que el haber firmado una  nota para repetición de año, no  estoy renunciando a mis derechos académicos que me corresponden </w:t>
      </w:r>
      <w:proofErr w:type="spellStart"/>
      <w:r>
        <w:rPr>
          <w:rFonts w:ascii="Arial" w:hAnsi="Arial" w:cs="Arial"/>
          <w:sz w:val="24"/>
          <w:szCs w:val="24"/>
          <w:lang w:val="es-419"/>
        </w:rPr>
        <w:t>deacuerdo</w:t>
      </w:r>
      <w:proofErr w:type="spellEnd"/>
      <w:r>
        <w:rPr>
          <w:rFonts w:ascii="Arial" w:hAnsi="Arial" w:cs="Arial"/>
          <w:sz w:val="24"/>
          <w:szCs w:val="24"/>
          <w:lang w:val="es-419"/>
        </w:rPr>
        <w:t xml:space="preserve"> a la legislación universitaria.   La petición de </w:t>
      </w:r>
      <w:proofErr w:type="spellStart"/>
      <w:r>
        <w:rPr>
          <w:rFonts w:ascii="Arial" w:hAnsi="Arial" w:cs="Arial"/>
          <w:sz w:val="24"/>
          <w:szCs w:val="24"/>
          <w:lang w:val="es-419"/>
        </w:rPr>
        <w:t>revison</w:t>
      </w:r>
      <w:proofErr w:type="spellEnd"/>
      <w:r>
        <w:rPr>
          <w:rFonts w:ascii="Arial" w:hAnsi="Arial" w:cs="Arial"/>
          <w:sz w:val="24"/>
          <w:szCs w:val="24"/>
          <w:lang w:val="es-419"/>
        </w:rPr>
        <w:t xml:space="preserve"> de instrumentos evaluativos, que realice el 3 de enero del 218 ante la Jefatura del Departamento de </w:t>
      </w:r>
      <w:proofErr w:type="gramStart"/>
      <w:r>
        <w:rPr>
          <w:rFonts w:ascii="Arial" w:hAnsi="Arial" w:cs="Arial"/>
          <w:sz w:val="24"/>
          <w:szCs w:val="24"/>
          <w:lang w:val="es-419"/>
        </w:rPr>
        <w:t>Desarrollo  Profesional</w:t>
      </w:r>
      <w:proofErr w:type="gramEnd"/>
      <w:r>
        <w:rPr>
          <w:rFonts w:ascii="Arial" w:hAnsi="Arial" w:cs="Arial"/>
          <w:sz w:val="24"/>
          <w:szCs w:val="24"/>
          <w:lang w:val="es-419"/>
        </w:rPr>
        <w:t xml:space="preserve">,  solicitud que  realice debido al desconocimiento de mis notas, de las cuales obtuve a través de la  Oficina de  Acceso a la Información, con fecha 16 de febrero del 2018. </w:t>
      </w:r>
    </w:p>
    <w:p w:rsidR="009F5F4A" w:rsidRPr="00987D21" w:rsidRDefault="009F5F4A" w:rsidP="009F5F4A">
      <w:pPr>
        <w:jc w:val="both"/>
        <w:rPr>
          <w:rFonts w:ascii="Arial" w:hAnsi="Arial" w:cs="Arial"/>
          <w:lang w:val="es-419"/>
        </w:rPr>
      </w:pPr>
      <w:r>
        <w:rPr>
          <w:rFonts w:ascii="Arial" w:hAnsi="Arial" w:cs="Arial"/>
          <w:sz w:val="24"/>
          <w:szCs w:val="24"/>
          <w:lang w:val="es-419"/>
        </w:rPr>
        <w:t xml:space="preserve">3.- Igualmente hacen referencia a otro informe solicitado por Junta Directiva, por la Coordinadora de la Especialidad Médica en Medicina Interna y Coordinadora de </w:t>
      </w:r>
      <w:r w:rsidRPr="00987D21">
        <w:rPr>
          <w:rFonts w:ascii="Arial" w:hAnsi="Arial" w:cs="Arial"/>
          <w:lang w:val="es-419"/>
        </w:rPr>
        <w:t xml:space="preserve">Segundo año, relacionado con el escrito presentado por la Dra. Verónica Lissette Reina Meléndez y en el que aclaran las diferentes acciones que tomaron para dar a conocer las </w:t>
      </w:r>
      <w:r w:rsidRPr="00987D21">
        <w:rPr>
          <w:rFonts w:ascii="Arial" w:hAnsi="Arial" w:cs="Arial"/>
          <w:lang w:val="es-419"/>
        </w:rPr>
        <w:lastRenderedPageBreak/>
        <w:t>notas de los estudiantes de la Especialidad Médica en Medicina Interna incluida mis solicitudes y como atendieron las peticiones que en su momento fueron realizadas por la Dra. Reina y manifiestan que la estudiante tuvo conocimiento de sus notas y realizo las actividades programadas correspondientes al segundo año de la Especialidad;  lo expresado por Junta Directiva, me deja en inseguridad Jurídica, dado que no expresan o detallan a los instrumentos a los que se refieren, que han sido revisados,  o los elementos  específicos en los que fue fundada  su denegatoria; únicamente se limitan a expresar que  deniegan mi petición con base a informes, informes que desconozco, de los cuales pueden ser  incorrectos, ya que todo lo que  he mencionado en mi petición de revisión, entregada ante Junta Directiva, puedo probarlo, pues tengo la copia de mi expediente académico en el cual se me entrego todo lo correspondiente a mis evaluaciones sumativas realizadas en el año 2017.</w:t>
      </w:r>
    </w:p>
    <w:p w:rsidR="009F5F4A" w:rsidRPr="00987D21" w:rsidRDefault="009F5F4A" w:rsidP="009F5F4A">
      <w:pPr>
        <w:jc w:val="both"/>
        <w:rPr>
          <w:rFonts w:ascii="Arial" w:hAnsi="Arial" w:cs="Arial"/>
          <w:lang w:val="es-419"/>
        </w:rPr>
      </w:pPr>
      <w:r w:rsidRPr="00987D21">
        <w:rPr>
          <w:rFonts w:ascii="Arial" w:hAnsi="Arial" w:cs="Arial"/>
          <w:lang w:val="es-419"/>
        </w:rPr>
        <w:t>Por lo que considero con base al art. 2 y 18 de la Constitución de la Republica, 60 de la Ley Orgánica, 132, 140 literales b), c) y e); 148 y 149 del Reglamento de la Gestión Académico-Administrativa de la UES, no   se me ha calificado de acuerdo al Sistema de Evaluación descrito en el mencionado Reglamento expresado anteriormente.</w:t>
      </w:r>
    </w:p>
    <w:p w:rsidR="009F5F4A" w:rsidRPr="00987D21" w:rsidRDefault="009F5F4A" w:rsidP="009F5F4A">
      <w:pPr>
        <w:jc w:val="both"/>
        <w:rPr>
          <w:rFonts w:ascii="Arial" w:hAnsi="Arial" w:cs="Arial"/>
          <w:b/>
        </w:rPr>
      </w:pPr>
      <w:r w:rsidRPr="00987D21">
        <w:rPr>
          <w:rFonts w:ascii="Arial" w:hAnsi="Arial" w:cs="Arial"/>
          <w:b/>
        </w:rPr>
        <w:t xml:space="preserve">PARTE PETITORIA: </w:t>
      </w:r>
    </w:p>
    <w:p w:rsidR="009F5F4A" w:rsidRPr="00987D21" w:rsidRDefault="009F5F4A" w:rsidP="009F5F4A">
      <w:pPr>
        <w:jc w:val="both"/>
        <w:rPr>
          <w:rFonts w:ascii="Arial" w:hAnsi="Arial" w:cs="Arial"/>
        </w:rPr>
      </w:pPr>
      <w:r w:rsidRPr="00987D21">
        <w:rPr>
          <w:rFonts w:ascii="Arial" w:hAnsi="Arial" w:cs="Arial"/>
        </w:rPr>
        <w:t xml:space="preserve">1.- Me admitan el presente recurso con base al art. 102 del Reglamento General de la Ley Orgánica de la UES. </w:t>
      </w:r>
    </w:p>
    <w:p w:rsidR="009F5F4A" w:rsidRPr="00987D21" w:rsidRDefault="009F5F4A" w:rsidP="009F5F4A">
      <w:pPr>
        <w:jc w:val="both"/>
        <w:rPr>
          <w:rFonts w:ascii="Arial" w:hAnsi="Arial" w:cs="Arial"/>
        </w:rPr>
      </w:pPr>
      <w:r w:rsidRPr="00987D21">
        <w:rPr>
          <w:rFonts w:ascii="Arial" w:hAnsi="Arial" w:cs="Arial"/>
        </w:rPr>
        <w:t>2.</w:t>
      </w:r>
      <w:proofErr w:type="gramStart"/>
      <w:r w:rsidRPr="00987D21">
        <w:rPr>
          <w:rFonts w:ascii="Arial" w:hAnsi="Arial" w:cs="Arial"/>
        </w:rPr>
        <w:t>-  Solicito</w:t>
      </w:r>
      <w:proofErr w:type="gramEnd"/>
      <w:r w:rsidRPr="00987D21">
        <w:rPr>
          <w:rFonts w:ascii="Arial" w:hAnsi="Arial" w:cs="Arial"/>
        </w:rPr>
        <w:t xml:space="preserve"> al Honorable Consejo, revocar el acuerdo No. 1142-18, de la sesión ordinaria </w:t>
      </w:r>
      <w:r w:rsidRPr="00987D21">
        <w:rPr>
          <w:rFonts w:ascii="Arial" w:hAnsi="Arial" w:cs="Arial"/>
          <w:lang w:val="es-419"/>
        </w:rPr>
        <w:t xml:space="preserve">No.5 de Junta Directiva de la Facultad de Medicina, celebrada el 05 Julio del 2018,  </w:t>
      </w:r>
      <w:r w:rsidRPr="00987D21">
        <w:rPr>
          <w:rFonts w:ascii="Arial" w:hAnsi="Arial" w:cs="Arial"/>
        </w:rPr>
        <w:t>y  me conceda :</w:t>
      </w:r>
    </w:p>
    <w:p w:rsidR="009F5F4A" w:rsidRPr="00987D21" w:rsidRDefault="009F5F4A" w:rsidP="009F5F4A">
      <w:pPr>
        <w:numPr>
          <w:ilvl w:val="0"/>
          <w:numId w:val="16"/>
        </w:numPr>
        <w:jc w:val="both"/>
        <w:rPr>
          <w:rFonts w:ascii="Arial" w:hAnsi="Arial" w:cs="Arial"/>
        </w:rPr>
      </w:pPr>
      <w:r w:rsidRPr="00987D21">
        <w:rPr>
          <w:rFonts w:ascii="Arial" w:hAnsi="Arial" w:cs="Arial"/>
        </w:rPr>
        <w:t>Revisión de las actividades académicas realizadas en el año 2017 y poder confirmar las irregularidades descritas en mi escrito dirigido a Junta Directiva.</w:t>
      </w:r>
    </w:p>
    <w:p w:rsidR="009F5F4A" w:rsidRPr="00987D21" w:rsidRDefault="009F5F4A" w:rsidP="009F5F4A">
      <w:pPr>
        <w:numPr>
          <w:ilvl w:val="0"/>
          <w:numId w:val="16"/>
        </w:numPr>
        <w:jc w:val="both"/>
        <w:rPr>
          <w:rFonts w:ascii="Arial" w:hAnsi="Arial" w:cs="Arial"/>
        </w:rPr>
      </w:pPr>
      <w:r w:rsidRPr="00987D21">
        <w:rPr>
          <w:rFonts w:ascii="Arial" w:hAnsi="Arial" w:cs="Arial"/>
        </w:rPr>
        <w:t xml:space="preserve">Reasignar los porcentajes como lo establece el programa académico proporcionado y hacer sumatorias </w:t>
      </w:r>
      <w:proofErr w:type="spellStart"/>
      <w:r w:rsidRPr="00987D21">
        <w:rPr>
          <w:rFonts w:ascii="Arial" w:hAnsi="Arial" w:cs="Arial"/>
        </w:rPr>
        <w:t>deacuerdo</w:t>
      </w:r>
      <w:proofErr w:type="spellEnd"/>
      <w:r w:rsidRPr="00987D21">
        <w:rPr>
          <w:rFonts w:ascii="Arial" w:hAnsi="Arial" w:cs="Arial"/>
        </w:rPr>
        <w:t xml:space="preserve"> a lo entregado en el programa.</w:t>
      </w:r>
    </w:p>
    <w:p w:rsidR="009F5F4A" w:rsidRPr="00987D21" w:rsidRDefault="009F5F4A" w:rsidP="009F5F4A">
      <w:pPr>
        <w:numPr>
          <w:ilvl w:val="0"/>
          <w:numId w:val="16"/>
        </w:numPr>
        <w:jc w:val="both"/>
        <w:rPr>
          <w:rFonts w:ascii="Arial" w:hAnsi="Arial" w:cs="Arial"/>
        </w:rPr>
      </w:pPr>
      <w:r w:rsidRPr="00987D21">
        <w:rPr>
          <w:rFonts w:ascii="Arial" w:hAnsi="Arial" w:cs="Arial"/>
        </w:rPr>
        <w:t xml:space="preserve">De lograr la nota para promover el año académico 2017, autorizar, se realice inscripción extemporánea para el tercer año de la Especialidad Medicina Interna. </w:t>
      </w:r>
    </w:p>
    <w:p w:rsidR="009F5F4A" w:rsidRPr="00987D21" w:rsidRDefault="009F5F4A" w:rsidP="009F5F4A">
      <w:pPr>
        <w:jc w:val="both"/>
        <w:rPr>
          <w:rFonts w:ascii="Arial" w:hAnsi="Arial" w:cs="Arial"/>
        </w:rPr>
      </w:pPr>
    </w:p>
    <w:p w:rsidR="009F5F4A" w:rsidRPr="00987D21" w:rsidRDefault="009F5F4A" w:rsidP="009F5F4A">
      <w:pPr>
        <w:jc w:val="both"/>
        <w:rPr>
          <w:rFonts w:ascii="Arial" w:hAnsi="Arial" w:cs="Arial"/>
        </w:rPr>
      </w:pPr>
      <w:r w:rsidRPr="00987D21">
        <w:rPr>
          <w:rFonts w:ascii="Arial" w:hAnsi="Arial" w:cs="Arial"/>
        </w:rPr>
        <w:t>F.___________________________</w:t>
      </w:r>
    </w:p>
    <w:p w:rsidR="009F5F4A" w:rsidRPr="00987D21" w:rsidRDefault="009F5F4A" w:rsidP="009F5F4A">
      <w:pPr>
        <w:jc w:val="both"/>
        <w:rPr>
          <w:rFonts w:ascii="Arial" w:hAnsi="Arial" w:cs="Arial"/>
        </w:rPr>
      </w:pPr>
      <w:r w:rsidRPr="00987D21">
        <w:rPr>
          <w:rFonts w:ascii="Arial" w:hAnsi="Arial" w:cs="Arial"/>
        </w:rPr>
        <w:t>No. De teléfono 71278906</w:t>
      </w:r>
    </w:p>
    <w:p w:rsidR="009F5F4A" w:rsidRPr="00987D21" w:rsidRDefault="009F5F4A" w:rsidP="009F5F4A">
      <w:pPr>
        <w:jc w:val="both"/>
        <w:rPr>
          <w:rFonts w:ascii="Arial" w:hAnsi="Arial" w:cs="Arial"/>
        </w:rPr>
      </w:pPr>
      <w:r w:rsidRPr="00987D21">
        <w:rPr>
          <w:rFonts w:ascii="Arial" w:hAnsi="Arial" w:cs="Arial"/>
        </w:rPr>
        <w:t xml:space="preserve">Correo Electrónico. </w:t>
      </w:r>
      <w:hyperlink r:id="rId5" w:history="1">
        <w:r w:rsidRPr="00987D21">
          <w:rPr>
            <w:rStyle w:val="Hipervnculo"/>
            <w:rFonts w:ascii="Arial" w:hAnsi="Arial" w:cs="Arial"/>
          </w:rPr>
          <w:t>lissetteytito@gmail.com</w:t>
        </w:r>
      </w:hyperlink>
    </w:p>
    <w:p w:rsidR="007A34BA" w:rsidRDefault="007A34BA" w:rsidP="009F5F4A">
      <w:pPr>
        <w:jc w:val="both"/>
        <w:rPr>
          <w:rFonts w:ascii="Arial" w:hAnsi="Arial" w:cs="Arial"/>
          <w:sz w:val="24"/>
          <w:szCs w:val="24"/>
        </w:rPr>
      </w:pPr>
    </w:p>
    <w:p w:rsidR="00160ED5" w:rsidRDefault="00160ED5" w:rsidP="009F5F4A">
      <w:pPr>
        <w:jc w:val="both"/>
        <w:rPr>
          <w:rFonts w:ascii="Arial" w:hAnsi="Arial" w:cs="Arial"/>
          <w:sz w:val="24"/>
          <w:szCs w:val="24"/>
        </w:rPr>
      </w:pPr>
      <w:bookmarkStart w:id="0" w:name="_GoBack"/>
      <w:bookmarkEnd w:id="0"/>
    </w:p>
    <w:p w:rsidR="009F5F4A" w:rsidRDefault="009F5F4A" w:rsidP="009F5F4A">
      <w:pPr>
        <w:spacing w:after="0" w:line="240" w:lineRule="auto"/>
        <w:jc w:val="both"/>
        <w:rPr>
          <w:rFonts w:ascii="Arial" w:eastAsia="Times New Roman" w:hAnsi="Arial" w:cs="Arial"/>
          <w:lang w:val="es-ES" w:eastAsia="es-ES"/>
        </w:rPr>
      </w:pPr>
      <w:r>
        <w:rPr>
          <w:rFonts w:ascii="Arial" w:eastAsia="Times New Roman" w:hAnsi="Arial" w:cs="Arial"/>
          <w:lang w:val="es-ES" w:eastAsia="es-ES"/>
        </w:rPr>
        <w:lastRenderedPageBreak/>
        <w:t>Ofic.346/2018</w:t>
      </w:r>
    </w:p>
    <w:p w:rsidR="009F5F4A" w:rsidRDefault="009F5F4A" w:rsidP="009F5F4A">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Ref.DE03-10/11-2018</w:t>
      </w:r>
    </w:p>
    <w:p w:rsidR="009F5F4A" w:rsidRDefault="009F5F4A" w:rsidP="009F5F4A">
      <w:pPr>
        <w:spacing w:after="0" w:line="240" w:lineRule="auto"/>
        <w:jc w:val="both"/>
        <w:rPr>
          <w:rFonts w:ascii="Arial" w:eastAsia="Arial Unicode MS" w:hAnsi="Arial" w:cs="Arial"/>
          <w:lang w:val="es-ES" w:eastAsia="es-ES"/>
        </w:rPr>
      </w:pPr>
    </w:p>
    <w:p w:rsidR="009F5F4A" w:rsidRDefault="009F5F4A" w:rsidP="009F5F4A">
      <w:pPr>
        <w:jc w:val="both"/>
        <w:rPr>
          <w:rFonts w:ascii="Arial" w:hAnsi="Arial" w:cs="Arial"/>
        </w:rPr>
      </w:pPr>
      <w:r>
        <w:rPr>
          <w:rFonts w:ascii="Arial" w:hAnsi="Arial" w:cs="Arial"/>
          <w:i/>
        </w:rPr>
        <w:t xml:space="preserve">DEFENSORÍA DE LOS DERECHOS UNIVERSITARIOS. </w:t>
      </w:r>
      <w:r>
        <w:rPr>
          <w:rFonts w:ascii="Arial" w:hAnsi="Arial" w:cs="Arial"/>
        </w:rPr>
        <w:t>Ciudad Universitaria, a las nueve horas del día catorce de agostos de dos mil dieciocho.</w:t>
      </w:r>
    </w:p>
    <w:p w:rsidR="009F5F4A" w:rsidRDefault="009F5F4A" w:rsidP="009F5F4A">
      <w:pPr>
        <w:spacing w:after="0" w:line="240" w:lineRule="atLeast"/>
        <w:jc w:val="both"/>
        <w:rPr>
          <w:rStyle w:val="Referenciaintensa"/>
          <w:b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Referenciaintensa"/>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RESOLUCIÓN SOBRE EL EXPEDIENTE IDENTIFICADO CON NÚMERO DE REFERENCIA DE03-10/11-2018, INTERPUESTA POR Dra. VERONICA LISSETTE REINA MELENDEZ, MEDICO RESIDENTE DEL SEGUNDO AÑO DE MEDICINA INTERNA EN EL HOSPITAL NACIONAL ROSALES, CONTRA DRA. MERCEDES GALLEGOS Y DRA. ERICKA </w:t>
      </w:r>
      <w:r w:rsidRPr="003854F3">
        <w:rPr>
          <w:rStyle w:val="Referenciaintensa"/>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López torres</w:t>
      </w:r>
      <w:r>
        <w:rPr>
          <w:rStyle w:val="Referenciaintensa"/>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COORDINADORAS DE SEGUNDO AÑO DEL PROGRAMA DE ESPECIALIDADES MEDICAS EN EL MENCIONADO HOSPITAL. QUIENES PRESUNTAMENTE NO DEVOLVIERON LOS INSTRUMENTOS EVALUATIVOS Y NO DIERON REVISION A LAS ACTIVIDADES REALIZADAS POR LA MENCIONADA ESTUDIANTE.</w:t>
      </w:r>
    </w:p>
    <w:p w:rsidR="009F5F4A" w:rsidRDefault="009F5F4A" w:rsidP="009F5F4A">
      <w:pPr>
        <w:spacing w:after="0" w:line="240" w:lineRule="atLeast"/>
        <w:jc w:val="both"/>
        <w:rPr>
          <w:rFonts w:ascii="Arial" w:hAnsi="Arial" w:cs="Arial"/>
          <w:b/>
        </w:rPr>
      </w:pPr>
      <w:r>
        <w:rPr>
          <w:rFonts w:ascii="Arial" w:hAnsi="Arial" w:cs="Arial"/>
          <w:b/>
        </w:rPr>
        <w:t xml:space="preserve"> </w:t>
      </w:r>
    </w:p>
    <w:p w:rsidR="009F5F4A" w:rsidRDefault="009F5F4A" w:rsidP="009F5F4A">
      <w:pPr>
        <w:spacing w:after="0" w:line="360" w:lineRule="auto"/>
        <w:jc w:val="both"/>
        <w:rPr>
          <w:rFonts w:ascii="Arial" w:hAnsi="Arial" w:cs="Arial"/>
        </w:rPr>
      </w:pPr>
      <w:r>
        <w:rPr>
          <w:rFonts w:ascii="Arial" w:hAnsi="Arial" w:cs="Arial"/>
          <w:b/>
          <w:i/>
        </w:rPr>
        <w:t>DENUNCIA:</w:t>
      </w:r>
    </w:p>
    <w:p w:rsidR="009F5F4A" w:rsidRDefault="009F5F4A" w:rsidP="009F5F4A">
      <w:pPr>
        <w:spacing w:after="0" w:line="360" w:lineRule="auto"/>
        <w:jc w:val="both"/>
        <w:rPr>
          <w:rFonts w:ascii="Arial" w:eastAsia="Arial Unicode MS" w:hAnsi="Arial" w:cs="Arial"/>
          <w:lang w:val="es-ES" w:eastAsia="es-ES"/>
        </w:rPr>
      </w:pPr>
      <w:r>
        <w:rPr>
          <w:rFonts w:ascii="Arial" w:eastAsia="Arial Unicode MS" w:hAnsi="Arial" w:cs="Arial"/>
          <w:lang w:val="es-ES" w:eastAsia="es-ES"/>
        </w:rPr>
        <w:t xml:space="preserve">La presente investigación fue iniciada por escrito, suscrito la Dra.  Verónica Lissette Reina Meléndez, Residente del Segundo año de Medicina Interna año 2017, en contra de la Dra. Mercedes Gallegos y Dra. </w:t>
      </w:r>
      <w:proofErr w:type="spellStart"/>
      <w:r>
        <w:rPr>
          <w:rFonts w:ascii="Arial" w:eastAsia="Arial Unicode MS" w:hAnsi="Arial" w:cs="Arial"/>
          <w:lang w:val="es-ES" w:eastAsia="es-ES"/>
        </w:rPr>
        <w:t>Éricka</w:t>
      </w:r>
      <w:proofErr w:type="spellEnd"/>
      <w:r>
        <w:rPr>
          <w:rFonts w:ascii="Arial" w:eastAsia="Arial Unicode MS" w:hAnsi="Arial" w:cs="Arial"/>
          <w:lang w:val="es-ES" w:eastAsia="es-ES"/>
        </w:rPr>
        <w:t xml:space="preserve"> López Torres, Coordinadoras del segundo año del Programa de Especialidades Médicas en el Hospital Nacional Rosales, quienes presuntamente han cometido una serie de arbitrariedades en el proceso de enseñanza aprendizaje por el incumplimiento del programa del segundo año del Internado de Medicina Interna,  </w:t>
      </w:r>
      <w:r>
        <w:rPr>
          <w:rFonts w:ascii="Arial" w:hAnsi="Arial" w:cs="Arial"/>
        </w:rPr>
        <w:t xml:space="preserve">incumplimientos a los deberes del docente descritos en el artículo 140 literales b) y c) del Reglamento de la Gestión Académico Administrativo de la UES, por presunta violación a derechos establecidos en el artículo 41 literales a) e i)  de la Ley Orgánica de la UES,  que disponen a) “Recibir la enseñanza que corresponde impartir a la Universidad de acuerdo con los planes y programas de estudio, con el fin de alcanzar la excelencia académica”, i)” Ser atendidos oportuna y eficientemente en los trámites escolares y administrativos que soliciten”; hechos ocurridos en </w:t>
      </w:r>
      <w:r>
        <w:rPr>
          <w:rFonts w:ascii="Arial" w:eastAsia="Arial Unicode MS" w:hAnsi="Arial" w:cs="Arial"/>
          <w:lang w:val="es-ES" w:eastAsia="es-ES"/>
        </w:rPr>
        <w:t>el año 2017, en perjuicio de la denunciante.</w:t>
      </w:r>
    </w:p>
    <w:p w:rsidR="009F5F4A" w:rsidRDefault="009F5F4A" w:rsidP="009F5F4A">
      <w:pPr>
        <w:pStyle w:val="Sinespaciado"/>
        <w:jc w:val="both"/>
        <w:rPr>
          <w:rFonts w:ascii="Arial" w:hAnsi="Arial" w:cs="Arial"/>
          <w:sz w:val="22"/>
          <w:szCs w:val="22"/>
        </w:rPr>
      </w:pPr>
    </w:p>
    <w:p w:rsidR="009F5F4A" w:rsidRDefault="009F5F4A" w:rsidP="009F5F4A">
      <w:pPr>
        <w:pStyle w:val="Sinespaciado"/>
        <w:numPr>
          <w:ilvl w:val="0"/>
          <w:numId w:val="1"/>
        </w:numPr>
        <w:jc w:val="both"/>
        <w:rPr>
          <w:rFonts w:ascii="Arial" w:hAnsi="Arial" w:cs="Arial"/>
          <w:sz w:val="22"/>
          <w:szCs w:val="22"/>
        </w:rPr>
      </w:pPr>
      <w:r>
        <w:rPr>
          <w:rFonts w:ascii="Arial" w:hAnsi="Arial" w:cs="Arial"/>
          <w:b/>
          <w:sz w:val="22"/>
          <w:szCs w:val="22"/>
        </w:rPr>
        <w:t>DILIGENCIAS REALIZADAS:</w:t>
      </w:r>
    </w:p>
    <w:p w:rsidR="009F5F4A" w:rsidRDefault="009F5F4A" w:rsidP="009F5F4A">
      <w:pPr>
        <w:pStyle w:val="Sinespaciado"/>
        <w:ind w:left="780"/>
        <w:jc w:val="both"/>
        <w:rPr>
          <w:rFonts w:ascii="Arial" w:hAnsi="Arial" w:cs="Arial"/>
          <w:sz w:val="22"/>
          <w:szCs w:val="22"/>
        </w:rPr>
      </w:pPr>
    </w:p>
    <w:p w:rsidR="009F5F4A" w:rsidRPr="003854F3" w:rsidRDefault="009F5F4A" w:rsidP="009F5F4A">
      <w:pPr>
        <w:pStyle w:val="Prrafodelista"/>
        <w:numPr>
          <w:ilvl w:val="0"/>
          <w:numId w:val="9"/>
        </w:numPr>
        <w:spacing w:after="0" w:line="240" w:lineRule="auto"/>
        <w:jc w:val="both"/>
        <w:rPr>
          <w:rFonts w:ascii="Arial" w:hAnsi="Arial" w:cs="Arial"/>
        </w:rPr>
      </w:pPr>
      <w:r w:rsidRPr="003854F3">
        <w:rPr>
          <w:rFonts w:ascii="Arial" w:hAnsi="Arial" w:cs="Arial"/>
        </w:rPr>
        <w:t xml:space="preserve">Con fecha 19 de enero del 2018, se realizó Declaratoria de Reserva No.003 en el expediente de investigación bajo referencia </w:t>
      </w:r>
      <w:r w:rsidRPr="003854F3">
        <w:rPr>
          <w:rFonts w:ascii="Arial" w:eastAsia="Arial Unicode MS" w:hAnsi="Arial" w:cs="Arial"/>
          <w:lang w:val="es-ES" w:eastAsia="es-ES"/>
        </w:rPr>
        <w:t>DE03-10/11-2018</w:t>
      </w:r>
      <w:r w:rsidRPr="003854F3">
        <w:rPr>
          <w:rFonts w:ascii="Arial" w:hAnsi="Arial" w:cs="Arial"/>
        </w:rPr>
        <w:t>. Folio 1.</w:t>
      </w:r>
    </w:p>
    <w:p w:rsidR="009F5F4A" w:rsidRDefault="009F5F4A" w:rsidP="009F5F4A">
      <w:pPr>
        <w:spacing w:after="0" w:line="240" w:lineRule="auto"/>
        <w:jc w:val="both"/>
        <w:rPr>
          <w:rFonts w:ascii="Arial" w:hAnsi="Arial" w:cs="Arial"/>
        </w:rPr>
      </w:pPr>
    </w:p>
    <w:p w:rsidR="009F5F4A" w:rsidRDefault="009F5F4A" w:rsidP="009F5F4A">
      <w:pPr>
        <w:pStyle w:val="Sinespaciado"/>
        <w:numPr>
          <w:ilvl w:val="0"/>
          <w:numId w:val="9"/>
        </w:numPr>
        <w:spacing w:line="240" w:lineRule="atLeast"/>
        <w:jc w:val="both"/>
      </w:pPr>
      <w:r>
        <w:rPr>
          <w:rFonts w:ascii="Arial" w:hAnsi="Arial" w:cs="Arial"/>
          <w:sz w:val="22"/>
          <w:szCs w:val="22"/>
        </w:rPr>
        <w:t xml:space="preserve">Con fecha 16 y 17 de enero del 2018, se recibieron notas suscritas  </w:t>
      </w:r>
      <w:r>
        <w:rPr>
          <w:rFonts w:ascii="Arial" w:eastAsia="Arial Unicode MS" w:hAnsi="Arial" w:cs="Arial"/>
        </w:rPr>
        <w:t xml:space="preserve"> por la Dra. Verónica Lissette Reina Meléndez, estudiante del segundo año del Internado de Medicina Interna, en el Hospital Rosales, año 2017</w:t>
      </w:r>
      <w:r>
        <w:rPr>
          <w:rFonts w:ascii="Arial" w:hAnsi="Arial" w:cs="Arial"/>
          <w:sz w:val="22"/>
          <w:szCs w:val="22"/>
        </w:rPr>
        <w:t xml:space="preserve">, describiendo los hechos ocurridos en el año 2017 de los cuales denuncia a la </w:t>
      </w:r>
      <w:r>
        <w:rPr>
          <w:rFonts w:ascii="Arial" w:eastAsia="Arial Unicode MS" w:hAnsi="Arial" w:cs="Arial"/>
        </w:rPr>
        <w:t xml:space="preserve">Dra. Mercedes Gallegos y Dra. </w:t>
      </w:r>
      <w:proofErr w:type="spellStart"/>
      <w:r>
        <w:rPr>
          <w:rFonts w:ascii="Arial" w:eastAsia="Arial Unicode MS" w:hAnsi="Arial" w:cs="Arial"/>
        </w:rPr>
        <w:t>Éricka</w:t>
      </w:r>
      <w:proofErr w:type="spellEnd"/>
      <w:r>
        <w:rPr>
          <w:rFonts w:ascii="Arial" w:eastAsia="Arial Unicode MS" w:hAnsi="Arial" w:cs="Arial"/>
        </w:rPr>
        <w:t xml:space="preserve"> López Torres, Coordinadoras del segundo año del Programa de </w:t>
      </w:r>
      <w:r>
        <w:rPr>
          <w:rFonts w:ascii="Arial" w:eastAsia="Arial Unicode MS" w:hAnsi="Arial" w:cs="Arial"/>
        </w:rPr>
        <w:lastRenderedPageBreak/>
        <w:t>especialidades Médicas en el   Hospital Nacional Rosales</w:t>
      </w:r>
      <w:r>
        <w:rPr>
          <w:rFonts w:ascii="Arial" w:hAnsi="Arial" w:cs="Arial"/>
          <w:sz w:val="22"/>
          <w:szCs w:val="22"/>
        </w:rPr>
        <w:t>, nota a la que anexa documentación y anexos, fl.7-79.</w:t>
      </w:r>
    </w:p>
    <w:p w:rsidR="009F5F4A" w:rsidRDefault="009F5F4A" w:rsidP="009F5F4A">
      <w:pPr>
        <w:pStyle w:val="Sinespaciado"/>
        <w:numPr>
          <w:ilvl w:val="0"/>
          <w:numId w:val="9"/>
        </w:numPr>
        <w:spacing w:line="240" w:lineRule="atLeast"/>
        <w:jc w:val="both"/>
        <w:rPr>
          <w:rFonts w:ascii="Arial" w:hAnsi="Arial" w:cs="Arial"/>
          <w:sz w:val="22"/>
          <w:szCs w:val="22"/>
        </w:rPr>
      </w:pPr>
      <w:r>
        <w:rPr>
          <w:rFonts w:ascii="Arial" w:hAnsi="Arial" w:cs="Arial"/>
          <w:sz w:val="22"/>
          <w:szCs w:val="22"/>
        </w:rPr>
        <w:t xml:space="preserve">Con fecha 22 de enero del 2018, esta Defensoría notificó el oficio 004-/2018, de fecha 01 de enero del 2018, siendo la fecha correcta 19 de enero del 2018,  a la </w:t>
      </w:r>
      <w:r>
        <w:rPr>
          <w:rFonts w:ascii="Arial" w:eastAsia="Arial Unicode MS" w:hAnsi="Arial" w:cs="Arial"/>
        </w:rPr>
        <w:t xml:space="preserve">Dra. Mercedes Gallegos y Dra. </w:t>
      </w:r>
      <w:proofErr w:type="spellStart"/>
      <w:r>
        <w:rPr>
          <w:rFonts w:ascii="Arial" w:eastAsia="Arial Unicode MS" w:hAnsi="Arial" w:cs="Arial"/>
        </w:rPr>
        <w:t>Éricka</w:t>
      </w:r>
      <w:proofErr w:type="spellEnd"/>
      <w:r>
        <w:rPr>
          <w:rFonts w:ascii="Arial" w:eastAsia="Arial Unicode MS" w:hAnsi="Arial" w:cs="Arial"/>
        </w:rPr>
        <w:t xml:space="preserve"> López Torres, Coordinadoras del segundo año 2017, del programa de Especialidades Médicas en el Hospital Nacional Rosales, </w:t>
      </w:r>
      <w:r>
        <w:rPr>
          <w:rFonts w:ascii="Arial" w:hAnsi="Arial" w:cs="Arial"/>
          <w:sz w:val="22"/>
          <w:szCs w:val="22"/>
        </w:rPr>
        <w:t xml:space="preserve">en la cual se les informa la apertura de denuncia en su contra por presunto incumplimiento al programa de estudio del año 2017, con respecto a la  Dra. </w:t>
      </w:r>
      <w:proofErr w:type="spellStart"/>
      <w:r>
        <w:rPr>
          <w:rFonts w:ascii="Arial" w:hAnsi="Arial" w:cs="Arial"/>
          <w:sz w:val="22"/>
          <w:szCs w:val="22"/>
        </w:rPr>
        <w:t>Veronica</w:t>
      </w:r>
      <w:proofErr w:type="spellEnd"/>
      <w:r>
        <w:rPr>
          <w:rFonts w:ascii="Arial" w:hAnsi="Arial" w:cs="Arial"/>
          <w:sz w:val="22"/>
          <w:szCs w:val="22"/>
        </w:rPr>
        <w:t xml:space="preserve"> Lissette Reina Martínez, en lo siguiente: 1).- Que con fecha   13 de febrero del 2017, recibió por correo el  programa de actividades  correspondiente para el segundo año de la  Especialidad de Medicina Interna, y la  asignatura  Patología Quirúrgica y del Embarazo I, el mencionado  Programa, no contenía la  metodología de evaluación,  y que se le  expreso por parte de la  Coordinación,  que  las evaluaciones se harían con base a las tablas que se encontraban en el material, y que en las mencionadas tablas,  se expresaba  que  las actividades prácticas, examen prácticos les asignaban  un 15%  y para los turnos en la unidad de emergencia; 5%,  pero  que  no se realizaron turnos; por lo que no conoce en donde se agregó el 5%  asignado a dicha actividad. </w:t>
      </w:r>
      <w:r>
        <w:rPr>
          <w:rFonts w:ascii="Arial" w:hAnsi="Arial" w:cs="Arial"/>
        </w:rPr>
        <w:t xml:space="preserve">2) que no  conoció la ponderación del 20% asignada a seminarios, la cual se realizó        con la actividad GRAND ROAND,   actividad  programada para todo el año, que en dicha actividad  se imparte la exposición de documentos o casos interesantes en el servicio de endocrinología, se realizan traducción de artículos de reciente publicación,  se expone también a los  estudiantes  residentes de Medicina Interna y de Endocrinología,  dicha actividad se realizó el 27 de septiembre del 2017,  con el tema Antibiótica </w:t>
      </w:r>
      <w:proofErr w:type="spellStart"/>
      <w:r>
        <w:rPr>
          <w:rFonts w:ascii="Arial" w:hAnsi="Arial" w:cs="Arial"/>
        </w:rPr>
        <w:t>stewardashipl</w:t>
      </w:r>
      <w:proofErr w:type="spellEnd"/>
      <w:r>
        <w:rPr>
          <w:rFonts w:ascii="Arial" w:hAnsi="Arial" w:cs="Arial"/>
        </w:rPr>
        <w:t xml:space="preserve">: </w:t>
      </w:r>
      <w:proofErr w:type="spellStart"/>
      <w:r>
        <w:rPr>
          <w:rFonts w:ascii="Arial" w:hAnsi="Arial" w:cs="Arial"/>
        </w:rPr>
        <w:t>Why</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must</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can.   De esta actividad la Dra.  Reina Meléndez, entrego hoja de evaluación al docente responsable, pero manifiesta que no conoció la nota. 3) Manifiesta que en el programa aparece la realización de tres seminarios: 1) Síndrome Apnea Obstructiva del sueño, realizada el 29 de marzo del 2017, por el Dr.  Víctor Manuel Castro Barahona, 2)  Hipertensión Endocrina, por el Dr. Mynor Martínez Sosa, realizada el 21 de junio del 2017 y 3) Polimiositis y Dermatomiositis, por el Dr. Aragón Laínez, realizada  el 16 de agosto del 2017.Que en el tema numero 2) Hipertensión Endocrina, debido a un problema familiar, no pudo entregar a tiempo el documento, por lo que habló con el Dr. Mynor Martínez Sosa,  y él aceptó recibirle el documento posteriormente, pero  la Dra. Gallegos y la Dra. López  Torres de forma arbitraria reducen su nota de 10.00 a 8.00 situación que no está de acuerdo. Que en el tema número 3) Polimiositis y Dermatomiositis, el Dr. Aragón Laínez, solicitó revisar la evaluación de este tema, debido a que el Dr. Aragón Laínez, ya no trabajaba con la Unidad de Formación de Especialidad Médica, lo realizaron las Coordinadoras, en la cual le bajan la nota de 10.0 a 8.0.  </w:t>
      </w:r>
    </w:p>
    <w:p w:rsidR="009F5F4A" w:rsidRDefault="009F5F4A" w:rsidP="009F5F4A">
      <w:pPr>
        <w:pStyle w:val="Sinespaciado"/>
        <w:numPr>
          <w:ilvl w:val="0"/>
          <w:numId w:val="9"/>
        </w:numPr>
        <w:spacing w:line="240" w:lineRule="atLeast"/>
        <w:jc w:val="both"/>
        <w:rPr>
          <w:rFonts w:ascii="Arial" w:hAnsi="Arial" w:cs="Arial"/>
          <w:sz w:val="22"/>
          <w:szCs w:val="22"/>
        </w:rPr>
      </w:pPr>
      <w:r>
        <w:rPr>
          <w:rFonts w:ascii="Arial" w:hAnsi="Arial" w:cs="Arial"/>
          <w:sz w:val="22"/>
          <w:szCs w:val="22"/>
        </w:rPr>
        <w:t xml:space="preserve">Con fecha 25 de enero del 2018, esta Defensoría recibió escrito de respuesta suscrita por la Dra. Mercedes Lizeth Gallegos, quien expresa que responde también por la Dra. </w:t>
      </w:r>
      <w:proofErr w:type="spellStart"/>
      <w:r>
        <w:rPr>
          <w:rFonts w:ascii="Arial" w:hAnsi="Arial" w:cs="Arial"/>
          <w:sz w:val="22"/>
          <w:szCs w:val="22"/>
        </w:rPr>
        <w:t>Ericka</w:t>
      </w:r>
      <w:proofErr w:type="spellEnd"/>
      <w:r>
        <w:rPr>
          <w:rFonts w:ascii="Arial" w:hAnsi="Arial" w:cs="Arial"/>
          <w:sz w:val="22"/>
          <w:szCs w:val="22"/>
        </w:rPr>
        <w:t xml:space="preserve"> López Torres, que se encuentra fuera del país.fl.80-82.</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Con fecha 25 de enero del 2018 la Defensoría, recibió nota suscrita por la Dra. Mercedes Lizeth Gallegos, Coordinadora Académica del 2do. Año de Medicina Interna, haciendo constar que entrega respuesta a la denuncia, en sobre sellado, con anexos, fls.83-133.</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 xml:space="preserve">Con fecha 5 de febrero del 2018, se programó audiencia conciliatoria, convocando a: Dr. Carlos E. Rivas Salguero, </w:t>
      </w:r>
      <w:proofErr w:type="gramStart"/>
      <w:r>
        <w:rPr>
          <w:rFonts w:ascii="Arial" w:hAnsi="Arial" w:cs="Arial"/>
          <w:sz w:val="22"/>
          <w:szCs w:val="22"/>
        </w:rPr>
        <w:t>Jefe</w:t>
      </w:r>
      <w:proofErr w:type="gramEnd"/>
      <w:r>
        <w:rPr>
          <w:rFonts w:ascii="Arial" w:hAnsi="Arial" w:cs="Arial"/>
          <w:sz w:val="22"/>
          <w:szCs w:val="22"/>
        </w:rPr>
        <w:t xml:space="preserve"> de la Unidad de Desarrollo profesional, Dra. Teresa Avilés de Lara, Coordinadora de Medicina Interna, Dra. Mercedes Lizeth Gallegos y Dra. </w:t>
      </w:r>
      <w:proofErr w:type="spellStart"/>
      <w:r>
        <w:rPr>
          <w:rFonts w:ascii="Arial" w:hAnsi="Arial" w:cs="Arial"/>
          <w:sz w:val="22"/>
          <w:szCs w:val="22"/>
        </w:rPr>
        <w:lastRenderedPageBreak/>
        <w:t>Ericka</w:t>
      </w:r>
      <w:proofErr w:type="spellEnd"/>
      <w:r>
        <w:rPr>
          <w:rFonts w:ascii="Arial" w:hAnsi="Arial" w:cs="Arial"/>
          <w:sz w:val="22"/>
          <w:szCs w:val="22"/>
        </w:rPr>
        <w:t xml:space="preserve"> López Torres, docentes de Medicina Interna II y Dra. Verónica Lissette Reina Meléndez, estudiante. fl.134.</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 xml:space="preserve">Con fecha 8 de febrero del 2018, se convocó para continuar con audiencia conciliatoria, para el día 15 de febrero del 2018, convocando a: Dr. Carlos E. Rivas Salguero, </w:t>
      </w:r>
      <w:proofErr w:type="gramStart"/>
      <w:r>
        <w:rPr>
          <w:rFonts w:ascii="Arial" w:hAnsi="Arial" w:cs="Arial"/>
          <w:sz w:val="22"/>
          <w:szCs w:val="22"/>
        </w:rPr>
        <w:t>Jefe</w:t>
      </w:r>
      <w:proofErr w:type="gramEnd"/>
      <w:r>
        <w:rPr>
          <w:rFonts w:ascii="Arial" w:hAnsi="Arial" w:cs="Arial"/>
          <w:sz w:val="22"/>
          <w:szCs w:val="22"/>
        </w:rPr>
        <w:t xml:space="preserve"> de la Unidad de Desarrollo Profesional, Dra. Mercedes Lizeth Gallegos y Dra. </w:t>
      </w:r>
      <w:proofErr w:type="spellStart"/>
      <w:r>
        <w:rPr>
          <w:rFonts w:ascii="Arial" w:hAnsi="Arial" w:cs="Arial"/>
          <w:sz w:val="22"/>
          <w:szCs w:val="22"/>
        </w:rPr>
        <w:t>Ericka</w:t>
      </w:r>
      <w:proofErr w:type="spellEnd"/>
      <w:r>
        <w:rPr>
          <w:rFonts w:ascii="Arial" w:hAnsi="Arial" w:cs="Arial"/>
          <w:sz w:val="22"/>
          <w:szCs w:val="22"/>
        </w:rPr>
        <w:t xml:space="preserve"> López Torres, Dra. Verónica Lissette Reina Meléndez, para continuar con la Audiencia Conciliatoria, fl.135.</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Con fecha 22 de febrero del 2018, la Defensoría, emitió oficio 079/2018 en el cual se RESUELVE: pasar a la Etapa de Investigación, fl.138</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 xml:space="preserve">Con fecha 2 de marzo del 2018, la Defensoría recibió, nota suscrita por la Dra. </w:t>
      </w:r>
      <w:proofErr w:type="spellStart"/>
      <w:r>
        <w:rPr>
          <w:rFonts w:ascii="Arial" w:hAnsi="Arial" w:cs="Arial"/>
          <w:sz w:val="22"/>
          <w:szCs w:val="22"/>
        </w:rPr>
        <w:t>Ericka</w:t>
      </w:r>
      <w:proofErr w:type="spellEnd"/>
      <w:r>
        <w:rPr>
          <w:rFonts w:ascii="Arial" w:hAnsi="Arial" w:cs="Arial"/>
          <w:sz w:val="22"/>
          <w:szCs w:val="22"/>
        </w:rPr>
        <w:t xml:space="preserve"> López Torres y la Dra. Mercedes Gallegos,  solicitando lo siguiente: a) Definir y conocer por escrito que demanda la Dra. Verónica Reina, estudiante de Postgrado Especialidad Médica, ya que tienen conocimiento que ella ha solicitado  repetir segundo año de Medicina tanto al Hospital Nacional Rosales como  a la Facultad de Medicina y esta petición ha sido aceptada y ella está asistiendo a las actividades académicas de segundo año. B) conocer por escrito los acuerdos en los que no hubo conciliación para poder aportar las pruebas pertinentes. c) Que han respondido y aportado todos los documentos en los que prueban, que han seguido y cumplido todos los procedimientos en el caso de la Dra. Verónica Reina, fl.139.</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 xml:space="preserve">Con fecha 5 de marzo del 2018, la Defensoría, emitió oficio 090/2018 de fecha 05 de marzo del 2018, en el cual se les aclara la petición de fecha 02 de marzo del 2018, suscrito por las doctoras: </w:t>
      </w:r>
      <w:proofErr w:type="spellStart"/>
      <w:r>
        <w:rPr>
          <w:rFonts w:ascii="Arial" w:hAnsi="Arial" w:cs="Arial"/>
          <w:sz w:val="22"/>
          <w:szCs w:val="22"/>
        </w:rPr>
        <w:t>Ericka</w:t>
      </w:r>
      <w:proofErr w:type="spellEnd"/>
      <w:r>
        <w:rPr>
          <w:rFonts w:ascii="Arial" w:hAnsi="Arial" w:cs="Arial"/>
          <w:sz w:val="22"/>
          <w:szCs w:val="22"/>
        </w:rPr>
        <w:t xml:space="preserve"> López Torres y Mercedes Gallegos, fl.140.</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 xml:space="preserve">Con fecha 7 de marzo del 2018, la Defensoría, recibe declaración por escrito de la Dra. Teresa Isabel Avilés de Lara, como testigo de descargo de la Dra. </w:t>
      </w:r>
      <w:proofErr w:type="spellStart"/>
      <w:r>
        <w:rPr>
          <w:rFonts w:ascii="Arial" w:hAnsi="Arial" w:cs="Arial"/>
          <w:sz w:val="22"/>
          <w:szCs w:val="22"/>
        </w:rPr>
        <w:t>Ericka</w:t>
      </w:r>
      <w:proofErr w:type="spellEnd"/>
      <w:r>
        <w:rPr>
          <w:rFonts w:ascii="Arial" w:hAnsi="Arial" w:cs="Arial"/>
          <w:sz w:val="22"/>
          <w:szCs w:val="22"/>
        </w:rPr>
        <w:t xml:space="preserve"> López Torres y la Dra. Mercedes Gallegos, fl.141.</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 xml:space="preserve">Con fecha 08 de marzo del 2018, la Defensoría, emitió oficio 097/2018, en la que se solicitó al Dr. Carlos Eduardo Rivas Salguero, </w:t>
      </w:r>
      <w:proofErr w:type="gramStart"/>
      <w:r>
        <w:rPr>
          <w:rFonts w:ascii="Arial" w:hAnsi="Arial" w:cs="Arial"/>
          <w:sz w:val="22"/>
          <w:szCs w:val="22"/>
        </w:rPr>
        <w:t>Jefe</w:t>
      </w:r>
      <w:proofErr w:type="gramEnd"/>
      <w:r>
        <w:rPr>
          <w:rFonts w:ascii="Arial" w:hAnsi="Arial" w:cs="Arial"/>
          <w:sz w:val="22"/>
          <w:szCs w:val="22"/>
        </w:rPr>
        <w:t xml:space="preserve"> de la Unidad Formadora de Profesionales del Hospital Nacional Rosales, remita copia del expediente académico de la Dra. Verónica Lissette Reina Meléndez, Médico Residente de segundo año de Medicina Interna 2017, fl.142.</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Con fecha 13 de marzo del 2018, la Defensoría recibió nota suscrita por la Dra. Verónica Lissette Reina Meléndez, con anexos: fls.143-309.</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 xml:space="preserve">Con fecha 22 de marzo del 2018, la Defensoría recibió declaración por escrito del testigo Dr. Carlos Eduardo Rivas Salguero, de descargo de la Dra.  </w:t>
      </w:r>
      <w:proofErr w:type="spellStart"/>
      <w:r>
        <w:rPr>
          <w:rFonts w:ascii="Arial" w:hAnsi="Arial" w:cs="Arial"/>
          <w:sz w:val="22"/>
          <w:szCs w:val="22"/>
        </w:rPr>
        <w:t>Ericka</w:t>
      </w:r>
      <w:proofErr w:type="spellEnd"/>
      <w:r>
        <w:rPr>
          <w:rFonts w:ascii="Arial" w:hAnsi="Arial" w:cs="Arial"/>
          <w:sz w:val="22"/>
          <w:szCs w:val="22"/>
        </w:rPr>
        <w:t xml:space="preserve"> López y la Dra. Mercedes Gallegos, fl.310.</w:t>
      </w:r>
    </w:p>
    <w:p w:rsidR="009F5F4A" w:rsidRDefault="009F5F4A" w:rsidP="009F5F4A">
      <w:pPr>
        <w:pStyle w:val="Sinespaciado"/>
        <w:numPr>
          <w:ilvl w:val="0"/>
          <w:numId w:val="9"/>
        </w:numPr>
        <w:jc w:val="both"/>
        <w:rPr>
          <w:rFonts w:ascii="Arial" w:hAnsi="Arial" w:cs="Arial"/>
          <w:sz w:val="22"/>
          <w:szCs w:val="22"/>
        </w:rPr>
      </w:pPr>
      <w:r>
        <w:rPr>
          <w:rFonts w:ascii="Arial" w:hAnsi="Arial" w:cs="Arial"/>
          <w:sz w:val="22"/>
          <w:szCs w:val="22"/>
        </w:rPr>
        <w:t xml:space="preserve"> Con fecha 22 de marzo del 2018, la Defensoría recibió nota suscrita por el Dr. Carlos Eduardo Rivas Salguero, Jefe de la Unidad de Desarrollo Profesional del Hospital Nacional Rosales, expresando que no enviará la solicitud del expediente académico de la Dra. Verónica Lissette Reina Meléndez, debido a los escasos recursos de la Unidad, pero que con fondos personales le </w:t>
      </w:r>
      <w:proofErr w:type="spellStart"/>
      <w:r>
        <w:rPr>
          <w:rFonts w:ascii="Arial" w:hAnsi="Arial" w:cs="Arial"/>
          <w:sz w:val="22"/>
          <w:szCs w:val="22"/>
        </w:rPr>
        <w:t>entrego</w:t>
      </w:r>
      <w:proofErr w:type="spellEnd"/>
      <w:r>
        <w:rPr>
          <w:rFonts w:ascii="Arial" w:hAnsi="Arial" w:cs="Arial"/>
          <w:sz w:val="22"/>
          <w:szCs w:val="22"/>
        </w:rPr>
        <w:t xml:space="preserve"> copia a la Unidad de Acceso a la Información, quienes habían requerido una copia para ser entregada a la Dra. Reina Meléndez, por lo que se le puede solicitar a la mencionada Dra. Reina Meléndez, fl.311.</w:t>
      </w:r>
    </w:p>
    <w:p w:rsidR="009F5F4A" w:rsidRDefault="009F5F4A" w:rsidP="009F5F4A">
      <w:pPr>
        <w:pStyle w:val="Sinespaciado"/>
        <w:numPr>
          <w:ilvl w:val="0"/>
          <w:numId w:val="9"/>
        </w:numPr>
        <w:jc w:val="both"/>
        <w:rPr>
          <w:rFonts w:ascii="Arial" w:hAnsi="Arial" w:cs="Arial"/>
        </w:rPr>
      </w:pPr>
      <w:r>
        <w:rPr>
          <w:rFonts w:ascii="Arial" w:hAnsi="Arial" w:cs="Arial"/>
          <w:sz w:val="22"/>
          <w:szCs w:val="22"/>
        </w:rPr>
        <w:t xml:space="preserve">Con fecha 23 de marzo del 2018, la Defensoría recibió nota suscrita por las Doctoras: Teresa de Lara, Mercedes L. Gallegos y Dra. </w:t>
      </w:r>
      <w:proofErr w:type="spellStart"/>
      <w:r>
        <w:rPr>
          <w:rFonts w:ascii="Arial" w:hAnsi="Arial" w:cs="Arial"/>
          <w:sz w:val="22"/>
          <w:szCs w:val="22"/>
        </w:rPr>
        <w:t>Ericka</w:t>
      </w:r>
      <w:proofErr w:type="spellEnd"/>
      <w:r>
        <w:rPr>
          <w:rFonts w:ascii="Arial" w:hAnsi="Arial" w:cs="Arial"/>
          <w:sz w:val="22"/>
          <w:szCs w:val="22"/>
        </w:rPr>
        <w:t xml:space="preserve"> López, entre otras cosas solicitando conocer los puntos de la denuncia realizada en su contra por la Dra. Reina Meléndez, anexos, fls.312-323.</w:t>
      </w:r>
    </w:p>
    <w:p w:rsidR="009F5F4A" w:rsidRDefault="009F5F4A" w:rsidP="009F5F4A">
      <w:pPr>
        <w:pStyle w:val="Sinespaciado"/>
        <w:numPr>
          <w:ilvl w:val="0"/>
          <w:numId w:val="9"/>
        </w:numPr>
        <w:jc w:val="both"/>
        <w:rPr>
          <w:rFonts w:ascii="Arial" w:hAnsi="Arial" w:cs="Arial"/>
        </w:rPr>
      </w:pPr>
      <w:r>
        <w:rPr>
          <w:rFonts w:ascii="Arial" w:hAnsi="Arial" w:cs="Arial"/>
          <w:sz w:val="22"/>
          <w:szCs w:val="22"/>
        </w:rPr>
        <w:t>Con fecha 4 de abril del 2018, la Defensoría emitió, oficio No.127/2018, en el cual aclara a las Doctoras</w:t>
      </w:r>
      <w:r>
        <w:rPr>
          <w:rFonts w:ascii="Arial" w:hAnsi="Arial" w:cs="Arial"/>
        </w:rPr>
        <w:t xml:space="preserve">: Teresa Lara, Mercedes Gallegos y </w:t>
      </w:r>
      <w:proofErr w:type="spellStart"/>
      <w:r>
        <w:rPr>
          <w:rFonts w:ascii="Arial" w:hAnsi="Arial" w:cs="Arial"/>
        </w:rPr>
        <w:t>Ericka</w:t>
      </w:r>
      <w:proofErr w:type="spellEnd"/>
      <w:r>
        <w:rPr>
          <w:rFonts w:ascii="Arial" w:hAnsi="Arial" w:cs="Arial"/>
        </w:rPr>
        <w:t xml:space="preserve"> G. López, en relación al numeral 1) que la investigación relacionada a nombre de la Dra. Verónica Lissette Reina Meléndez, en la que  describen  una serie de  presuntas </w:t>
      </w:r>
      <w:r>
        <w:rPr>
          <w:rFonts w:ascii="Arial" w:hAnsi="Arial" w:cs="Arial"/>
        </w:rPr>
        <w:lastRenderedPageBreak/>
        <w:t xml:space="preserve">violaciones académicas en el desarrollo del  ciclo II-2017, que  de ser comprobadas podrían ser enmarcadas en los artículos correspondientes dentro del Reglamento de la Gestión Académico Administrativa de la UES; 2) en relación a las dos audiencias que se realizaron con base al art. 16 del Reglamento Especial de la Defensoría de los Derechos de los Miembros de la UES, se les reiteró que solamente se levanta acta cuando las partes concilian, en el caso relacionado no hubo conciliación, por lo tanto no existen actas. 3) Efectivamente se ha recibido documentación presentada  de su parte, la cual aún no ha sido valorada por no ser el momento procesal oportuno, 4) Garantizarle  que esta  Defensoría, ha llevado el proceso con objetividad, respetando sus derechos al debido proceso establecidos en la Legislación Universitaria, Nacional e internacional; y 5) que el proceso relacionado efectivamente contiene declaratoria de reserva, la que si consideran que ha sido violentada por la denunciante, les asiste el derecho a acudir a la instancia competente, de acuerdo a lo establecido en la Ley de Acceso a la Información Pública y su Reglamento.   </w:t>
      </w:r>
    </w:p>
    <w:p w:rsidR="009F5F4A" w:rsidRDefault="009F5F4A" w:rsidP="009F5F4A">
      <w:pPr>
        <w:pStyle w:val="Sinespaciado"/>
        <w:ind w:left="709"/>
        <w:jc w:val="both"/>
        <w:rPr>
          <w:rFonts w:ascii="Arial" w:hAnsi="Arial" w:cs="Arial"/>
        </w:rPr>
      </w:pPr>
    </w:p>
    <w:p w:rsidR="009F5F4A" w:rsidRDefault="009F5F4A" w:rsidP="009F5F4A">
      <w:pPr>
        <w:pStyle w:val="Sinespaciado"/>
        <w:numPr>
          <w:ilvl w:val="0"/>
          <w:numId w:val="1"/>
        </w:numPr>
        <w:jc w:val="both"/>
        <w:rPr>
          <w:rFonts w:ascii="Arial" w:hAnsi="Arial" w:cs="Arial"/>
          <w:sz w:val="22"/>
          <w:szCs w:val="22"/>
          <w:lang w:val="es-MX"/>
        </w:rPr>
      </w:pPr>
      <w:r>
        <w:rPr>
          <w:rFonts w:ascii="Arial" w:hAnsi="Arial" w:cs="Arial"/>
          <w:b/>
          <w:sz w:val="22"/>
          <w:szCs w:val="22"/>
          <w:lang w:val="es-MX"/>
        </w:rPr>
        <w:t>DOCUMENTOS VALORADOS:</w:t>
      </w:r>
    </w:p>
    <w:p w:rsidR="009F5F4A" w:rsidRDefault="009F5F4A" w:rsidP="009F5F4A">
      <w:pPr>
        <w:pStyle w:val="Sinespaciado"/>
        <w:jc w:val="both"/>
        <w:rPr>
          <w:rFonts w:ascii="Arial" w:hAnsi="Arial" w:cs="Arial"/>
          <w:b/>
          <w:sz w:val="22"/>
          <w:szCs w:val="22"/>
          <w:lang w:val="es-MX"/>
        </w:rPr>
      </w:pPr>
    </w:p>
    <w:p w:rsidR="009F5F4A" w:rsidRDefault="009F5F4A" w:rsidP="009F5F4A">
      <w:pPr>
        <w:pStyle w:val="Sinespaciado"/>
        <w:numPr>
          <w:ilvl w:val="0"/>
          <w:numId w:val="11"/>
        </w:numPr>
        <w:jc w:val="both"/>
        <w:rPr>
          <w:rFonts w:ascii="Arial" w:hAnsi="Arial" w:cs="Arial"/>
          <w:sz w:val="22"/>
          <w:szCs w:val="22"/>
        </w:rPr>
      </w:pPr>
      <w:r>
        <w:rPr>
          <w:rFonts w:ascii="Arial" w:hAnsi="Arial" w:cs="Arial"/>
          <w:sz w:val="22"/>
          <w:szCs w:val="22"/>
        </w:rPr>
        <w:t>Programa de la asignatura Medicina Interna II</w:t>
      </w:r>
    </w:p>
    <w:p w:rsidR="009F5F4A" w:rsidRPr="00C1051B" w:rsidRDefault="009F5F4A" w:rsidP="009F5F4A">
      <w:pPr>
        <w:pStyle w:val="Sinespaciado"/>
        <w:numPr>
          <w:ilvl w:val="0"/>
          <w:numId w:val="11"/>
        </w:numPr>
        <w:jc w:val="both"/>
        <w:rPr>
          <w:rFonts w:ascii="Arial" w:hAnsi="Arial" w:cs="Arial"/>
        </w:rPr>
      </w:pPr>
      <w:r>
        <w:rPr>
          <w:rFonts w:ascii="Arial" w:hAnsi="Arial" w:cs="Arial"/>
          <w:sz w:val="22"/>
          <w:szCs w:val="22"/>
        </w:rPr>
        <w:t>Instrumentos de Evaluaciones</w:t>
      </w:r>
    </w:p>
    <w:p w:rsidR="009F5F4A" w:rsidRDefault="009F5F4A" w:rsidP="009F5F4A">
      <w:pPr>
        <w:pStyle w:val="Sinespaciado"/>
        <w:numPr>
          <w:ilvl w:val="0"/>
          <w:numId w:val="11"/>
        </w:numPr>
        <w:jc w:val="both"/>
        <w:rPr>
          <w:rFonts w:ascii="Arial" w:hAnsi="Arial" w:cs="Arial"/>
        </w:rPr>
      </w:pPr>
      <w:r>
        <w:rPr>
          <w:rFonts w:ascii="Arial" w:hAnsi="Arial" w:cs="Arial"/>
          <w:sz w:val="22"/>
          <w:szCs w:val="22"/>
        </w:rPr>
        <w:t xml:space="preserve">Respuesta suscrita por la Dra.  </w:t>
      </w:r>
      <w:proofErr w:type="spellStart"/>
      <w:r>
        <w:rPr>
          <w:rFonts w:ascii="Arial" w:hAnsi="Arial" w:cs="Arial"/>
          <w:sz w:val="22"/>
          <w:szCs w:val="22"/>
        </w:rPr>
        <w:t>Ericka</w:t>
      </w:r>
      <w:proofErr w:type="spellEnd"/>
      <w:r>
        <w:rPr>
          <w:rFonts w:ascii="Arial" w:hAnsi="Arial" w:cs="Arial"/>
          <w:sz w:val="22"/>
          <w:szCs w:val="22"/>
        </w:rPr>
        <w:t xml:space="preserve"> </w:t>
      </w:r>
      <w:proofErr w:type="spellStart"/>
      <w:r>
        <w:rPr>
          <w:rFonts w:ascii="Arial" w:hAnsi="Arial" w:cs="Arial"/>
          <w:sz w:val="22"/>
          <w:szCs w:val="22"/>
        </w:rPr>
        <w:t>Lopez</w:t>
      </w:r>
      <w:proofErr w:type="spellEnd"/>
      <w:r>
        <w:rPr>
          <w:rFonts w:ascii="Arial" w:hAnsi="Arial" w:cs="Arial"/>
          <w:sz w:val="22"/>
          <w:szCs w:val="22"/>
        </w:rPr>
        <w:t xml:space="preserve"> Torres, de fecha 25 de enero del 2018 fl.80-82. </w:t>
      </w:r>
    </w:p>
    <w:p w:rsidR="009F5F4A" w:rsidRDefault="009F5F4A" w:rsidP="009F5F4A">
      <w:pPr>
        <w:pStyle w:val="Sinespaciado"/>
        <w:jc w:val="both"/>
        <w:rPr>
          <w:rFonts w:ascii="Arial" w:hAnsi="Arial" w:cs="Arial"/>
          <w:sz w:val="22"/>
          <w:szCs w:val="22"/>
          <w:lang w:val="es-MX"/>
        </w:rPr>
      </w:pPr>
    </w:p>
    <w:p w:rsidR="009F5F4A" w:rsidRDefault="009F5F4A" w:rsidP="009F5F4A">
      <w:pPr>
        <w:pStyle w:val="Sinespaciado"/>
        <w:numPr>
          <w:ilvl w:val="0"/>
          <w:numId w:val="1"/>
        </w:numPr>
        <w:jc w:val="both"/>
        <w:rPr>
          <w:rFonts w:ascii="Arial" w:hAnsi="Arial" w:cs="Arial"/>
          <w:b/>
          <w:sz w:val="22"/>
          <w:szCs w:val="22"/>
          <w:lang w:val="es-MX"/>
        </w:rPr>
      </w:pPr>
      <w:r>
        <w:rPr>
          <w:rFonts w:ascii="Arial" w:hAnsi="Arial" w:cs="Arial"/>
          <w:b/>
          <w:sz w:val="22"/>
          <w:szCs w:val="22"/>
          <w:lang w:val="es-MX"/>
        </w:rPr>
        <w:t>CONSIDERACIONES DEL CASO Y FUNDAMENTO JURIDICO:</w:t>
      </w:r>
    </w:p>
    <w:p w:rsidR="009F5F4A" w:rsidRDefault="009F5F4A" w:rsidP="009F5F4A">
      <w:pPr>
        <w:pStyle w:val="Prrafodelista"/>
        <w:spacing w:after="0" w:line="360" w:lineRule="auto"/>
        <w:jc w:val="both"/>
        <w:rPr>
          <w:rFonts w:ascii="Arial" w:eastAsia="Arial Unicode MS" w:hAnsi="Arial" w:cs="Arial"/>
          <w:lang w:val="es-ES" w:eastAsia="es-ES"/>
        </w:rPr>
      </w:pPr>
    </w:p>
    <w:p w:rsidR="009F5F4A" w:rsidRDefault="009F5F4A" w:rsidP="009F5F4A">
      <w:pPr>
        <w:spacing w:after="0" w:line="240" w:lineRule="atLeast"/>
        <w:jc w:val="both"/>
        <w:rPr>
          <w:rFonts w:ascii="Arial" w:eastAsia="Arial Unicode MS" w:hAnsi="Arial" w:cs="Arial"/>
          <w:lang w:val="es-ES" w:eastAsia="es-ES"/>
        </w:rPr>
      </w:pPr>
      <w:r>
        <w:rPr>
          <w:rFonts w:ascii="Arial" w:eastAsia="Arial Unicode MS" w:hAnsi="Arial" w:cs="Arial"/>
          <w:lang w:val="es-ES" w:eastAsia="es-ES"/>
        </w:rPr>
        <w:t xml:space="preserve">La presente investigación fue iniciada por escrito, suscrito por la Dra.  Verónica Lissette Reina Meléndez, Residente del Segundo año de Medicina Interna año 2017, en contra de la Dra. Mercedes Gallegos y Dra. </w:t>
      </w:r>
      <w:proofErr w:type="spellStart"/>
      <w:r>
        <w:rPr>
          <w:rFonts w:ascii="Arial" w:eastAsia="Arial Unicode MS" w:hAnsi="Arial" w:cs="Arial"/>
          <w:lang w:val="es-ES" w:eastAsia="es-ES"/>
        </w:rPr>
        <w:t>Éricka</w:t>
      </w:r>
      <w:proofErr w:type="spellEnd"/>
      <w:r>
        <w:rPr>
          <w:rFonts w:ascii="Arial" w:eastAsia="Arial Unicode MS" w:hAnsi="Arial" w:cs="Arial"/>
          <w:lang w:val="es-ES" w:eastAsia="es-ES"/>
        </w:rPr>
        <w:t xml:space="preserve"> López Torres, Coordinadoras del segundo año del Programa de Especialidades Médicas en el Hospital Nacional Rosales, quienes presuntamente han cometido una serie de arbitrariedades en el proceso de enseñanza aprendizaje por el incumplimiento del Programa del segundo año del Internado de Medicina Interna,  </w:t>
      </w:r>
      <w:r>
        <w:rPr>
          <w:rFonts w:ascii="Arial" w:hAnsi="Arial" w:cs="Arial"/>
        </w:rPr>
        <w:t xml:space="preserve">incumplimientos a los deberes del docente descritos en el artículo 140 literales b) y c) del Reglamento de la Gestión Académico Administrativo de la UES, por presunta violación a derechos establecidos en el artículo 41 literales a) e i)  de la Ley Orgánica de la UES,  que disponen a) “Recibir la enseñanza que corresponde impartir a la Universidad de acuerdo con los Planes y Programas de Estudio, con el fin de alcanzar la excelencia académica”, i)” ser atendidos oportuna y eficientemente en los trámites escolares y administrativos que soliciten”. Hechos ocurridos en </w:t>
      </w:r>
      <w:r>
        <w:rPr>
          <w:rFonts w:ascii="Arial" w:eastAsia="Arial Unicode MS" w:hAnsi="Arial" w:cs="Arial"/>
          <w:lang w:val="es-ES" w:eastAsia="es-ES"/>
        </w:rPr>
        <w:t>el año 2017, en perjuicio de la denunciante.  Y describe los siguientes hechos:</w:t>
      </w:r>
    </w:p>
    <w:p w:rsidR="009F5F4A" w:rsidRPr="00385D5F" w:rsidRDefault="009F5F4A" w:rsidP="009F5F4A">
      <w:pPr>
        <w:spacing w:line="240" w:lineRule="atLeast"/>
        <w:jc w:val="both"/>
        <w:rPr>
          <w:rFonts w:ascii="Arial" w:hAnsi="Arial" w:cs="Arial"/>
        </w:rPr>
      </w:pPr>
      <w:r>
        <w:rPr>
          <w:rFonts w:ascii="Arial" w:hAnsi="Arial" w:cs="Arial"/>
        </w:rPr>
        <w:t xml:space="preserve">1).- Que con fecha   13 de febrero del 2017, recibió por correo el  Programa de actividades  correspondiente para el segundo año de la  Especialidad de Medicina Interna, </w:t>
      </w:r>
      <w:r w:rsidRPr="00385D5F">
        <w:rPr>
          <w:rFonts w:ascii="Arial" w:hAnsi="Arial" w:cs="Arial"/>
        </w:rPr>
        <w:t>y la  asignatura  Patología Quirúrgica y del Embarazo I,  en el   Programa, no estaba la metodología de evaluación, y que se le  expreso por parte de la  Coordinación,  que  las evaluaciones se harían con base a las tablas que se encontraban en el material, y que en las mencionadas tablas,  se expresaba  que  las actividades y exámenes prácticos les asignaban  15%  y a los turnos en la unidad de emergencia les asignaban 5%;  pero no  realizaron turnos; por lo que no conoció en donde se agregó el 5%  correspondiente a los turnos.</w:t>
      </w:r>
    </w:p>
    <w:p w:rsidR="009F5F4A" w:rsidRDefault="009F5F4A" w:rsidP="009F5F4A">
      <w:pPr>
        <w:spacing w:line="240" w:lineRule="atLeast"/>
        <w:jc w:val="both"/>
        <w:rPr>
          <w:rFonts w:ascii="Arial" w:hAnsi="Arial" w:cs="Arial"/>
        </w:rPr>
      </w:pPr>
      <w:r>
        <w:rPr>
          <w:rFonts w:ascii="Arial" w:hAnsi="Arial" w:cs="Arial"/>
        </w:rPr>
        <w:lastRenderedPageBreak/>
        <w:t xml:space="preserve">2) </w:t>
      </w:r>
      <w:r w:rsidRPr="00385D5F">
        <w:rPr>
          <w:rFonts w:ascii="Arial" w:hAnsi="Arial" w:cs="Arial"/>
        </w:rPr>
        <w:t>que no  conoció donde le asignaron  la ponderación del 20% asignada a seminarios, la cual se realizó con la actividad GRAND ROAND, actividad</w:t>
      </w:r>
      <w:r>
        <w:rPr>
          <w:rFonts w:ascii="Arial" w:hAnsi="Arial" w:cs="Arial"/>
        </w:rPr>
        <w:t xml:space="preserve"> programada para todo el año, que en dicha actividad  se imparten las exposiciones de documentos o casos interesantes en el Servicio de Endocrinología, se realizan traducciones y exposiciones de artículos recién publicados,  a los  estudiantes  residentes de Medicina Interna y de Endocrinología,  dicha actividad se realizó el 27 de septiembre del 2017, con el tema Antibiótica </w:t>
      </w:r>
      <w:proofErr w:type="spellStart"/>
      <w:r>
        <w:rPr>
          <w:rFonts w:ascii="Arial" w:hAnsi="Arial" w:cs="Arial"/>
        </w:rPr>
        <w:t>stewardashipl:Why</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must</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can.   De esta actividad expresa la Dra.  Reina Meléndez, que entregó hoja de evaluación al docente responsable, pero manifiesta que no conoció la nota.</w:t>
      </w:r>
    </w:p>
    <w:p w:rsidR="009F5F4A" w:rsidRPr="00385D5F" w:rsidRDefault="009F5F4A" w:rsidP="009F5F4A">
      <w:pPr>
        <w:spacing w:line="240" w:lineRule="atLeast"/>
        <w:jc w:val="both"/>
        <w:rPr>
          <w:rFonts w:ascii="Arial" w:hAnsi="Arial" w:cs="Arial"/>
        </w:rPr>
      </w:pPr>
      <w:r>
        <w:rPr>
          <w:rFonts w:ascii="Arial" w:hAnsi="Arial" w:cs="Arial"/>
        </w:rPr>
        <w:t xml:space="preserve">3) Manifiesta que en el Programa aparece la realización de tres seminarios: 1) Síndrome Apnea Obstructiva del sueño, realizada el 29 de marzo del 2017, por el Dr.  Víctor Manuel Castro Barahona, 2) Hipertensión Endocrina, por el Dr. Mynor Martínez Sosa, realizada el 21 de junio del 2017 y 3) Polimiositis y Dermatomiositis, por el Dr. Aragón Laínez, realizada el 16 de agosto del 2017. Que en el tema numero </w:t>
      </w:r>
      <w:r w:rsidRPr="00385D5F">
        <w:rPr>
          <w:rFonts w:ascii="Arial" w:hAnsi="Arial" w:cs="Arial"/>
        </w:rPr>
        <w:t xml:space="preserve">dos Hipertensión Endocrina, debido a un problema familiar, no pudo entregar a tiempo el documento, por lo que habló con el Dr. Mynor Martínez Sosa, y él aceptó recibirle el documento posteriormente, pero la Dra. Gallegos y la Dra. López </w:t>
      </w:r>
      <w:r>
        <w:rPr>
          <w:rFonts w:ascii="Arial" w:hAnsi="Arial" w:cs="Arial"/>
        </w:rPr>
        <w:t xml:space="preserve">Torres </w:t>
      </w:r>
      <w:r w:rsidRPr="00385D5F">
        <w:rPr>
          <w:rFonts w:ascii="Arial" w:hAnsi="Arial" w:cs="Arial"/>
        </w:rPr>
        <w:t>de forma arbitraria reducen su nota de 10.0 a 8.0 situación que no está de acuerdo.</w:t>
      </w:r>
    </w:p>
    <w:p w:rsidR="009F5F4A" w:rsidRPr="00385D5F" w:rsidRDefault="009F5F4A" w:rsidP="009F5F4A">
      <w:pPr>
        <w:spacing w:line="240" w:lineRule="atLeast"/>
        <w:jc w:val="both"/>
        <w:rPr>
          <w:rFonts w:ascii="Arial" w:hAnsi="Arial" w:cs="Arial"/>
        </w:rPr>
      </w:pPr>
      <w:r w:rsidRPr="00385D5F">
        <w:rPr>
          <w:rFonts w:ascii="Arial" w:hAnsi="Arial" w:cs="Arial"/>
        </w:rPr>
        <w:t>Que en el tema número 3) Polimiositis y Dermatomiositis,</w:t>
      </w:r>
      <w:r>
        <w:rPr>
          <w:rFonts w:ascii="Arial" w:hAnsi="Arial" w:cs="Arial"/>
        </w:rPr>
        <w:t xml:space="preserve"> el Dr. Aragón Laínez, solicitó </w:t>
      </w:r>
      <w:r w:rsidRPr="00385D5F">
        <w:rPr>
          <w:rFonts w:ascii="Arial" w:hAnsi="Arial" w:cs="Arial"/>
        </w:rPr>
        <w:t xml:space="preserve">revisar la evaluación de este tema, con fecha 3 de enero del 2018 ante la Unidad de Desarrollo Profesional, debido a que el Dr. Aragón Laínez, ya no trabajaba con la Unidad de Formación de Especialidad Médica, lo realizaron las Coordinadoras, en la cual le bajaron la nota de 10.0 a 8.0.  </w:t>
      </w:r>
    </w:p>
    <w:p w:rsidR="009F5F4A" w:rsidRDefault="009F5F4A" w:rsidP="009F5F4A">
      <w:pPr>
        <w:jc w:val="both"/>
        <w:rPr>
          <w:rFonts w:ascii="Arial" w:eastAsia="Arial Unicode MS" w:hAnsi="Arial" w:cs="Arial"/>
        </w:rPr>
      </w:pPr>
      <w:r>
        <w:rPr>
          <w:rFonts w:ascii="Arial" w:eastAsia="Arial Unicode MS" w:hAnsi="Arial" w:cs="Arial"/>
        </w:rPr>
        <w:t>Ante las irregularidades descritas anteriormente por la Dra. Verónica Lissette Reina Meléndez</w:t>
      </w:r>
      <w:r>
        <w:rPr>
          <w:rFonts w:ascii="Arial" w:hAnsi="Arial" w:cs="Arial"/>
        </w:rPr>
        <w:t>; l</w:t>
      </w:r>
      <w:r>
        <w:rPr>
          <w:rFonts w:ascii="Arial" w:eastAsia="Arial Unicode MS" w:hAnsi="Arial" w:cs="Arial"/>
        </w:rPr>
        <w:t xml:space="preserve">a Dra. Mercedes Gallegos quien expresa que responde también  por la  Dra. </w:t>
      </w:r>
      <w:proofErr w:type="spellStart"/>
      <w:r>
        <w:rPr>
          <w:rFonts w:ascii="Arial" w:eastAsia="Arial Unicode MS" w:hAnsi="Arial" w:cs="Arial"/>
        </w:rPr>
        <w:t>Ericka</w:t>
      </w:r>
      <w:proofErr w:type="spellEnd"/>
      <w:r>
        <w:rPr>
          <w:rFonts w:ascii="Arial" w:eastAsia="Arial Unicode MS" w:hAnsi="Arial" w:cs="Arial"/>
        </w:rPr>
        <w:t xml:space="preserve"> López, con fecha 25 de enero del 2018, expresaron: Entre  otras cosas, que la notificación de la denuncia se les hizo de su  conocimiento con fecha 22 de enero 2018</w:t>
      </w:r>
      <w:r>
        <w:rPr>
          <w:rFonts w:ascii="Arial" w:eastAsia="Arial Unicode MS" w:hAnsi="Arial" w:cs="Arial"/>
          <w:b/>
        </w:rPr>
        <w:t xml:space="preserve">,  y recibida el 23 por su persona; que la denuncia de la Dra. Reina se recibió en esta Defensoría el 16  y  17 de enero, del 2018, la Dra. Reina Meléndez, </w:t>
      </w:r>
      <w:r w:rsidRPr="0002611B">
        <w:rPr>
          <w:rFonts w:ascii="Arial" w:eastAsia="Arial Unicode MS" w:hAnsi="Arial" w:cs="Arial"/>
          <w:b/>
        </w:rPr>
        <w:t>solicito revisión ordinaria de tres asignaturas reprobadas durante su segundo año de Medicina Interna a la Dra. Teresa de Lara, quien es Coordinadora General de la Residencia de Medicina Interna;</w:t>
      </w:r>
      <w:r w:rsidRPr="0002611B">
        <w:rPr>
          <w:rFonts w:ascii="Arial" w:eastAsia="Arial Unicode MS" w:hAnsi="Arial" w:cs="Arial"/>
        </w:rPr>
        <w:t xml:space="preserve"> referente a esta solicitud, aclara</w:t>
      </w:r>
      <w:r>
        <w:rPr>
          <w:rFonts w:ascii="Arial" w:eastAsia="Arial Unicode MS" w:hAnsi="Arial" w:cs="Arial"/>
        </w:rPr>
        <w:t>n</w:t>
      </w:r>
      <w:r w:rsidRPr="0002611B">
        <w:rPr>
          <w:rFonts w:ascii="Arial" w:eastAsia="Arial Unicode MS" w:hAnsi="Arial" w:cs="Arial"/>
        </w:rPr>
        <w:t xml:space="preserve"> que la Dra</w:t>
      </w:r>
      <w:r>
        <w:rPr>
          <w:rFonts w:ascii="Arial" w:eastAsia="Arial Unicode MS" w:hAnsi="Arial" w:cs="Arial"/>
        </w:rPr>
        <w:t xml:space="preserve">. De Lara, en ningún momento ha recibido tal solicitud por escrito, ni verbal en dicha fecha; </w:t>
      </w:r>
      <w:r w:rsidRPr="0002611B">
        <w:rPr>
          <w:rFonts w:ascii="Arial" w:eastAsia="Arial Unicode MS" w:hAnsi="Arial" w:cs="Arial"/>
          <w:b/>
        </w:rPr>
        <w:t>porque la Dra. de Lara, se encontraba ingresada por problemas d</w:t>
      </w:r>
      <w:r>
        <w:rPr>
          <w:rFonts w:ascii="Arial" w:eastAsia="Arial Unicode MS" w:hAnsi="Arial" w:cs="Arial"/>
          <w:b/>
        </w:rPr>
        <w:t>e salud en el Hospital de Diagnó</w:t>
      </w:r>
      <w:r w:rsidRPr="0002611B">
        <w:rPr>
          <w:rFonts w:ascii="Arial" w:eastAsia="Arial Unicode MS" w:hAnsi="Arial" w:cs="Arial"/>
          <w:b/>
        </w:rPr>
        <w:t>stico (anex</w:t>
      </w:r>
      <w:r>
        <w:rPr>
          <w:rFonts w:ascii="Arial" w:eastAsia="Arial Unicode MS" w:hAnsi="Arial" w:cs="Arial"/>
          <w:b/>
        </w:rPr>
        <w:t>o</w:t>
      </w:r>
      <w:r w:rsidRPr="0002611B">
        <w:rPr>
          <w:rFonts w:ascii="Arial" w:eastAsia="Arial Unicode MS" w:hAnsi="Arial" w:cs="Arial"/>
          <w:b/>
        </w:rPr>
        <w:t xml:space="preserve"> carta de Dra. De Lara e incapacidad m</w:t>
      </w:r>
      <w:r>
        <w:rPr>
          <w:rFonts w:ascii="Arial" w:eastAsia="Arial Unicode MS" w:hAnsi="Arial" w:cs="Arial"/>
          <w:b/>
        </w:rPr>
        <w:t>é</w:t>
      </w:r>
      <w:r w:rsidRPr="0002611B">
        <w:rPr>
          <w:rFonts w:ascii="Arial" w:eastAsia="Arial Unicode MS" w:hAnsi="Arial" w:cs="Arial"/>
          <w:b/>
        </w:rPr>
        <w:t>dica)</w:t>
      </w:r>
      <w:r>
        <w:rPr>
          <w:rFonts w:ascii="Arial" w:eastAsia="Arial Unicode MS" w:hAnsi="Arial" w:cs="Arial"/>
          <w:b/>
        </w:rPr>
        <w:t>;</w:t>
      </w:r>
      <w:r w:rsidRPr="0002611B">
        <w:rPr>
          <w:rFonts w:ascii="Arial" w:eastAsia="Arial Unicode MS" w:hAnsi="Arial" w:cs="Arial"/>
          <w:b/>
        </w:rPr>
        <w:t xml:space="preserve"> P</w:t>
      </w:r>
      <w:r w:rsidRPr="0002611B">
        <w:rPr>
          <w:rFonts w:ascii="Arial" w:eastAsia="Arial Unicode MS" w:hAnsi="Arial" w:cs="Arial"/>
        </w:rPr>
        <w:t>or lo</w:t>
      </w:r>
      <w:r>
        <w:rPr>
          <w:rFonts w:ascii="Arial" w:eastAsia="Arial Unicode MS" w:hAnsi="Arial" w:cs="Arial"/>
        </w:rPr>
        <w:t xml:space="preserve"> que expresen que es FALSO que ella diera una respuesta desfavorable a dicha solicitud como lo expresa la Dra. Reina Meléndez en su denuncia. 3) Sobre el Programa Académico, expresan que efectivamente el </w:t>
      </w:r>
      <w:r>
        <w:rPr>
          <w:rFonts w:ascii="Arial" w:eastAsia="Arial Unicode MS" w:hAnsi="Arial" w:cs="Arial"/>
          <w:b/>
        </w:rPr>
        <w:t>día 13 de febrero del 2017</w:t>
      </w:r>
      <w:r>
        <w:rPr>
          <w:rFonts w:ascii="Arial" w:eastAsia="Arial Unicode MS" w:hAnsi="Arial" w:cs="Arial"/>
        </w:rPr>
        <w:t xml:space="preserve">, se envió por correo electrónico el Programa de Actividades Académicas correspondiente al segundo año de la Especialidad de Medicina Interna (adjuntó programa), a todos los Residentes de segundo año de Medicina Interna, el </w:t>
      </w:r>
      <w:r w:rsidRPr="0002611B">
        <w:rPr>
          <w:rFonts w:ascii="Arial" w:eastAsia="Arial Unicode MS" w:hAnsi="Arial" w:cs="Arial"/>
        </w:rPr>
        <w:t xml:space="preserve">Programa contiene: la asignatura a cursar, el </w:t>
      </w:r>
      <w:proofErr w:type="spellStart"/>
      <w:r w:rsidRPr="0002611B">
        <w:rPr>
          <w:rFonts w:ascii="Arial" w:eastAsia="Arial Unicode MS" w:hAnsi="Arial" w:cs="Arial"/>
        </w:rPr>
        <w:t>modulo</w:t>
      </w:r>
      <w:proofErr w:type="spellEnd"/>
      <w:r w:rsidRPr="0002611B">
        <w:rPr>
          <w:rFonts w:ascii="Arial" w:eastAsia="Arial Unicode MS" w:hAnsi="Arial" w:cs="Arial"/>
        </w:rPr>
        <w:t xml:space="preserve"> correspondiente, el tema a desarrollar, la fecha en  que se impartirá la actividad, el docente asignado, el residente responsable del tema, la metodología de cómo se desarrollar</w:t>
      </w:r>
      <w:r>
        <w:rPr>
          <w:rFonts w:ascii="Arial" w:eastAsia="Arial Unicode MS" w:hAnsi="Arial" w:cs="Arial"/>
        </w:rPr>
        <w:t>á</w:t>
      </w:r>
      <w:r w:rsidRPr="0002611B">
        <w:rPr>
          <w:rFonts w:ascii="Arial" w:eastAsia="Arial Unicode MS" w:hAnsi="Arial" w:cs="Arial"/>
        </w:rPr>
        <w:t xml:space="preserve"> la actividad, y la fechas de examen</w:t>
      </w:r>
      <w:r>
        <w:rPr>
          <w:rFonts w:ascii="Arial" w:eastAsia="Arial Unicode MS" w:hAnsi="Arial" w:cs="Arial"/>
          <w:color w:val="FF0000"/>
        </w:rPr>
        <w:t xml:space="preserve">. </w:t>
      </w:r>
      <w:r>
        <w:rPr>
          <w:rFonts w:ascii="Arial" w:eastAsia="Arial Unicode MS" w:hAnsi="Arial" w:cs="Arial"/>
        </w:rPr>
        <w:t xml:space="preserve">Además, todos los residentes reciben el “Plan de Estudios de la Especialidad Médica en Medicina Interna desde su ingreso a la residencia en donde también está contemplado el Programa Académico” </w:t>
      </w:r>
      <w:r w:rsidRPr="008411EF">
        <w:rPr>
          <w:rFonts w:ascii="Arial" w:eastAsia="Arial Unicode MS" w:hAnsi="Arial" w:cs="Arial"/>
        </w:rPr>
        <w:t xml:space="preserve">Por lo que es FALSO lo expresado por la Dra. Reina Meléndez, que el </w:t>
      </w:r>
      <w:r w:rsidRPr="008411EF">
        <w:rPr>
          <w:rFonts w:ascii="Arial" w:eastAsia="Arial Unicode MS" w:hAnsi="Arial" w:cs="Arial"/>
        </w:rPr>
        <w:lastRenderedPageBreak/>
        <w:t xml:space="preserve">mencionado Programa no contenía metodología.  4) Sobre la ponderación de las evaluaciones, la ponderación de cada una de las actividades está contemplada en el Plan de Estudio de la Especialidad Médica en Medicina Interna el cual los residentes ya lo conocen, desde el inicio de la residencia. (anexó tablas) y (cuadro específico sobre la ponderación); por lo que es FALSO, que la Dra. Reina no conociera la ponderación asignada a cada una de las actividades y en especial al 20% asignada a los seminarios; 5) Sobre el GRAN RAUND, en cuanto a esta actividad la realizaron el día 27 de septiembre 2017, que la llevaron a cabo durante todo el año, el servicio de Endocrinología conjuntamente con el Departamento de Medicina Interna, a la que asisten: agregados, Residentes de la Especialidad de Endocrinología y Residentes de Medicina Interna. Obtuvo la nota de 8.50 (anexó la hoja de evaluación) y explican que </w:t>
      </w:r>
      <w:r w:rsidRPr="00F53D79">
        <w:rPr>
          <w:rFonts w:ascii="Arial" w:eastAsia="Arial Unicode MS" w:hAnsi="Arial" w:cs="Arial"/>
        </w:rPr>
        <w:t>dicha evaluación no depende de esa coordinación; 6) Sobre los Seminarios a) En referencia al seminario de Hipertensión Endocrina, dicho seminario estaba programado para el día 21 de junio 2017, en</w:t>
      </w:r>
      <w:r>
        <w:rPr>
          <w:rFonts w:ascii="Arial" w:eastAsia="Arial Unicode MS" w:hAnsi="Arial" w:cs="Arial"/>
        </w:rPr>
        <w:t xml:space="preserve"> cual no </w:t>
      </w:r>
      <w:proofErr w:type="spellStart"/>
      <w:r>
        <w:rPr>
          <w:rFonts w:ascii="Arial" w:eastAsia="Arial Unicode MS" w:hAnsi="Arial" w:cs="Arial"/>
        </w:rPr>
        <w:t>fué</w:t>
      </w:r>
      <w:proofErr w:type="spellEnd"/>
      <w:r>
        <w:rPr>
          <w:rFonts w:ascii="Arial" w:eastAsia="Arial Unicode MS" w:hAnsi="Arial" w:cs="Arial"/>
        </w:rPr>
        <w:t xml:space="preserve"> desarrollado en esa fecha, adjuntó notificación realizada por las coordinadoras de segundo año con fecha 5 de septiembre 2017, dirigida a Dra. de Lara en la que se hace de su conocimiento que la Dra. Reina Meléndez presenta irregularidades en el desempeño académico. Informaron que el Dr. Mynor Martínez, asesor asignado para dicho Seminario le comunicó a la Dra. </w:t>
      </w:r>
      <w:proofErr w:type="spellStart"/>
      <w:r>
        <w:rPr>
          <w:rFonts w:ascii="Arial" w:eastAsia="Arial Unicode MS" w:hAnsi="Arial" w:cs="Arial"/>
        </w:rPr>
        <w:t>Ericka</w:t>
      </w:r>
      <w:proofErr w:type="spellEnd"/>
      <w:r>
        <w:rPr>
          <w:rFonts w:ascii="Arial" w:eastAsia="Arial Unicode MS" w:hAnsi="Arial" w:cs="Arial"/>
        </w:rPr>
        <w:t xml:space="preserve"> López, que la Dra. Reina Meléndez lo buscó hasta los primeros días del mes de julio 2017, fecha en la que él estaba por salir del país, pero que, aun así, se lo recibiría. Dicho seminario lo dio hasta el 01 de septiembre 2017, (2 y ½ meses después de la fecha programada) </w:t>
      </w:r>
      <w:r w:rsidRPr="00F53D79">
        <w:rPr>
          <w:rFonts w:ascii="Arial" w:eastAsia="Arial Unicode MS" w:hAnsi="Arial" w:cs="Arial"/>
        </w:rPr>
        <w:t xml:space="preserve">sin modificaciones en la ponderación de la nota por lo que es FALSO que de forma arbitraria se le redujo su nota de 10:00 a  8.00 </w:t>
      </w:r>
      <w:r>
        <w:rPr>
          <w:rFonts w:ascii="Arial" w:eastAsia="Arial Unicode MS" w:hAnsi="Arial" w:cs="Arial"/>
        </w:rPr>
        <w:t>(se adjunta hoja de evaluación); b) Con respecto al tercer seminario “</w:t>
      </w:r>
      <w:proofErr w:type="spellStart"/>
      <w:r>
        <w:rPr>
          <w:rFonts w:ascii="Arial" w:eastAsia="Arial Unicode MS" w:hAnsi="Arial" w:cs="Arial"/>
        </w:rPr>
        <w:t>Poliomiositis</w:t>
      </w:r>
      <w:proofErr w:type="spellEnd"/>
      <w:r>
        <w:rPr>
          <w:rFonts w:ascii="Arial" w:eastAsia="Arial Unicode MS" w:hAnsi="Arial" w:cs="Arial"/>
        </w:rPr>
        <w:t xml:space="preserve"> y Dermatomiositis “también en su momento se documentó la falta de responsabilidad de la Dra. Reina Meléndez, adjuntan copia de acta con fecha 30 de Agosto 2017, la cual la Dra. Reina Meléndez,  firma junto a las coordinadoras, fecha en la que,  la Dra. Reina Meléndez, les  informó que no había dado el seminario programado para el 16 de agosto 2017, con el Dr. Aragón Laínez Reumatólogo; que ese día  30 de agosto 2017,  se había comunicado con el Dr. Aragón Laínez y este le manifestó que ya no trabajaba con la Universidad y por esa razón no podía recibirle el seminario, le hicieron ver en dicha acta que  lo ideal era que hubiera contactado al asesor con anterioridad y a la vez comunicarles dicha situación y no hacerlo dos semanas después de la fecha establecida para el seminario, le expresaron que harían lo posible de pedir la colaboración de otro docente a sabiendas que no lo solicitó por escrito (según art. 150 del Reglamento de la Gestión Académica-Administrativo de la UES) y no justificó su falta de responsabilidad y en ningún momento presentó motivos justificando (según el art. 151 del  mismo), en la nota antes mencionada del 5 de septiembre 2017, dirigida a la Dra. Teresa Isabel Avilés De Lara, también le expresaron que ya habían </w:t>
      </w:r>
      <w:r w:rsidRPr="009832C8">
        <w:rPr>
          <w:rFonts w:ascii="Arial" w:eastAsia="Arial Unicode MS" w:hAnsi="Arial" w:cs="Arial"/>
        </w:rPr>
        <w:t xml:space="preserve">hablado con la Dra. Mirna Muñoz Jefe del Servicio de Reumatología, para solicitar su asesoría para septiembre, pero que se lo harían con base a 8.00 (se anexa hoja de evaluación) por lo cual es FALSO que las coordinadoras fueron las que realizaron dicho seminario como refiere la Dra. Reina. 7)que, el día 5 de septiembre del 2017, como coordinadoras recibieron una nota de la Dra. Reina, donde  les solicitaba se le entregarán notas de ese año, las cuales ella desconocía ya que no asistió a las convocatorias hechas por la coordinación para darles a conocer a los Residentes de segundo año sus evaluaciones; </w:t>
      </w:r>
      <w:r>
        <w:rPr>
          <w:rFonts w:ascii="Arial" w:eastAsia="Arial Unicode MS" w:hAnsi="Arial" w:cs="Arial"/>
          <w:b/>
        </w:rPr>
        <w:t>el día 6 de septiembre 2017,</w:t>
      </w:r>
      <w:r>
        <w:rPr>
          <w:rFonts w:ascii="Arial" w:eastAsia="Arial Unicode MS" w:hAnsi="Arial" w:cs="Arial"/>
        </w:rPr>
        <w:t xml:space="preserve"> y </w:t>
      </w:r>
      <w:r>
        <w:rPr>
          <w:rFonts w:ascii="Arial" w:eastAsia="Arial Unicode MS" w:hAnsi="Arial" w:cs="Arial"/>
        </w:rPr>
        <w:lastRenderedPageBreak/>
        <w:t>atendiendo la solicitud de un día antes de la Demanda se reunieron con la Coordinación General y la Dra. Verónica Reina (anexaron acta) para informarle de su situación académica, que no había dado sus seminarios en las fechas establecidas y que aun así se le había dado la oportunidad de darlos extemporáneamente (</w:t>
      </w:r>
      <w:r w:rsidRPr="009832C8">
        <w:rPr>
          <w:rFonts w:ascii="Arial" w:eastAsia="Arial Unicode MS" w:hAnsi="Arial" w:cs="Arial"/>
          <w:b/>
        </w:rPr>
        <w:t>Para esa fecha aún estaba pendiente el seminario número 3 y que se le calificaría en base a 8.</w:t>
      </w:r>
      <w:r w:rsidRPr="009832C8">
        <w:rPr>
          <w:rFonts w:ascii="Arial" w:eastAsia="Arial Unicode MS" w:hAnsi="Arial" w:cs="Arial"/>
        </w:rPr>
        <w:t xml:space="preserve"> Se le hizo un llamado de atención para que mejorara su actitud, desempeño académico y que mejorara la comunicación con la Coordinación. Le entregaron notas de todas sus materias y rotaciones a la fecha, se le recalco que ella no había asistido a las convocatorias de entrega de notas, última </w:t>
      </w:r>
      <w:r w:rsidRPr="009832C8">
        <w:rPr>
          <w:rFonts w:ascii="Arial" w:eastAsia="Arial Unicode MS" w:hAnsi="Arial" w:cs="Arial"/>
          <w:b/>
        </w:rPr>
        <w:t>convocatoria había sido el 20 de julio 2017</w:t>
      </w:r>
      <w:r w:rsidRPr="009832C8">
        <w:rPr>
          <w:rFonts w:ascii="Arial" w:eastAsia="Arial Unicode MS" w:hAnsi="Arial" w:cs="Arial"/>
        </w:rPr>
        <w:t>; La Dra. Reina el 22 de diciembre del 2017, les envía nota, dirigida al Dr. Carlos Eduardo</w:t>
      </w:r>
      <w:r>
        <w:rPr>
          <w:rFonts w:ascii="Arial" w:eastAsia="Arial Unicode MS" w:hAnsi="Arial" w:cs="Arial"/>
        </w:rPr>
        <w:t xml:space="preserve"> Rivas Salguero, Jefe de la Unidad Formadora de Profesionales del Hospital Nacional Rosales, exponiendo literalmente “que por diversos motivos lamentablemente no logre la nota mínima de aprobación, por lo que solicito se me brinde autorización para inscribir nuevamente el segundo año de la Residencia de Medicina Interna en el 2018, en carácter Ad-honorem, expreso toda mi voluntad y deseo para someterme a todas las actividades tanto académicas como laborales que todo residente debe cumplir y que  están contempladas en el Programa de la Especialización, además de realizar el pago correspondiente a la UES”; es decir la Dra. Verónica Reina Meléndez ACEPTO su reprobación, además según el art. 145 del Reglamento de la Gestión Académica-Administrativo del UES, el período de corrección y modificación de notas caduca cuando finaliza el ciclo académico respectivo, fls.80-82, </w:t>
      </w:r>
    </w:p>
    <w:p w:rsidR="009F5F4A" w:rsidRDefault="009F5F4A" w:rsidP="009F5F4A">
      <w:pPr>
        <w:jc w:val="both"/>
        <w:rPr>
          <w:rFonts w:ascii="Arial" w:eastAsia="Arial Unicode MS" w:hAnsi="Arial" w:cs="Arial"/>
        </w:rPr>
      </w:pPr>
      <w:r>
        <w:rPr>
          <w:rFonts w:ascii="Arial" w:eastAsia="Arial Unicode MS" w:hAnsi="Arial" w:cs="Arial"/>
        </w:rPr>
        <w:t xml:space="preserve">Por su parte </w:t>
      </w:r>
      <w:r w:rsidRPr="009832C8">
        <w:rPr>
          <w:rFonts w:ascii="Arial" w:eastAsia="Arial Unicode MS" w:hAnsi="Arial" w:cs="Arial"/>
        </w:rPr>
        <w:t>la Dra. Teresa Isabel Avilés de Lara, Coordinadora de Medicina Interna Especialidades Médicas, en escrito de fecha 23 de enero del 2018 remitido a esta Defensoría por medio de la Dra. Gallegos, expresa que es en respuesta al oficio  004/2018, ref. DE03-10/11-2018, (que fue notificado a Dra. Gallegos y Dra. López; y</w:t>
      </w:r>
      <w:r>
        <w:rPr>
          <w:rFonts w:ascii="Arial" w:eastAsia="Arial Unicode MS" w:hAnsi="Arial" w:cs="Arial"/>
          <w:b/>
          <w:u w:val="single"/>
        </w:rPr>
        <w:t xml:space="preserve"> </w:t>
      </w:r>
      <w:r>
        <w:rPr>
          <w:rFonts w:ascii="Arial" w:eastAsia="Arial Unicode MS" w:hAnsi="Arial" w:cs="Arial"/>
        </w:rPr>
        <w:t xml:space="preserve"> manifiesto que en relación a la petición que la Dra. Verónica Lissette Reina Meléndez, </w:t>
      </w:r>
      <w:r w:rsidRPr="009832C8">
        <w:rPr>
          <w:rFonts w:ascii="Arial" w:eastAsia="Arial Unicode MS" w:hAnsi="Arial" w:cs="Arial"/>
        </w:rPr>
        <w:t>indica que solicito revisión de sus asignaturas, nunca tuvo conocimiento de esa solicitud, hasta este día, no ha recibido ninguna notificación de su parte, ya</w:t>
      </w:r>
      <w:r>
        <w:rPr>
          <w:rFonts w:ascii="Arial" w:eastAsia="Arial Unicode MS" w:hAnsi="Arial" w:cs="Arial"/>
        </w:rPr>
        <w:t xml:space="preserve"> que el lugar para recibir correspondencia </w:t>
      </w:r>
      <w:r w:rsidRPr="009832C8">
        <w:rPr>
          <w:rFonts w:ascii="Arial" w:eastAsia="Arial Unicode MS" w:hAnsi="Arial" w:cs="Arial"/>
        </w:rPr>
        <w:t>es la Rotonda, sede de Especialidades Médicas de la UES, la cual no empezó a laborar hasta el día 16 de enero, y</w:t>
      </w:r>
      <w:r>
        <w:rPr>
          <w:rFonts w:ascii="Arial" w:eastAsia="Arial Unicode MS" w:hAnsi="Arial" w:cs="Arial"/>
        </w:rPr>
        <w:t xml:space="preserve"> allí no le han referido tener alguna nota para su persona, tampoco ha tenido contacto ni verbal, ni escrito en lo que va de este año con la Dra. Reina, exceptuando una carta en la que solicitó </w:t>
      </w:r>
      <w:r w:rsidRPr="009832C8">
        <w:rPr>
          <w:rFonts w:ascii="Arial" w:eastAsia="Arial Unicode MS" w:hAnsi="Arial" w:cs="Arial"/>
        </w:rPr>
        <w:t>repetición del 2do. Año y que por consideración se le recibió en la Unidad de Desarrollo Profesional,</w:t>
      </w:r>
      <w:r>
        <w:rPr>
          <w:rFonts w:ascii="Arial" w:eastAsia="Arial Unicode MS" w:hAnsi="Arial" w:cs="Arial"/>
        </w:rPr>
        <w:t xml:space="preserve"> para no retrasar la continuación de la residencia, con lo que ella está aceptando los resultados que le dieron respecto a la reprobación del año; y que  el día que refiere la nota de la Defensoría, en que supuestamente dio una respuesta desfavorable,  estaba fuera de las labores académicas y laborales por motivos de salud, y se encontraba ingresada, razón por lo cual, lo que la Dra. Reina expone de que se le negó la revisión no es cierto, y para comprobar su estado en ese momento, anexa incapacidad del médico tratante, haciendo constar que ese día se encontraba ingresada.</w:t>
      </w:r>
      <w:r w:rsidRPr="00882D83">
        <w:rPr>
          <w:rFonts w:ascii="Arial" w:eastAsia="Arial Unicode MS" w:hAnsi="Arial" w:cs="Arial"/>
        </w:rPr>
        <w:t xml:space="preserve"> </w:t>
      </w:r>
      <w:r>
        <w:rPr>
          <w:rFonts w:ascii="Arial" w:eastAsia="Arial Unicode MS" w:hAnsi="Arial" w:cs="Arial"/>
        </w:rPr>
        <w:t>(en la incapacidad referida, se hace constar incapacidad por 8 días, que inician el 17 de enero, por lo cual finaliza el 24 de enero, debiendo regresar a sus labores hasta el día 25 de enero del 2018, dos días después de la fecha de su escrito) Fl.84</w:t>
      </w:r>
      <w:r w:rsidRPr="00882D83">
        <w:rPr>
          <w:rFonts w:ascii="Arial" w:eastAsia="Arial Unicode MS" w:hAnsi="Arial" w:cs="Arial"/>
        </w:rPr>
        <w:t>; así mismo</w:t>
      </w:r>
      <w:r>
        <w:rPr>
          <w:rFonts w:ascii="Arial" w:eastAsia="Arial Unicode MS" w:hAnsi="Arial" w:cs="Arial"/>
        </w:rPr>
        <w:t xml:space="preserve">, como testigo de descargo de las </w:t>
      </w:r>
      <w:r>
        <w:rPr>
          <w:rFonts w:ascii="Arial" w:eastAsia="Arial Unicode MS" w:hAnsi="Arial" w:cs="Arial"/>
          <w:lang w:val="es-ES" w:eastAsia="es-ES"/>
        </w:rPr>
        <w:t>Dra. Mercedes Gallegos</w:t>
      </w:r>
      <w:r>
        <w:rPr>
          <w:rFonts w:ascii="Arial" w:eastAsia="Arial Unicode MS" w:hAnsi="Arial" w:cs="Arial"/>
        </w:rPr>
        <w:t>,</w:t>
      </w:r>
      <w:r>
        <w:rPr>
          <w:rFonts w:ascii="Arial" w:eastAsia="Arial Unicode MS" w:hAnsi="Arial" w:cs="Arial"/>
          <w:lang w:val="es-ES" w:eastAsia="es-ES"/>
        </w:rPr>
        <w:t xml:space="preserve"> Dra. </w:t>
      </w:r>
      <w:proofErr w:type="spellStart"/>
      <w:r>
        <w:rPr>
          <w:rFonts w:ascii="Arial" w:eastAsia="Arial Unicode MS" w:hAnsi="Arial" w:cs="Arial"/>
          <w:lang w:val="es-ES" w:eastAsia="es-ES"/>
        </w:rPr>
        <w:t>Éricka</w:t>
      </w:r>
      <w:proofErr w:type="spellEnd"/>
      <w:r>
        <w:rPr>
          <w:rFonts w:ascii="Arial" w:eastAsia="Arial Unicode MS" w:hAnsi="Arial" w:cs="Arial"/>
          <w:lang w:val="es-ES" w:eastAsia="es-ES"/>
        </w:rPr>
        <w:t xml:space="preserve"> López Torres, en su</w:t>
      </w:r>
      <w:r>
        <w:rPr>
          <w:rFonts w:ascii="Arial" w:eastAsia="Arial Unicode MS" w:hAnsi="Arial" w:cs="Arial"/>
        </w:rPr>
        <w:t xml:space="preserve"> declaración  expresa que a la Dra. se le entregaron las notas cuando lo  solicitó y se le </w:t>
      </w:r>
      <w:proofErr w:type="spellStart"/>
      <w:r>
        <w:rPr>
          <w:rFonts w:ascii="Arial" w:eastAsia="Arial Unicode MS" w:hAnsi="Arial" w:cs="Arial"/>
        </w:rPr>
        <w:t>dió</w:t>
      </w:r>
      <w:proofErr w:type="spellEnd"/>
      <w:r>
        <w:rPr>
          <w:rFonts w:ascii="Arial" w:eastAsia="Arial Unicode MS" w:hAnsi="Arial" w:cs="Arial"/>
        </w:rPr>
        <w:t xml:space="preserve"> la oportunidad de solicitar revisión, lo cual consta en las actas de entrega de </w:t>
      </w:r>
      <w:r>
        <w:rPr>
          <w:rFonts w:ascii="Arial" w:eastAsia="Arial Unicode MS" w:hAnsi="Arial" w:cs="Arial"/>
        </w:rPr>
        <w:lastRenderedPageBreak/>
        <w:t xml:space="preserve">notas que fuera revisada en la UDP con la Lic. Saade, en las cuales hay evidencia de que algunos residentes solicitaron revisión y hubo cambio de nota cuando hubo justificación de ello, además de que ella no hizo ningún tipo de solicitud por escrito, de revisión del instrumento de evaluación, posterior a la entrega de notas, ni existe justificación por escrito de ningún  tipo de problemas laborales, de salud, etc.  Que le impidieran asistir a recibir sus notas, lo cual era una actividad académica de carácter obligatoria, por tratarse de revisión de notas de los exámenes realizados, y a pesar de no asistir, las notas le fueron dadas por las coordinadoras de 2do. Año cuando solicito revisión de actividades académicas, además de entregarle sus notas, se le dio la oportunidad de presentar actividades evaluadas que no habían realizado en su oportunidad, Etc. Que la Dra. Reina Meléndez no hizo ningún escrito para revisión, no realizó el debido proceso en su momento según el art. 148 del Reglamento de la gestión Académico-Administrativo de la UES, fol. 141; por su parte el </w:t>
      </w:r>
      <w:r w:rsidRPr="00882D83">
        <w:rPr>
          <w:rFonts w:ascii="Arial" w:eastAsia="Arial Unicode MS" w:hAnsi="Arial" w:cs="Arial"/>
          <w:b/>
        </w:rPr>
        <w:t>Dr. Carlos Eduardo Rivas Salguero,</w:t>
      </w:r>
      <w:r>
        <w:rPr>
          <w:rFonts w:ascii="Arial" w:eastAsia="Arial Unicode MS" w:hAnsi="Arial" w:cs="Arial"/>
          <w:b/>
          <w:u w:val="single"/>
        </w:rPr>
        <w:t xml:space="preserve"> </w:t>
      </w:r>
      <w:r>
        <w:rPr>
          <w:rFonts w:ascii="Arial" w:eastAsia="Arial Unicode MS" w:hAnsi="Arial" w:cs="Arial"/>
        </w:rPr>
        <w:t xml:space="preserve">manifestó entre otras cosas “que las </w:t>
      </w:r>
      <w:r>
        <w:rPr>
          <w:rFonts w:ascii="Arial" w:eastAsia="Arial Unicode MS" w:hAnsi="Arial" w:cs="Arial"/>
          <w:lang w:val="es-ES" w:eastAsia="es-ES"/>
        </w:rPr>
        <w:t>Dra. Mercedes Gallegos</w:t>
      </w:r>
      <w:r>
        <w:rPr>
          <w:rFonts w:ascii="Arial" w:eastAsia="Arial Unicode MS" w:hAnsi="Arial" w:cs="Arial"/>
        </w:rPr>
        <w:t>,</w:t>
      </w:r>
      <w:r>
        <w:rPr>
          <w:rFonts w:ascii="Arial" w:eastAsia="Arial Unicode MS" w:hAnsi="Arial" w:cs="Arial"/>
          <w:lang w:val="es-ES" w:eastAsia="es-ES"/>
        </w:rPr>
        <w:t xml:space="preserve"> Dra. </w:t>
      </w:r>
      <w:proofErr w:type="spellStart"/>
      <w:r>
        <w:rPr>
          <w:rFonts w:ascii="Arial" w:eastAsia="Arial Unicode MS" w:hAnsi="Arial" w:cs="Arial"/>
          <w:lang w:val="es-ES" w:eastAsia="es-ES"/>
        </w:rPr>
        <w:t>Éricka</w:t>
      </w:r>
      <w:proofErr w:type="spellEnd"/>
      <w:r>
        <w:rPr>
          <w:rFonts w:ascii="Arial" w:eastAsia="Arial Unicode MS" w:hAnsi="Arial" w:cs="Arial"/>
          <w:lang w:val="es-ES" w:eastAsia="es-ES"/>
        </w:rPr>
        <w:t xml:space="preserve"> López Torres, siempre siguieron el debido proceso brindando la oportunidad de revisión de las evaluaciones sumativas en los momentos y tiempos oportunos, sin ninguna discriminación hacia ningún estudiante residente, convocando previamente vía correo electrónico, pasando listas de asistencia durante las reuniones de revisión, brindando la oportunidad de modificar la nota si el residente demostraba que se había calificado mal su examen de forma involuntaria; todo lo cual consta en los expedientes académicos de cada médico residente; folios 310. </w:t>
      </w:r>
    </w:p>
    <w:p w:rsidR="009F5F4A" w:rsidRDefault="009F5F4A" w:rsidP="009F5F4A">
      <w:pPr>
        <w:pStyle w:val="Sinespaciado"/>
        <w:jc w:val="both"/>
        <w:rPr>
          <w:rFonts w:ascii="Arial" w:eastAsia="Arial Unicode MS" w:hAnsi="Arial" w:cs="Arial"/>
          <w:sz w:val="22"/>
          <w:szCs w:val="22"/>
        </w:rPr>
      </w:pPr>
      <w:r>
        <w:rPr>
          <w:rFonts w:ascii="Arial" w:eastAsia="Arial Unicode MS" w:hAnsi="Arial" w:cs="Arial"/>
          <w:sz w:val="22"/>
          <w:szCs w:val="22"/>
        </w:rPr>
        <w:t xml:space="preserve">En relación a lo anterior, esta Defensoría, con base al art. 16 del Reglamento Especial de la Defensoría de los Derechos de los Miembros de la UES, convoco para el día 8 de febrero del 2018,  a Audiencia Conciliatoria a: Al Dr. Carlos E. Rivas Salguero, Jefe de la Unidad de Desarrollo Profesional, Dra. Teresa Avilés de Lara, Coordinadora de Medicina Interna y Dra. Mercedes Gallegos, Dra. </w:t>
      </w:r>
      <w:proofErr w:type="spellStart"/>
      <w:r>
        <w:rPr>
          <w:rFonts w:ascii="Arial" w:eastAsia="Arial Unicode MS" w:hAnsi="Arial" w:cs="Arial"/>
          <w:sz w:val="22"/>
          <w:szCs w:val="22"/>
        </w:rPr>
        <w:t>Éricka</w:t>
      </w:r>
      <w:proofErr w:type="spellEnd"/>
      <w:r>
        <w:rPr>
          <w:rFonts w:ascii="Arial" w:eastAsia="Arial Unicode MS" w:hAnsi="Arial" w:cs="Arial"/>
          <w:sz w:val="22"/>
          <w:szCs w:val="22"/>
        </w:rPr>
        <w:t xml:space="preserve"> López Torres, Coordinadoras y docentes del segundo año del Programa de Especialidades Médicas en el Hospital Nacional Rosales,  estudiante, Dra. Verónica Lissette Reina Meléndez, como delegada para tal audiencia  </w:t>
      </w:r>
      <w:proofErr w:type="spellStart"/>
      <w:r>
        <w:rPr>
          <w:rFonts w:ascii="Arial" w:eastAsia="Arial Unicode MS" w:hAnsi="Arial" w:cs="Arial"/>
          <w:sz w:val="22"/>
          <w:szCs w:val="22"/>
        </w:rPr>
        <w:t>Mdh</w:t>
      </w:r>
      <w:proofErr w:type="spellEnd"/>
      <w:r>
        <w:rPr>
          <w:rFonts w:ascii="Arial" w:eastAsia="Arial Unicode MS" w:hAnsi="Arial" w:cs="Arial"/>
          <w:sz w:val="22"/>
          <w:szCs w:val="22"/>
        </w:rPr>
        <w:t xml:space="preserve">. Morena Pimentel de Saade,  en esa audiencia después de  discutir sobre el caso, y conocer de que los Instrumentos de evaluación estaban en poder del Jefe  de la Unidad de Desarrollo Profesional, anexos al expediente académico de la estudiante Dra. Reina Meléndez,  se decidió programar la continuación de la Audiencia, para el día  15 de febrero del 2018, a las 9:00 a.m. en el local de  la Unidad de Desarrollo Profesional en el Hospital Rosales, para que la Dra. Reina Meléndez, revisara el expediente y seleccionara los instrumentos evaluativos  de los cuales no habían sido devueltos, ni revisados, conjuntamente con la Delegada de la Defensoría;  reunidos el día y la hora señalada, en el Salón de la Unidad de Desarrollo Profesional en el Hospital Rosales:  Dr. Carlos E. Rivas Salguero, Jefe de la Unidad de Desarrollo Profesional,  Dra. Mercedes Gallegos, Dra. </w:t>
      </w:r>
      <w:proofErr w:type="spellStart"/>
      <w:r>
        <w:rPr>
          <w:rFonts w:ascii="Arial" w:eastAsia="Arial Unicode MS" w:hAnsi="Arial" w:cs="Arial"/>
          <w:sz w:val="22"/>
          <w:szCs w:val="22"/>
        </w:rPr>
        <w:t>Éricka</w:t>
      </w:r>
      <w:proofErr w:type="spellEnd"/>
      <w:r>
        <w:rPr>
          <w:rFonts w:ascii="Arial" w:eastAsia="Arial Unicode MS" w:hAnsi="Arial" w:cs="Arial"/>
          <w:sz w:val="22"/>
          <w:szCs w:val="22"/>
        </w:rPr>
        <w:t xml:space="preserve"> López Torres, Coordinadora y docentes del segundo año del Programa de Especialidades Médicas en el Hospital Nacional Rosales,  la estudiante, Dra. Reina Meléndez, y  </w:t>
      </w:r>
      <w:proofErr w:type="spellStart"/>
      <w:r>
        <w:rPr>
          <w:rFonts w:ascii="Arial" w:eastAsia="Arial Unicode MS" w:hAnsi="Arial" w:cs="Arial"/>
          <w:sz w:val="22"/>
          <w:szCs w:val="22"/>
        </w:rPr>
        <w:t>Mdh</w:t>
      </w:r>
      <w:proofErr w:type="spellEnd"/>
      <w:r>
        <w:rPr>
          <w:rFonts w:ascii="Arial" w:eastAsia="Arial Unicode MS" w:hAnsi="Arial" w:cs="Arial"/>
          <w:sz w:val="22"/>
          <w:szCs w:val="22"/>
        </w:rPr>
        <w:t xml:space="preserve">. Morena Pimentel de Saade; pidieron el expediente, de la Dra. Reina Meléndez, para revisarlo, y sacar copia de los instrumentos que no habían sido devueltos ni revisados, pero las Doctoras: Mercedes Gallegos y </w:t>
      </w:r>
      <w:proofErr w:type="spellStart"/>
      <w:r>
        <w:rPr>
          <w:rFonts w:ascii="Arial" w:eastAsia="Arial Unicode MS" w:hAnsi="Arial" w:cs="Arial"/>
          <w:sz w:val="22"/>
          <w:szCs w:val="22"/>
        </w:rPr>
        <w:t>Éricka</w:t>
      </w:r>
      <w:proofErr w:type="spellEnd"/>
      <w:r>
        <w:rPr>
          <w:rFonts w:ascii="Arial" w:eastAsia="Arial Unicode MS" w:hAnsi="Arial" w:cs="Arial"/>
          <w:sz w:val="22"/>
          <w:szCs w:val="22"/>
        </w:rPr>
        <w:t xml:space="preserve"> López Torres, no estuvieron de acuerdo, y se retiraron; por lo que no se obtuvo colaboración de parte de las mencionadas docentes, por lo que se cerró la Audiencia Conciliatoria sin acuerdos de las partes y solicitó se levantó informe de lo sucedido fls.134-135.</w:t>
      </w:r>
    </w:p>
    <w:p w:rsidR="009F5F4A" w:rsidRDefault="009F5F4A" w:rsidP="009F5F4A">
      <w:pPr>
        <w:pStyle w:val="Sinespaciado"/>
        <w:jc w:val="both"/>
        <w:rPr>
          <w:rFonts w:ascii="Arial" w:eastAsia="Arial Unicode MS" w:hAnsi="Arial" w:cs="Arial"/>
          <w:sz w:val="22"/>
          <w:szCs w:val="22"/>
        </w:rPr>
      </w:pPr>
    </w:p>
    <w:p w:rsidR="009F5F4A" w:rsidRPr="00726CD2" w:rsidRDefault="009F5F4A" w:rsidP="009F5F4A">
      <w:pPr>
        <w:pStyle w:val="Sinespaciado"/>
        <w:jc w:val="both"/>
        <w:rPr>
          <w:rFonts w:ascii="Arial" w:eastAsia="Arial Unicode MS" w:hAnsi="Arial" w:cs="Arial"/>
          <w:sz w:val="20"/>
          <w:szCs w:val="20"/>
        </w:rPr>
      </w:pPr>
      <w:r>
        <w:rPr>
          <w:rFonts w:ascii="Arial" w:eastAsia="Arial Unicode MS" w:hAnsi="Arial" w:cs="Arial"/>
          <w:sz w:val="20"/>
          <w:szCs w:val="20"/>
        </w:rPr>
        <w:lastRenderedPageBreak/>
        <w:t>En razón de todo lo anterior, e</w:t>
      </w:r>
      <w:r w:rsidRPr="00726CD2">
        <w:rPr>
          <w:rFonts w:ascii="Arial" w:eastAsia="Arial Unicode MS" w:hAnsi="Arial" w:cs="Arial"/>
          <w:sz w:val="20"/>
          <w:szCs w:val="20"/>
        </w:rPr>
        <w:t xml:space="preserve">sta Defensoría, comprobó en relación al punto </w:t>
      </w:r>
      <w:r>
        <w:rPr>
          <w:rFonts w:ascii="Arial" w:eastAsia="Arial Unicode MS" w:hAnsi="Arial" w:cs="Arial"/>
          <w:sz w:val="20"/>
          <w:szCs w:val="20"/>
        </w:rPr>
        <w:t>en</w:t>
      </w:r>
      <w:r w:rsidRPr="00726CD2">
        <w:rPr>
          <w:rFonts w:ascii="Arial" w:eastAsia="Arial Unicode MS" w:hAnsi="Arial" w:cs="Arial"/>
          <w:sz w:val="20"/>
          <w:szCs w:val="20"/>
        </w:rPr>
        <w:t xml:space="preserve"> que la Dra. Reina Meléndez, a </w:t>
      </w:r>
      <w:proofErr w:type="spellStart"/>
      <w:r w:rsidRPr="00726CD2">
        <w:rPr>
          <w:rFonts w:ascii="Arial" w:eastAsia="Arial Unicode MS" w:hAnsi="Arial" w:cs="Arial"/>
          <w:sz w:val="20"/>
          <w:szCs w:val="20"/>
        </w:rPr>
        <w:t>fls</w:t>
      </w:r>
      <w:proofErr w:type="spellEnd"/>
      <w:r w:rsidRPr="00726CD2">
        <w:rPr>
          <w:rFonts w:ascii="Arial" w:eastAsia="Arial Unicode MS" w:hAnsi="Arial" w:cs="Arial"/>
          <w:sz w:val="20"/>
          <w:szCs w:val="20"/>
        </w:rPr>
        <w:t>. 39 y 40 solicitó ante la Unidad de Desarrollo Profesional, petición de revisión de las evaluaciones realizadas, en las asignaturas “Patología Medica II, Patología Quirúrgica y del Embarazo I y Procedimientos Diagnósticos y Terapéuticos II, cursadas en el ciclo II-2017, de fecha 3 de enero del 2018, dirigidas a la Dra.  Teresa Avilés de Lara, Coordinadora de Medicina Interna y Dr. Carlos E. Rivas Salguero, Jefe de la Unidad de Desarrollo Profesional; sobre lo antes expresa</w:t>
      </w:r>
      <w:r>
        <w:rPr>
          <w:rFonts w:ascii="Arial" w:eastAsia="Arial Unicode MS" w:hAnsi="Arial" w:cs="Arial"/>
          <w:sz w:val="20"/>
          <w:szCs w:val="20"/>
        </w:rPr>
        <w:t xml:space="preserve">do </w:t>
      </w:r>
      <w:r w:rsidRPr="00726CD2">
        <w:rPr>
          <w:rFonts w:ascii="Arial" w:eastAsia="Arial Unicode MS" w:hAnsi="Arial" w:cs="Arial"/>
          <w:sz w:val="20"/>
          <w:szCs w:val="20"/>
        </w:rPr>
        <w:t xml:space="preserve"> la Dra. Teresa Avilés de Lara,  a folio, 84 </w:t>
      </w:r>
      <w:r>
        <w:rPr>
          <w:rFonts w:ascii="Arial" w:eastAsia="Arial Unicode MS" w:hAnsi="Arial" w:cs="Arial"/>
          <w:sz w:val="20"/>
          <w:szCs w:val="20"/>
        </w:rPr>
        <w:t>manifestó</w:t>
      </w:r>
      <w:r w:rsidRPr="00726CD2">
        <w:rPr>
          <w:rFonts w:ascii="Arial" w:eastAsia="Arial Unicode MS" w:hAnsi="Arial" w:cs="Arial"/>
          <w:sz w:val="20"/>
          <w:szCs w:val="20"/>
        </w:rPr>
        <w:t xml:space="preserve"> que  nunca tuvo conocimiento de la solicitud de revisión expresada por la Dra. Reina Meléndez,  porque el  lugar para solicitar revisiones,  es  la Rotonda, sede de Especialidades Médicas de la UES,  que inici</w:t>
      </w:r>
      <w:r>
        <w:rPr>
          <w:rFonts w:ascii="Arial" w:eastAsia="Arial Unicode MS" w:hAnsi="Arial" w:cs="Arial"/>
          <w:sz w:val="20"/>
          <w:szCs w:val="20"/>
        </w:rPr>
        <w:t>ó</w:t>
      </w:r>
      <w:r w:rsidRPr="00726CD2">
        <w:rPr>
          <w:rFonts w:ascii="Arial" w:eastAsia="Arial Unicode MS" w:hAnsi="Arial" w:cs="Arial"/>
          <w:sz w:val="20"/>
          <w:szCs w:val="20"/>
        </w:rPr>
        <w:t xml:space="preserve"> sus labores con fecha 16 de enero del 2018, expres</w:t>
      </w:r>
      <w:r>
        <w:rPr>
          <w:rFonts w:ascii="Arial" w:eastAsia="Arial Unicode MS" w:hAnsi="Arial" w:cs="Arial"/>
          <w:sz w:val="20"/>
          <w:szCs w:val="20"/>
        </w:rPr>
        <w:t>ó</w:t>
      </w:r>
      <w:r w:rsidRPr="00726CD2">
        <w:rPr>
          <w:rFonts w:ascii="Arial" w:eastAsia="Arial Unicode MS" w:hAnsi="Arial" w:cs="Arial"/>
          <w:sz w:val="20"/>
          <w:szCs w:val="20"/>
        </w:rPr>
        <w:t xml:space="preserve"> también que no </w:t>
      </w:r>
      <w:proofErr w:type="spellStart"/>
      <w:r w:rsidRPr="00726CD2">
        <w:rPr>
          <w:rFonts w:ascii="Arial" w:eastAsia="Arial Unicode MS" w:hAnsi="Arial" w:cs="Arial"/>
          <w:sz w:val="20"/>
          <w:szCs w:val="20"/>
        </w:rPr>
        <w:t>dió</w:t>
      </w:r>
      <w:proofErr w:type="spellEnd"/>
      <w:r w:rsidRPr="00726CD2">
        <w:rPr>
          <w:rFonts w:ascii="Arial" w:eastAsia="Arial Unicode MS" w:hAnsi="Arial" w:cs="Arial"/>
          <w:sz w:val="20"/>
          <w:szCs w:val="20"/>
        </w:rPr>
        <w:t xml:space="preserve"> respuestas desfavorables a las peticiones mencionadas, pues en esas fechas se encontraba ingresada según fl.84 y 85, expresó que no ha tenido contacto con la Dra. Reina Meléndez, a excepción de una nota de fecha 22 de diciembre del 2017, suscrita por la referida Doctora, dirigida al Dr. Carlos E. Rivas Salguero, Jefe de la Unidad de Desarrollo Profesional, en la cual solicitó autorización para repetir el 2do. Año de Medicina Interna año 2018, en carácter Ad-honorem en el Hospital Nacional Rosales,  por su parte el Dr. Rivas Salguero, no  se pronunció sobre las peticiones de revisión de la Dra. Reina Meléndez, pronunciándose únicamente como testigo de descargo de las Doctoras,  </w:t>
      </w:r>
      <w:proofErr w:type="spellStart"/>
      <w:r w:rsidRPr="00726CD2">
        <w:rPr>
          <w:rFonts w:ascii="Arial" w:eastAsia="Arial Unicode MS" w:hAnsi="Arial" w:cs="Arial"/>
          <w:sz w:val="20"/>
          <w:szCs w:val="20"/>
        </w:rPr>
        <w:t>Ericka</w:t>
      </w:r>
      <w:proofErr w:type="spellEnd"/>
      <w:r w:rsidRPr="00726CD2">
        <w:rPr>
          <w:rFonts w:ascii="Arial" w:eastAsia="Arial Unicode MS" w:hAnsi="Arial" w:cs="Arial"/>
          <w:sz w:val="20"/>
          <w:szCs w:val="20"/>
        </w:rPr>
        <w:t xml:space="preserve"> López y  Mercedes Gallegos, a </w:t>
      </w:r>
      <w:proofErr w:type="spellStart"/>
      <w:r w:rsidRPr="00726CD2">
        <w:rPr>
          <w:rFonts w:ascii="Arial" w:eastAsia="Arial Unicode MS" w:hAnsi="Arial" w:cs="Arial"/>
          <w:sz w:val="20"/>
          <w:szCs w:val="20"/>
        </w:rPr>
        <w:t>fl</w:t>
      </w:r>
      <w:proofErr w:type="spellEnd"/>
      <w:r w:rsidRPr="00726CD2">
        <w:rPr>
          <w:rFonts w:ascii="Arial" w:eastAsia="Arial Unicode MS" w:hAnsi="Arial" w:cs="Arial"/>
          <w:sz w:val="20"/>
          <w:szCs w:val="20"/>
        </w:rPr>
        <w:t xml:space="preserve">. 310  afirmando que las mencionadas docentes siempre siguen el debido proceso, brindan la oportunidad de revisión de las evaluaciones sumativas en los momentos y tiempos oportunos sin ninguna discriminación a los estudiantes que lo solicitan; con base a las peticiones de revisión realizadas  con fecha  3 de enero del 2018, </w:t>
      </w:r>
      <w:proofErr w:type="spellStart"/>
      <w:r w:rsidRPr="00726CD2">
        <w:rPr>
          <w:rFonts w:ascii="Arial" w:eastAsia="Arial Unicode MS" w:hAnsi="Arial" w:cs="Arial"/>
          <w:sz w:val="20"/>
          <w:szCs w:val="20"/>
        </w:rPr>
        <w:t>fls</w:t>
      </w:r>
      <w:proofErr w:type="spellEnd"/>
      <w:r w:rsidRPr="00726CD2">
        <w:rPr>
          <w:rFonts w:ascii="Arial" w:eastAsia="Arial Unicode MS" w:hAnsi="Arial" w:cs="Arial"/>
          <w:sz w:val="20"/>
          <w:szCs w:val="20"/>
        </w:rPr>
        <w:t xml:space="preserve">. 39 y 40, ante la Unidad de Desarrollo Profesional, y con lo expresado en el art.  148, del Reglamento de la Gestión  Académico-Administrativa de la UES, el cual entre otras cosas expresa que las peticiones de revisión, se interpondrán ante el Jefe o Director de la Escuela Responsable;  se  observa que la Dra. Reina Meléndez,  no señaló en sus peticiones, específicamente las evaluaciones  a revisar;  por lo que las partes aceptaron que la Dra. Reina Meléndez, junto a la Delegada de la Defensoría, se presentaran a la Unidad de Desarrollo Profesional, con fecha 15 de febrero del 2018, para identificar en el  expediente académico,  los instrumentos evaluativos que no se le habían entregado, ni revisado, de las asignaturas: Patología Medica II, Patología Quirúrgica y del Embarazo I y  Procedimientos Diagnósticos y Terapéuticos II, a fl.135,    esto en correlación a los deberes del docente descritos en el art. 140   literal d) el cual expresa “ Previo a la entrega de notas, el docente deberá exponer la solución de la prueba realizada y entregar el respectivo instrumento de evaluación, el que será devuelto inmediatamente después que el estudiante constate su nota y analice la posibilidad de solicitar revisión. El instrumento de evaluación deberá ser devuelto al estudiante, después de finalizado el periodo de revisión; como también el art. 148 ambos del Reglamento de la Gestión Académico-Administrativa  establece “Una vez publicada la nota de la medición sumativa, los estudiantes que no estén conformes con la misma, tendrán derecho dentro de los tres días hábiles siguientes a la publicación oficial de estas, a solicitar en forma individual  por escrito la revisión ordinaria de la prueba ante el Jefe o Director de Escuela responsable. De esta manera, debe de procederse ante las peticiones de evaluaciones sumativas; </w:t>
      </w:r>
    </w:p>
    <w:tbl>
      <w:tblPr>
        <w:tblStyle w:val="Tablaconcuadrcula"/>
        <w:tblpPr w:leftFromText="141" w:rightFromText="141" w:vertAnchor="text" w:horzAnchor="margin" w:tblpXSpec="center" w:tblpY="812"/>
        <w:tblW w:w="5461" w:type="pct"/>
        <w:tblLook w:val="04A0" w:firstRow="1" w:lastRow="0" w:firstColumn="1" w:lastColumn="0" w:noHBand="0" w:noVBand="1"/>
      </w:tblPr>
      <w:tblGrid>
        <w:gridCol w:w="2595"/>
        <w:gridCol w:w="1106"/>
        <w:gridCol w:w="2763"/>
        <w:gridCol w:w="1381"/>
        <w:gridCol w:w="1797"/>
      </w:tblGrid>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Actividades Evaluadas</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Fechas de elaboración del examen</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Actas de entrega de notas.</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Notificación de notas y revisadas</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Petición y realización de revisión</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Primer examen parcial de </w:t>
            </w:r>
            <w:proofErr w:type="gramStart"/>
            <w:r>
              <w:rPr>
                <w:rFonts w:ascii="Arial" w:eastAsia="Arial Unicode MS" w:hAnsi="Arial" w:cs="Arial"/>
                <w:sz w:val="12"/>
                <w:szCs w:val="16"/>
              </w:rPr>
              <w:t>semiología  fls</w:t>
            </w:r>
            <w:proofErr w:type="gramEnd"/>
            <w:r>
              <w:rPr>
                <w:rFonts w:ascii="Arial" w:eastAsia="Arial Unicode MS" w:hAnsi="Arial" w:cs="Arial"/>
                <w:sz w:val="12"/>
                <w:szCs w:val="16"/>
              </w:rPr>
              <w:t>.166-163</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24 de marzo del 2017, </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Primer examen teórico de Médicos residentes del 2do. Año de Medicina </w:t>
            </w:r>
            <w:proofErr w:type="spellStart"/>
            <w:r>
              <w:rPr>
                <w:rFonts w:ascii="Arial" w:eastAsia="Arial Unicode MS" w:hAnsi="Arial" w:cs="Arial"/>
                <w:sz w:val="12"/>
                <w:szCs w:val="16"/>
              </w:rPr>
              <w:t>Int</w:t>
            </w:r>
            <w:proofErr w:type="spellEnd"/>
            <w:r>
              <w:rPr>
                <w:rFonts w:ascii="Arial" w:eastAsia="Arial Unicode MS" w:hAnsi="Arial" w:cs="Arial"/>
                <w:sz w:val="12"/>
                <w:szCs w:val="16"/>
              </w:rPr>
              <w:t>. 24 de marzo del 2017. fl.162</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Si</w:t>
            </w:r>
          </w:p>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Reprobación masiva.</w:t>
            </w:r>
          </w:p>
        </w:tc>
        <w:tc>
          <w:tcPr>
            <w:tcW w:w="932"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Primer examen parcial de Patología Medica II, fls.177-171</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13-05-2017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Acta de entrega de notas del examen </w:t>
            </w:r>
            <w:proofErr w:type="gramStart"/>
            <w:r>
              <w:rPr>
                <w:rFonts w:ascii="Arial" w:eastAsia="Arial Unicode MS" w:hAnsi="Arial" w:cs="Arial"/>
                <w:sz w:val="12"/>
                <w:szCs w:val="16"/>
              </w:rPr>
              <w:t>de  Patología</w:t>
            </w:r>
            <w:proofErr w:type="gramEnd"/>
            <w:r>
              <w:rPr>
                <w:rFonts w:ascii="Arial" w:eastAsia="Arial Unicode MS" w:hAnsi="Arial" w:cs="Arial"/>
                <w:sz w:val="12"/>
                <w:szCs w:val="16"/>
              </w:rPr>
              <w:t xml:space="preserve"> Medica II,   fecha 19 de mayo del 2017, fl.170</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Si</w:t>
            </w:r>
          </w:p>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Todos con notas menores de 7.00</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 hay petición de revisión</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Segundo Examen Parcial de Medicina Interna Básica II, fls.185-181</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26-06-2017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Acta de entrega de nota con fecha 6 de julio del </w:t>
            </w:r>
            <w:proofErr w:type="gramStart"/>
            <w:r>
              <w:rPr>
                <w:rFonts w:ascii="Arial" w:eastAsia="Arial Unicode MS" w:hAnsi="Arial" w:cs="Arial"/>
                <w:sz w:val="12"/>
                <w:szCs w:val="16"/>
              </w:rPr>
              <w:t>2017,  fl.</w:t>
            </w:r>
            <w:proofErr w:type="gramEnd"/>
            <w:r>
              <w:rPr>
                <w:rFonts w:ascii="Arial" w:eastAsia="Arial Unicode MS" w:hAnsi="Arial" w:cs="Arial"/>
                <w:sz w:val="12"/>
                <w:szCs w:val="16"/>
              </w:rPr>
              <w:t>179</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Si</w:t>
            </w:r>
          </w:p>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Reprobación masiva</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0"/>
                <w:szCs w:val="16"/>
              </w:rPr>
            </w:pPr>
            <w:r>
              <w:rPr>
                <w:rFonts w:ascii="Arial" w:eastAsia="Arial Unicode MS" w:hAnsi="Arial" w:cs="Arial"/>
                <w:sz w:val="10"/>
                <w:szCs w:val="16"/>
              </w:rPr>
              <w:t xml:space="preserve">Petición de revisión   del segundo examen de Medicina Interna Básica II, </w:t>
            </w:r>
            <w:proofErr w:type="spellStart"/>
            <w:r>
              <w:rPr>
                <w:rFonts w:ascii="Arial" w:eastAsia="Arial Unicode MS" w:hAnsi="Arial" w:cs="Arial"/>
                <w:sz w:val="10"/>
                <w:szCs w:val="16"/>
              </w:rPr>
              <w:t>fl</w:t>
            </w:r>
            <w:proofErr w:type="spellEnd"/>
            <w:r>
              <w:rPr>
                <w:rFonts w:ascii="Arial" w:eastAsia="Arial Unicode MS" w:hAnsi="Arial" w:cs="Arial"/>
                <w:sz w:val="10"/>
                <w:szCs w:val="16"/>
              </w:rPr>
              <w:t xml:space="preserve">. 186, fecha 11-07-2017 y resultado fl.180 de </w:t>
            </w:r>
            <w:proofErr w:type="gramStart"/>
            <w:r>
              <w:rPr>
                <w:rFonts w:ascii="Arial" w:eastAsia="Arial Unicode MS" w:hAnsi="Arial" w:cs="Arial"/>
                <w:sz w:val="10"/>
                <w:szCs w:val="16"/>
              </w:rPr>
              <w:t>5.00  cambio</w:t>
            </w:r>
            <w:proofErr w:type="gramEnd"/>
            <w:r>
              <w:rPr>
                <w:rFonts w:ascii="Arial" w:eastAsia="Arial Unicode MS" w:hAnsi="Arial" w:cs="Arial"/>
                <w:sz w:val="10"/>
                <w:szCs w:val="16"/>
              </w:rPr>
              <w:t xml:space="preserve"> a 5.07 </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2do. Examen parcial de Patología Medica II fls.194-189</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19-08-2017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Acta de entrega de notas de fecha 19 de agosto del 2017, fl.188.</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Si, Reprobación masiva.</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0"/>
                <w:szCs w:val="16"/>
              </w:rPr>
            </w:pPr>
            <w:r>
              <w:rPr>
                <w:rFonts w:ascii="Arial" w:eastAsia="Arial Unicode MS" w:hAnsi="Arial" w:cs="Arial"/>
                <w:sz w:val="10"/>
                <w:szCs w:val="16"/>
              </w:rPr>
              <w:t>Se repitió</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2do. Parcial de reposición de Patología Básica II fls.202-198</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30-08-2017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Acta de entrega de notas de fecha 7 de septiembre del 2017, fl.196</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 xml:space="preserve">Si, </w:t>
            </w:r>
          </w:p>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Reprobación masiva</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nota 5.87 y revisada 5.95, fl.196</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b/>
                <w:sz w:val="12"/>
                <w:szCs w:val="16"/>
              </w:rPr>
              <w:t>3er.</w:t>
            </w:r>
            <w:r>
              <w:rPr>
                <w:rFonts w:ascii="Arial" w:eastAsia="Arial Unicode MS" w:hAnsi="Arial" w:cs="Arial"/>
                <w:sz w:val="12"/>
                <w:szCs w:val="16"/>
              </w:rPr>
              <w:t xml:space="preserve"> Examen parcial de Residentes de segundo año de Medicina Interna 2017 fls.213-205</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21-10-2017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Acta de entrega de notas del examen teórico de patología medica II, fecha 26 de octubre del 2017. Fl.204</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Si, reprobación masiva.</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Nota 4.03</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lastRenderedPageBreak/>
              <w:t xml:space="preserve">Examen de reposición del tercer parcial de Patología Medica II, </w:t>
            </w:r>
            <w:proofErr w:type="spellStart"/>
            <w:r>
              <w:rPr>
                <w:rFonts w:ascii="Arial" w:eastAsia="Arial Unicode MS" w:hAnsi="Arial" w:cs="Arial"/>
                <w:b/>
                <w:sz w:val="12"/>
                <w:szCs w:val="16"/>
              </w:rPr>
              <w:t>fls</w:t>
            </w:r>
            <w:proofErr w:type="spellEnd"/>
            <w:r>
              <w:rPr>
                <w:rFonts w:ascii="Arial" w:eastAsia="Arial Unicode MS" w:hAnsi="Arial" w:cs="Arial"/>
                <w:b/>
                <w:sz w:val="12"/>
                <w:szCs w:val="16"/>
              </w:rPr>
              <w:t>, 218-215</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03-11-2017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Acta de entrega de notas del 3º. examen de reposición de Patología Medica II, 6 de noviembre del 2017 fl.214</w:t>
            </w:r>
          </w:p>
        </w:tc>
        <w:tc>
          <w:tcPr>
            <w:tcW w:w="716"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b/>
                <w:sz w:val="12"/>
                <w:szCs w:val="16"/>
              </w:rPr>
            </w:pPr>
            <w:r>
              <w:rPr>
                <w:rFonts w:ascii="Arial" w:eastAsia="Arial Unicode MS" w:hAnsi="Arial" w:cs="Arial"/>
                <w:b/>
                <w:sz w:val="12"/>
                <w:szCs w:val="16"/>
              </w:rPr>
              <w:t>Si, reprobación masiva.</w:t>
            </w:r>
          </w:p>
          <w:p w:rsidR="009F5F4A" w:rsidRDefault="009F5F4A" w:rsidP="00743C5A">
            <w:pPr>
              <w:pStyle w:val="Sinespaciado"/>
              <w:jc w:val="both"/>
              <w:rPr>
                <w:rFonts w:ascii="Arial" w:eastAsia="Arial Unicode MS" w:hAnsi="Arial" w:cs="Arial"/>
                <w:b/>
                <w:sz w:val="12"/>
                <w:szCs w:val="16"/>
              </w:rPr>
            </w:pP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Nota 3.89</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Examen para residente de 2do. Año de Medicina </w:t>
            </w:r>
            <w:proofErr w:type="spellStart"/>
            <w:r>
              <w:rPr>
                <w:rFonts w:ascii="Arial" w:eastAsia="Arial Unicode MS" w:hAnsi="Arial" w:cs="Arial"/>
                <w:sz w:val="12"/>
                <w:szCs w:val="16"/>
              </w:rPr>
              <w:t>Int</w:t>
            </w:r>
            <w:proofErr w:type="spellEnd"/>
            <w:r>
              <w:rPr>
                <w:rFonts w:ascii="Arial" w:eastAsia="Arial Unicode MS" w:hAnsi="Arial" w:cs="Arial"/>
                <w:sz w:val="12"/>
                <w:szCs w:val="16"/>
              </w:rPr>
              <w:t>. Módulo de Radiología. Fls.243-240</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13-10-2017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Notas del Módulo de radiología. </w:t>
            </w:r>
            <w:proofErr w:type="spellStart"/>
            <w:r>
              <w:rPr>
                <w:rFonts w:ascii="Arial" w:eastAsia="Arial Unicode MS" w:hAnsi="Arial" w:cs="Arial"/>
                <w:sz w:val="12"/>
                <w:szCs w:val="16"/>
              </w:rPr>
              <w:t>Fl</w:t>
            </w:r>
            <w:proofErr w:type="spellEnd"/>
            <w:r>
              <w:rPr>
                <w:rFonts w:ascii="Arial" w:eastAsia="Arial Unicode MS" w:hAnsi="Arial" w:cs="Arial"/>
                <w:sz w:val="12"/>
                <w:szCs w:val="16"/>
              </w:rPr>
              <w:t>. 244</w:t>
            </w:r>
          </w:p>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No aparecen firmas de estudiantes de ser notificados.  </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No </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Nota 4.16</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Examen de Patología </w:t>
            </w:r>
            <w:proofErr w:type="gramStart"/>
            <w:r>
              <w:rPr>
                <w:rFonts w:ascii="Arial" w:eastAsia="Arial Unicode MS" w:hAnsi="Arial" w:cs="Arial"/>
                <w:sz w:val="12"/>
                <w:szCs w:val="16"/>
              </w:rPr>
              <w:t>Obstetra,  fls</w:t>
            </w:r>
            <w:proofErr w:type="gramEnd"/>
            <w:r>
              <w:rPr>
                <w:rFonts w:ascii="Arial" w:eastAsia="Arial Unicode MS" w:hAnsi="Arial" w:cs="Arial"/>
                <w:sz w:val="12"/>
                <w:szCs w:val="16"/>
              </w:rPr>
              <w:t>.252-249</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11-11-2017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Acta de entrega de </w:t>
            </w:r>
            <w:proofErr w:type="gramStart"/>
            <w:r>
              <w:rPr>
                <w:rFonts w:ascii="Arial" w:eastAsia="Arial Unicode MS" w:hAnsi="Arial" w:cs="Arial"/>
                <w:sz w:val="12"/>
                <w:szCs w:val="16"/>
              </w:rPr>
              <w:t>notas  de</w:t>
            </w:r>
            <w:proofErr w:type="gramEnd"/>
            <w:r>
              <w:rPr>
                <w:rFonts w:ascii="Arial" w:eastAsia="Arial Unicode MS" w:hAnsi="Arial" w:cs="Arial"/>
                <w:sz w:val="12"/>
                <w:szCs w:val="16"/>
              </w:rPr>
              <w:t xml:space="preserve"> Patología obstetricia,  entregadas 15 de noviembre del 2017</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No </w:t>
            </w:r>
          </w:p>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 se presentó fl.248</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5.32</w:t>
            </w:r>
          </w:p>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Petición de revisión del tercer examen parcial de Patología Medica.  Fecha 30-10-2017, se la programan para el 01 de nov.2017 y o se presentó. Fl.246</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Examen de procedimientos invasivos, fls.258-256 </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17-11-2017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Acta de entrega de notas del examen procedimientos </w:t>
            </w:r>
            <w:proofErr w:type="gramStart"/>
            <w:r>
              <w:rPr>
                <w:rFonts w:ascii="Arial" w:eastAsia="Arial Unicode MS" w:hAnsi="Arial" w:cs="Arial"/>
                <w:sz w:val="12"/>
                <w:szCs w:val="16"/>
              </w:rPr>
              <w:t>Invasivos  fl.</w:t>
            </w:r>
            <w:proofErr w:type="gramEnd"/>
            <w:r>
              <w:rPr>
                <w:rFonts w:ascii="Arial" w:eastAsia="Arial Unicode MS" w:hAnsi="Arial" w:cs="Arial"/>
                <w:sz w:val="12"/>
                <w:szCs w:val="16"/>
              </w:rPr>
              <w:t>255</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No, </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5.74</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Examen de rotación mensual en fls.265-259 servicios de Medicina Interna</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Sin fecha </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1.4</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Examen de rotación mensual en servicios de Medicina Interna, fls.272-270</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1.19</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Examen de procedimientos diagnósticos y Terapéuticos. Fls.286-281</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color w:val="ED7D31" w:themeColor="accent2"/>
                <w:sz w:val="12"/>
                <w:szCs w:val="16"/>
              </w:rPr>
            </w:pPr>
            <w:r>
              <w:rPr>
                <w:rFonts w:ascii="Arial" w:eastAsia="Arial Unicode MS" w:hAnsi="Arial" w:cs="Arial"/>
                <w:color w:val="ED7D31" w:themeColor="accent2"/>
                <w:sz w:val="12"/>
                <w:szCs w:val="16"/>
              </w:rPr>
              <w:t>18-12-2017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Acta de entrega de </w:t>
            </w:r>
            <w:proofErr w:type="gramStart"/>
            <w:r>
              <w:rPr>
                <w:rFonts w:ascii="Arial" w:eastAsia="Arial Unicode MS" w:hAnsi="Arial" w:cs="Arial"/>
                <w:sz w:val="12"/>
                <w:szCs w:val="16"/>
              </w:rPr>
              <w:t>notas  de</w:t>
            </w:r>
            <w:proofErr w:type="gramEnd"/>
            <w:r>
              <w:rPr>
                <w:rFonts w:ascii="Arial" w:eastAsia="Arial Unicode MS" w:hAnsi="Arial" w:cs="Arial"/>
                <w:sz w:val="12"/>
                <w:szCs w:val="16"/>
              </w:rPr>
              <w:t xml:space="preserve"> fecha  20 de diciembre  del 2017, fl.279</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Si</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5.23</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Examen de suficiencia de Patología Obstétrica fls.292-287</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color w:val="ED7D31" w:themeColor="accent2"/>
                <w:sz w:val="12"/>
                <w:szCs w:val="16"/>
              </w:rPr>
            </w:pPr>
            <w:r>
              <w:rPr>
                <w:rFonts w:ascii="Arial" w:eastAsia="Arial Unicode MS" w:hAnsi="Arial" w:cs="Arial"/>
                <w:color w:val="ED7D31" w:themeColor="accent2"/>
                <w:sz w:val="12"/>
                <w:szCs w:val="16"/>
              </w:rPr>
              <w:t>18-12-2017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Acta de entrega de </w:t>
            </w:r>
            <w:proofErr w:type="gramStart"/>
            <w:r>
              <w:rPr>
                <w:rFonts w:ascii="Arial" w:eastAsia="Arial Unicode MS" w:hAnsi="Arial" w:cs="Arial"/>
                <w:sz w:val="12"/>
                <w:szCs w:val="16"/>
              </w:rPr>
              <w:t>notas  de</w:t>
            </w:r>
            <w:proofErr w:type="gramEnd"/>
            <w:r>
              <w:rPr>
                <w:rFonts w:ascii="Arial" w:eastAsia="Arial Unicode MS" w:hAnsi="Arial" w:cs="Arial"/>
                <w:sz w:val="12"/>
                <w:szCs w:val="16"/>
              </w:rPr>
              <w:t xml:space="preserve"> fecha  20 de diciembre  del 2017,  fl.279</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Si</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6.62</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Examen de suficiencia de Patología Medica II </w:t>
            </w:r>
            <w:proofErr w:type="spellStart"/>
            <w:r>
              <w:rPr>
                <w:rFonts w:ascii="Arial" w:eastAsia="Arial Unicode MS" w:hAnsi="Arial" w:cs="Arial"/>
                <w:sz w:val="12"/>
                <w:szCs w:val="16"/>
              </w:rPr>
              <w:t>fls</w:t>
            </w:r>
            <w:proofErr w:type="spellEnd"/>
            <w:r>
              <w:rPr>
                <w:rFonts w:ascii="Arial" w:eastAsia="Arial Unicode MS" w:hAnsi="Arial" w:cs="Arial"/>
                <w:sz w:val="12"/>
                <w:szCs w:val="16"/>
              </w:rPr>
              <w:t>. 294-293</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15-12-2017</w:t>
            </w:r>
          </w:p>
        </w:tc>
        <w:tc>
          <w:tcPr>
            <w:tcW w:w="143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Acta de entrega de </w:t>
            </w:r>
            <w:proofErr w:type="gramStart"/>
            <w:r>
              <w:rPr>
                <w:rFonts w:ascii="Arial" w:eastAsia="Arial Unicode MS" w:hAnsi="Arial" w:cs="Arial"/>
                <w:sz w:val="12"/>
                <w:szCs w:val="16"/>
              </w:rPr>
              <w:t>notas  de</w:t>
            </w:r>
            <w:proofErr w:type="gramEnd"/>
            <w:r>
              <w:rPr>
                <w:rFonts w:ascii="Arial" w:eastAsia="Arial Unicode MS" w:hAnsi="Arial" w:cs="Arial"/>
                <w:sz w:val="12"/>
                <w:szCs w:val="16"/>
              </w:rPr>
              <w:t xml:space="preserve"> fecha  20 de diciembre  del 2017,  fl.279</w:t>
            </w: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Si</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5.61</w:t>
            </w:r>
          </w:p>
        </w:tc>
      </w:tr>
    </w:tbl>
    <w:p w:rsidR="009F5F4A" w:rsidRDefault="009F5F4A" w:rsidP="009F5F4A">
      <w:pPr>
        <w:pStyle w:val="Sinespaciado"/>
        <w:jc w:val="both"/>
        <w:rPr>
          <w:rFonts w:ascii="Arial" w:eastAsia="Arial Unicode MS" w:hAnsi="Arial" w:cs="Arial"/>
          <w:sz w:val="20"/>
          <w:szCs w:val="20"/>
        </w:rPr>
      </w:pPr>
      <w:r w:rsidRPr="00726CD2">
        <w:rPr>
          <w:rFonts w:ascii="Arial" w:eastAsia="Arial Unicode MS" w:hAnsi="Arial" w:cs="Arial"/>
          <w:sz w:val="20"/>
          <w:szCs w:val="20"/>
        </w:rPr>
        <w:t xml:space="preserve">se comprobó </w:t>
      </w:r>
      <w:proofErr w:type="gramStart"/>
      <w:r w:rsidRPr="00726CD2">
        <w:rPr>
          <w:rFonts w:ascii="Arial" w:eastAsia="Arial Unicode MS" w:hAnsi="Arial" w:cs="Arial"/>
          <w:sz w:val="20"/>
          <w:szCs w:val="20"/>
        </w:rPr>
        <w:t>que</w:t>
      </w:r>
      <w:proofErr w:type="gramEnd"/>
      <w:r w:rsidRPr="00726CD2">
        <w:rPr>
          <w:rFonts w:ascii="Arial" w:eastAsia="Arial Unicode MS" w:hAnsi="Arial" w:cs="Arial"/>
          <w:sz w:val="20"/>
          <w:szCs w:val="20"/>
        </w:rPr>
        <w:t xml:space="preserve"> según las evaluaciones sumativas anexas al expediente académico de la Dra. Verónica Lissette Reina Meléndez, no le devolvieron los instrumentos y no se los revisaron, detallados de la siguiente manera:</w:t>
      </w:r>
    </w:p>
    <w:p w:rsidR="009F5F4A" w:rsidRDefault="009F5F4A" w:rsidP="009F5F4A">
      <w:pPr>
        <w:pStyle w:val="Sinespaciado"/>
        <w:jc w:val="both"/>
        <w:rPr>
          <w:rFonts w:ascii="Arial" w:eastAsia="Arial Unicode MS" w:hAnsi="Arial" w:cs="Arial"/>
          <w:sz w:val="20"/>
          <w:szCs w:val="20"/>
        </w:rPr>
      </w:pPr>
    </w:p>
    <w:p w:rsidR="009F5F4A" w:rsidRPr="00726CD2" w:rsidRDefault="009F5F4A" w:rsidP="009F5F4A">
      <w:pPr>
        <w:pStyle w:val="Sinespaciado"/>
        <w:jc w:val="both"/>
        <w:rPr>
          <w:rFonts w:ascii="Arial" w:eastAsia="Arial Unicode MS" w:hAnsi="Arial" w:cs="Arial"/>
          <w:sz w:val="20"/>
          <w:szCs w:val="20"/>
        </w:rPr>
      </w:pPr>
    </w:p>
    <w:tbl>
      <w:tblPr>
        <w:tblStyle w:val="Tablaconcuadrcula"/>
        <w:tblpPr w:leftFromText="141" w:rightFromText="141" w:vertAnchor="text" w:horzAnchor="margin" w:tblpXSpec="center" w:tblpY="-1070"/>
        <w:tblW w:w="5461" w:type="pct"/>
        <w:tblLook w:val="04A0" w:firstRow="1" w:lastRow="0" w:firstColumn="1" w:lastColumn="0" w:noHBand="0" w:noVBand="1"/>
      </w:tblPr>
      <w:tblGrid>
        <w:gridCol w:w="2595"/>
        <w:gridCol w:w="1106"/>
        <w:gridCol w:w="2763"/>
        <w:gridCol w:w="1381"/>
        <w:gridCol w:w="1797"/>
      </w:tblGrid>
      <w:tr w:rsidR="009F5F4A" w:rsidTr="00743C5A">
        <w:tc>
          <w:tcPr>
            <w:tcW w:w="134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9F5F4A" w:rsidRDefault="009F5F4A" w:rsidP="00743C5A">
            <w:pPr>
              <w:pStyle w:val="Sinespaciado"/>
              <w:jc w:val="both"/>
              <w:rPr>
                <w:rFonts w:ascii="Arial" w:eastAsia="Arial Unicode MS" w:hAnsi="Arial" w:cs="Arial"/>
                <w:sz w:val="12"/>
                <w:szCs w:val="16"/>
              </w:rPr>
            </w:pPr>
          </w:p>
        </w:tc>
        <w:tc>
          <w:tcPr>
            <w:tcW w:w="573"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9F5F4A" w:rsidRDefault="009F5F4A" w:rsidP="00743C5A">
            <w:pPr>
              <w:pStyle w:val="Sinespaciado"/>
              <w:jc w:val="both"/>
              <w:rPr>
                <w:rFonts w:ascii="Arial" w:eastAsia="Arial Unicode MS" w:hAnsi="Arial" w:cs="Arial"/>
                <w:sz w:val="12"/>
                <w:szCs w:val="16"/>
              </w:rPr>
            </w:pPr>
          </w:p>
        </w:tc>
        <w:tc>
          <w:tcPr>
            <w:tcW w:w="1433"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9F5F4A" w:rsidRDefault="009F5F4A" w:rsidP="00743C5A">
            <w:pPr>
              <w:pStyle w:val="Sinespaciado"/>
              <w:jc w:val="both"/>
              <w:rPr>
                <w:rFonts w:ascii="Arial" w:eastAsia="Arial Unicode MS" w:hAnsi="Arial" w:cs="Arial"/>
                <w:sz w:val="12"/>
                <w:szCs w:val="16"/>
              </w:rPr>
            </w:pPr>
          </w:p>
        </w:tc>
        <w:tc>
          <w:tcPr>
            <w:tcW w:w="932"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9F5F4A" w:rsidRDefault="009F5F4A" w:rsidP="00743C5A">
            <w:pPr>
              <w:pStyle w:val="Sinespaciado"/>
              <w:jc w:val="both"/>
              <w:rPr>
                <w:rFonts w:ascii="Arial" w:eastAsia="Arial Unicode MS" w:hAnsi="Arial" w:cs="Arial"/>
                <w:sz w:val="12"/>
                <w:szCs w:val="16"/>
              </w:rPr>
            </w:pP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Seminarios y Presentación de Temas, Síndrome Apnea obstrucción del sueño. fl.219</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29 </w:t>
            </w:r>
            <w:proofErr w:type="gramStart"/>
            <w:r>
              <w:rPr>
                <w:rFonts w:ascii="Arial" w:eastAsia="Arial Unicode MS" w:hAnsi="Arial" w:cs="Arial"/>
                <w:sz w:val="12"/>
                <w:szCs w:val="16"/>
              </w:rPr>
              <w:t>Marzo</w:t>
            </w:r>
            <w:proofErr w:type="gramEnd"/>
            <w:r>
              <w:rPr>
                <w:rFonts w:ascii="Arial" w:eastAsia="Arial Unicode MS" w:hAnsi="Arial" w:cs="Arial"/>
                <w:sz w:val="12"/>
                <w:szCs w:val="16"/>
              </w:rPr>
              <w:t>-2017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6.00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Habilidades y Destrezas Medicina, (consultorios)fl.220</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29-</w:t>
            </w:r>
            <w:proofErr w:type="gramStart"/>
            <w:r>
              <w:rPr>
                <w:rFonts w:ascii="Arial" w:eastAsia="Arial Unicode MS" w:hAnsi="Arial" w:cs="Arial"/>
                <w:sz w:val="12"/>
                <w:szCs w:val="16"/>
              </w:rPr>
              <w:t>Febrero</w:t>
            </w:r>
            <w:proofErr w:type="gramEnd"/>
            <w:r>
              <w:rPr>
                <w:rFonts w:ascii="Arial" w:eastAsia="Arial Unicode MS" w:hAnsi="Arial" w:cs="Arial"/>
                <w:sz w:val="12"/>
                <w:szCs w:val="16"/>
              </w:rPr>
              <w:t xml:space="preserve">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6.00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mensual de comportamiento, fl.221(consultorios)</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Febrero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6.25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Evaluación de Habilidades y Destrezas </w:t>
            </w:r>
            <w:proofErr w:type="gramStart"/>
            <w:r>
              <w:rPr>
                <w:rFonts w:ascii="Arial" w:eastAsia="Arial Unicode MS" w:hAnsi="Arial" w:cs="Arial"/>
                <w:sz w:val="12"/>
                <w:szCs w:val="16"/>
              </w:rPr>
              <w:t>Medicina,(</w:t>
            </w:r>
            <w:proofErr w:type="gramEnd"/>
            <w:r>
              <w:rPr>
                <w:rFonts w:ascii="Arial" w:eastAsia="Arial Unicode MS" w:hAnsi="Arial" w:cs="Arial"/>
                <w:sz w:val="12"/>
                <w:szCs w:val="16"/>
              </w:rPr>
              <w:t>Nefrología) fl.222</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Marzo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mensual de comportamiento, fl.223 (nefrología)</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Marzo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Evaluación de Habilidades y Destrezas </w:t>
            </w:r>
            <w:proofErr w:type="gramStart"/>
            <w:r>
              <w:rPr>
                <w:rFonts w:ascii="Arial" w:eastAsia="Arial Unicode MS" w:hAnsi="Arial" w:cs="Arial"/>
                <w:sz w:val="12"/>
                <w:szCs w:val="16"/>
              </w:rPr>
              <w:t>Medicina,(</w:t>
            </w:r>
            <w:proofErr w:type="gramEnd"/>
            <w:r>
              <w:rPr>
                <w:rFonts w:ascii="Arial" w:eastAsia="Arial Unicode MS" w:hAnsi="Arial" w:cs="Arial"/>
                <w:sz w:val="12"/>
                <w:szCs w:val="16"/>
              </w:rPr>
              <w:t>infecto logia) fl.224</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Abril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evaluación mensual de </w:t>
            </w:r>
            <w:proofErr w:type="gramStart"/>
            <w:r>
              <w:rPr>
                <w:rFonts w:ascii="Arial" w:eastAsia="Arial Unicode MS" w:hAnsi="Arial" w:cs="Arial"/>
                <w:sz w:val="12"/>
                <w:szCs w:val="16"/>
              </w:rPr>
              <w:t>comportamiento,(</w:t>
            </w:r>
            <w:proofErr w:type="gramEnd"/>
            <w:r>
              <w:rPr>
                <w:rFonts w:ascii="Arial" w:eastAsia="Arial Unicode MS" w:hAnsi="Arial" w:cs="Arial"/>
                <w:sz w:val="12"/>
                <w:szCs w:val="16"/>
              </w:rPr>
              <w:t xml:space="preserve"> infecto logia) fl.225</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Abril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Habilidades y Destrezas Medicina, (selección)fl.226</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Mayo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Habilidades comportamiento, (selección)fl.227</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Mayo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exámenes prácticos área Médica fl.228</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09-junio-2017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9.5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Habilidades y Destrezas Medicina, (SRR)fl.229</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proofErr w:type="gramStart"/>
            <w:r>
              <w:rPr>
                <w:rFonts w:ascii="Arial" w:eastAsia="Arial Unicode MS" w:hAnsi="Arial" w:cs="Arial"/>
                <w:sz w:val="12"/>
                <w:szCs w:val="16"/>
              </w:rPr>
              <w:t>Julio  2017</w:t>
            </w:r>
            <w:proofErr w:type="gramEnd"/>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Mensual</w:t>
            </w:r>
            <w:proofErr w:type="gramEnd"/>
            <w:r>
              <w:rPr>
                <w:rFonts w:ascii="Arial" w:eastAsia="Arial Unicode MS" w:hAnsi="Arial" w:cs="Arial"/>
                <w:sz w:val="12"/>
                <w:szCs w:val="16"/>
              </w:rPr>
              <w:t xml:space="preserve"> de Comportamiento (SRR) fl.230</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Julio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Seminarios y Presentación de Tema: Síndrome coronario agudo con y sin …, fl.231</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13-Sept.-2017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Seminarios y Presentación de Tema: Hipertensión Endocrina …, fl.233</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01-Sept.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7.50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de Seminarios y Presentación de Tema: Polimiositis y Dermatomiositis …, fl.237</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08-Sept.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5.0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evaluación exámenes prácticos área Médica, diagnostico trombosis venosa profunda </w:t>
            </w:r>
            <w:proofErr w:type="spellStart"/>
            <w:r>
              <w:rPr>
                <w:rFonts w:ascii="Arial" w:eastAsia="Arial Unicode MS" w:hAnsi="Arial" w:cs="Arial"/>
                <w:sz w:val="12"/>
                <w:szCs w:val="16"/>
              </w:rPr>
              <w:t>fl</w:t>
            </w:r>
            <w:proofErr w:type="spellEnd"/>
            <w:r>
              <w:rPr>
                <w:rFonts w:ascii="Arial" w:eastAsia="Arial Unicode MS" w:hAnsi="Arial" w:cs="Arial"/>
                <w:sz w:val="12"/>
                <w:szCs w:val="16"/>
              </w:rPr>
              <w:t>. 238</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19-Sept.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8.5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evolución de Club de revistas, CLEVELAND CLINIC-(GRAND ROUND) fl.239</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27-Sept.2017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8.5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Evaluación de Habilidades y Destrezas Medicina, (2do. </w:t>
            </w:r>
            <w:proofErr w:type="gramStart"/>
            <w:r>
              <w:rPr>
                <w:rFonts w:ascii="Arial" w:eastAsia="Arial Unicode MS" w:hAnsi="Arial" w:cs="Arial"/>
                <w:sz w:val="12"/>
                <w:szCs w:val="16"/>
              </w:rPr>
              <w:t>MH)fl.</w:t>
            </w:r>
            <w:proofErr w:type="gramEnd"/>
            <w:r>
              <w:rPr>
                <w:rFonts w:ascii="Arial" w:eastAsia="Arial Unicode MS" w:hAnsi="Arial" w:cs="Arial"/>
                <w:sz w:val="12"/>
                <w:szCs w:val="16"/>
              </w:rPr>
              <w:t>266</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Junio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9.4</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Hoja de Evaluación mensual de comportamiento, (2do. MH) fl.267</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Junio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7.5</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de</w:t>
            </w:r>
            <w:proofErr w:type="gramEnd"/>
            <w:r>
              <w:rPr>
                <w:rFonts w:ascii="Arial" w:eastAsia="Arial Unicode MS" w:hAnsi="Arial" w:cs="Arial"/>
                <w:sz w:val="12"/>
                <w:szCs w:val="16"/>
              </w:rPr>
              <w:t xml:space="preserve"> Habilidades y Destrezas Medicina, (oncología) </w:t>
            </w:r>
            <w:proofErr w:type="spellStart"/>
            <w:r>
              <w:rPr>
                <w:rFonts w:ascii="Arial" w:eastAsia="Arial Unicode MS" w:hAnsi="Arial" w:cs="Arial"/>
                <w:sz w:val="12"/>
                <w:szCs w:val="16"/>
              </w:rPr>
              <w:t>fl</w:t>
            </w:r>
            <w:proofErr w:type="spellEnd"/>
            <w:r>
              <w:rPr>
                <w:rFonts w:ascii="Arial" w:eastAsia="Arial Unicode MS" w:hAnsi="Arial" w:cs="Arial"/>
                <w:sz w:val="12"/>
                <w:szCs w:val="16"/>
              </w:rPr>
              <w:t>. 268</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Agosto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6.0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Mensual</w:t>
            </w:r>
            <w:proofErr w:type="gramEnd"/>
            <w:r>
              <w:rPr>
                <w:rFonts w:ascii="Arial" w:eastAsia="Arial Unicode MS" w:hAnsi="Arial" w:cs="Arial"/>
                <w:sz w:val="12"/>
                <w:szCs w:val="16"/>
              </w:rPr>
              <w:t xml:space="preserve"> de Comportamiento (oncología) fl.269</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Agosto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6.0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de</w:t>
            </w:r>
            <w:proofErr w:type="gramEnd"/>
            <w:r>
              <w:rPr>
                <w:rFonts w:ascii="Arial" w:eastAsia="Arial Unicode MS" w:hAnsi="Arial" w:cs="Arial"/>
                <w:sz w:val="12"/>
                <w:szCs w:val="16"/>
              </w:rPr>
              <w:t xml:space="preserve"> Habilidades y Destrezas Medicina, (2do. MM) </w:t>
            </w:r>
            <w:proofErr w:type="spellStart"/>
            <w:r>
              <w:rPr>
                <w:rFonts w:ascii="Arial" w:eastAsia="Arial Unicode MS" w:hAnsi="Arial" w:cs="Arial"/>
                <w:sz w:val="12"/>
                <w:szCs w:val="16"/>
              </w:rPr>
              <w:t>fl</w:t>
            </w:r>
            <w:proofErr w:type="spellEnd"/>
            <w:r>
              <w:rPr>
                <w:rFonts w:ascii="Arial" w:eastAsia="Arial Unicode MS" w:hAnsi="Arial" w:cs="Arial"/>
                <w:sz w:val="12"/>
                <w:szCs w:val="16"/>
              </w:rPr>
              <w:t>. 273</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Septiembre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7.19</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Mensual</w:t>
            </w:r>
            <w:proofErr w:type="gramEnd"/>
            <w:r>
              <w:rPr>
                <w:rFonts w:ascii="Arial" w:eastAsia="Arial Unicode MS" w:hAnsi="Arial" w:cs="Arial"/>
                <w:sz w:val="12"/>
                <w:szCs w:val="16"/>
              </w:rPr>
              <w:t xml:space="preserve"> de Comportamiento (20 MM) fl.274</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Septiembre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de</w:t>
            </w:r>
            <w:proofErr w:type="gramEnd"/>
            <w:r>
              <w:rPr>
                <w:rFonts w:ascii="Arial" w:eastAsia="Arial Unicode MS" w:hAnsi="Arial" w:cs="Arial"/>
                <w:sz w:val="12"/>
                <w:szCs w:val="16"/>
              </w:rPr>
              <w:t xml:space="preserve"> Habilidades y Destrezas Medicina, (cardiología) </w:t>
            </w:r>
            <w:proofErr w:type="spellStart"/>
            <w:r>
              <w:rPr>
                <w:rFonts w:ascii="Arial" w:eastAsia="Arial Unicode MS" w:hAnsi="Arial" w:cs="Arial"/>
                <w:sz w:val="12"/>
                <w:szCs w:val="16"/>
              </w:rPr>
              <w:t>fl</w:t>
            </w:r>
            <w:proofErr w:type="spellEnd"/>
            <w:r>
              <w:rPr>
                <w:rFonts w:ascii="Arial" w:eastAsia="Arial Unicode MS" w:hAnsi="Arial" w:cs="Arial"/>
                <w:sz w:val="12"/>
                <w:szCs w:val="16"/>
              </w:rPr>
              <w:t>. 275</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Octubre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4</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Mensual</w:t>
            </w:r>
            <w:proofErr w:type="gramEnd"/>
            <w:r>
              <w:rPr>
                <w:rFonts w:ascii="Arial" w:eastAsia="Arial Unicode MS" w:hAnsi="Arial" w:cs="Arial"/>
                <w:sz w:val="12"/>
                <w:szCs w:val="16"/>
              </w:rPr>
              <w:t xml:space="preserve"> de Comportamiento (cardiología) fl.276</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Octubre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5.0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de</w:t>
            </w:r>
            <w:proofErr w:type="gramEnd"/>
            <w:r>
              <w:rPr>
                <w:rFonts w:ascii="Arial" w:eastAsia="Arial Unicode MS" w:hAnsi="Arial" w:cs="Arial"/>
                <w:sz w:val="12"/>
                <w:szCs w:val="16"/>
              </w:rPr>
              <w:t xml:space="preserve"> Habilidades y Destrezas Medicina, (consultorio) </w:t>
            </w:r>
            <w:proofErr w:type="spellStart"/>
            <w:r>
              <w:rPr>
                <w:rFonts w:ascii="Arial" w:eastAsia="Arial Unicode MS" w:hAnsi="Arial" w:cs="Arial"/>
                <w:sz w:val="12"/>
                <w:szCs w:val="16"/>
              </w:rPr>
              <w:t>fl</w:t>
            </w:r>
            <w:proofErr w:type="spellEnd"/>
            <w:r>
              <w:rPr>
                <w:rFonts w:ascii="Arial" w:eastAsia="Arial Unicode MS" w:hAnsi="Arial" w:cs="Arial"/>
                <w:sz w:val="12"/>
                <w:szCs w:val="16"/>
              </w:rPr>
              <w:t>. 277</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Noviembre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7.50</w:t>
            </w:r>
          </w:p>
        </w:tc>
      </w:tr>
      <w:tr w:rsidR="009F5F4A" w:rsidTr="00743C5A">
        <w:tc>
          <w:tcPr>
            <w:tcW w:w="1345"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 xml:space="preserve">Hoja de </w:t>
            </w:r>
            <w:proofErr w:type="gramStart"/>
            <w:r>
              <w:rPr>
                <w:rFonts w:ascii="Arial" w:eastAsia="Arial Unicode MS" w:hAnsi="Arial" w:cs="Arial"/>
                <w:sz w:val="12"/>
                <w:szCs w:val="16"/>
              </w:rPr>
              <w:t>evaluación  Mensual</w:t>
            </w:r>
            <w:proofErr w:type="gramEnd"/>
            <w:r>
              <w:rPr>
                <w:rFonts w:ascii="Arial" w:eastAsia="Arial Unicode MS" w:hAnsi="Arial" w:cs="Arial"/>
                <w:sz w:val="12"/>
                <w:szCs w:val="16"/>
              </w:rPr>
              <w:t xml:space="preserve"> de Comportamiento (consultorio) fl.278</w:t>
            </w:r>
          </w:p>
        </w:tc>
        <w:tc>
          <w:tcPr>
            <w:tcW w:w="573"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Noviembre 2017</w:t>
            </w:r>
          </w:p>
        </w:tc>
        <w:tc>
          <w:tcPr>
            <w:tcW w:w="1433" w:type="pct"/>
            <w:tcBorders>
              <w:top w:val="single" w:sz="4" w:space="0" w:color="auto"/>
              <w:left w:val="single" w:sz="4" w:space="0" w:color="auto"/>
              <w:bottom w:val="single" w:sz="4" w:space="0" w:color="auto"/>
              <w:right w:val="single" w:sz="4" w:space="0" w:color="auto"/>
            </w:tcBorders>
          </w:tcPr>
          <w:p w:rsidR="009F5F4A" w:rsidRDefault="009F5F4A" w:rsidP="00743C5A">
            <w:pPr>
              <w:pStyle w:val="Sinespaciado"/>
              <w:jc w:val="both"/>
              <w:rPr>
                <w:rFonts w:ascii="Arial" w:eastAsia="Arial Unicode MS" w:hAnsi="Arial" w:cs="Arial"/>
                <w:sz w:val="12"/>
                <w:szCs w:val="16"/>
              </w:rPr>
            </w:pPr>
          </w:p>
        </w:tc>
        <w:tc>
          <w:tcPr>
            <w:tcW w:w="716"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No</w:t>
            </w:r>
          </w:p>
        </w:tc>
        <w:tc>
          <w:tcPr>
            <w:tcW w:w="932" w:type="pct"/>
            <w:tcBorders>
              <w:top w:val="single" w:sz="4" w:space="0" w:color="auto"/>
              <w:left w:val="single" w:sz="4" w:space="0" w:color="auto"/>
              <w:bottom w:val="single" w:sz="4" w:space="0" w:color="auto"/>
              <w:right w:val="single" w:sz="4" w:space="0" w:color="auto"/>
            </w:tcBorders>
            <w:hideMark/>
          </w:tcPr>
          <w:p w:rsidR="009F5F4A" w:rsidRDefault="009F5F4A" w:rsidP="00743C5A">
            <w:pPr>
              <w:pStyle w:val="Sinespaciado"/>
              <w:jc w:val="both"/>
              <w:rPr>
                <w:rFonts w:ascii="Arial" w:eastAsia="Arial Unicode MS" w:hAnsi="Arial" w:cs="Arial"/>
                <w:sz w:val="12"/>
                <w:szCs w:val="16"/>
              </w:rPr>
            </w:pPr>
            <w:r>
              <w:rPr>
                <w:rFonts w:ascii="Arial" w:eastAsia="Arial Unicode MS" w:hAnsi="Arial" w:cs="Arial"/>
                <w:sz w:val="12"/>
                <w:szCs w:val="16"/>
              </w:rPr>
              <w:t>7.25</w:t>
            </w:r>
          </w:p>
        </w:tc>
      </w:tr>
    </w:tbl>
    <w:p w:rsidR="009F5F4A" w:rsidRDefault="009F5F4A" w:rsidP="009F5F4A">
      <w:pPr>
        <w:pStyle w:val="Sinespaciado"/>
        <w:jc w:val="both"/>
        <w:rPr>
          <w:rFonts w:ascii="Arial" w:eastAsia="Arial Unicode MS" w:hAnsi="Arial" w:cs="Arial"/>
          <w:sz w:val="22"/>
          <w:szCs w:val="22"/>
        </w:rPr>
      </w:pPr>
    </w:p>
    <w:p w:rsidR="009F5F4A" w:rsidRDefault="009F5F4A" w:rsidP="009F5F4A">
      <w:pPr>
        <w:pStyle w:val="Sinespaciado"/>
        <w:jc w:val="both"/>
        <w:rPr>
          <w:rFonts w:ascii="Arial" w:eastAsia="Arial Unicode MS" w:hAnsi="Arial" w:cs="Arial"/>
          <w:sz w:val="22"/>
          <w:szCs w:val="22"/>
        </w:rPr>
      </w:pPr>
      <w:r>
        <w:rPr>
          <w:rFonts w:ascii="Arial" w:eastAsia="Arial Unicode MS" w:hAnsi="Arial" w:cs="Arial"/>
          <w:sz w:val="22"/>
          <w:szCs w:val="22"/>
        </w:rPr>
        <w:t>Según el detalle de actividades antes observado, realizadas por la Dra. Reina Meléndez, no le han sido devueltas ni revisadas, a excepción de las evaluaciones sumativas que están en la columna que, si fueron notificadas y revisadas las notas, “pero no devuelto el instrumento de evaluación”.</w:t>
      </w:r>
    </w:p>
    <w:p w:rsidR="009F5F4A" w:rsidRDefault="009F5F4A" w:rsidP="009F5F4A">
      <w:pPr>
        <w:pStyle w:val="Sinespaciado"/>
        <w:jc w:val="both"/>
        <w:rPr>
          <w:rFonts w:ascii="Arial" w:eastAsia="Arial Unicode MS" w:hAnsi="Arial" w:cs="Arial"/>
          <w:sz w:val="22"/>
          <w:szCs w:val="22"/>
        </w:rPr>
      </w:pPr>
    </w:p>
    <w:p w:rsidR="009F5F4A" w:rsidRPr="00A16696" w:rsidRDefault="009F5F4A" w:rsidP="009F5F4A">
      <w:pPr>
        <w:pStyle w:val="Sinespaciado"/>
        <w:jc w:val="both"/>
        <w:rPr>
          <w:rFonts w:ascii="Arial" w:hAnsi="Arial" w:cs="Arial"/>
          <w:sz w:val="22"/>
          <w:szCs w:val="22"/>
        </w:rPr>
      </w:pPr>
      <w:r>
        <w:rPr>
          <w:rFonts w:ascii="Arial" w:eastAsia="Arial Unicode MS" w:hAnsi="Arial" w:cs="Arial"/>
          <w:sz w:val="22"/>
          <w:szCs w:val="22"/>
        </w:rPr>
        <w:t xml:space="preserve">Esta Defensoría, también comprobó con el Plan de Estudios de la Especialidad Médica en Medicina Interna, a </w:t>
      </w:r>
      <w:proofErr w:type="spellStart"/>
      <w:r>
        <w:rPr>
          <w:rFonts w:ascii="Arial" w:eastAsia="Arial Unicode MS" w:hAnsi="Arial" w:cs="Arial"/>
          <w:sz w:val="22"/>
          <w:szCs w:val="22"/>
        </w:rPr>
        <w:t>fls</w:t>
      </w:r>
      <w:proofErr w:type="spellEnd"/>
      <w:r>
        <w:rPr>
          <w:rFonts w:ascii="Arial" w:eastAsia="Arial Unicode MS" w:hAnsi="Arial" w:cs="Arial"/>
          <w:sz w:val="22"/>
          <w:szCs w:val="22"/>
        </w:rPr>
        <w:t xml:space="preserve">. 44-79, con la programación de temáticas de las asignaturas inscritas en el ciclo II-2017, por la Dra. Reina Meléndez, fol. 86-87, específicamente  el de la asignatura “Patología Quirúrgica y del Embarazo I”, fl.72,   no  integra el Sistema de Evaluación de cada actividad a realizar, por lo que cuando la Dra. Reina Meléndez expresa que le comunicaron  las tablas de evaluación de la asignatura antes mencionada, se encontraba que las  </w:t>
      </w:r>
      <w:r>
        <w:rPr>
          <w:rFonts w:ascii="Arial" w:hAnsi="Arial" w:cs="Arial"/>
        </w:rPr>
        <w:t xml:space="preserve">actividades y exámenes prácticos estaban ponderadas  con  un 15%  y   los turnos en la unidad de emergencia; serian ponderados con un 5%,  pero como no realizaron  turnos, no sabe  dónde fue sumado el 5% asignado a los mencionados turnos, dado que las mencionadas tablas, solamente contienen   porcentajes generales;  tampoco pudo determinar  en donde fue aplicada la ponderación del 20%  asignado a la Actividad GRAND ROAND, actividad que </w:t>
      </w:r>
      <w:r w:rsidRPr="00A16696">
        <w:rPr>
          <w:rFonts w:ascii="Arial" w:hAnsi="Arial" w:cs="Arial"/>
          <w:sz w:val="22"/>
          <w:szCs w:val="22"/>
        </w:rPr>
        <w:t xml:space="preserve">desarrollaron  todo el año, realizando actividades como: Exposiciones de casos o documentos  en el Servicio de Endocrinología, traducciones y exposiciones de artículos </w:t>
      </w:r>
      <w:r w:rsidRPr="00A16696">
        <w:rPr>
          <w:rFonts w:ascii="Arial" w:hAnsi="Arial" w:cs="Arial"/>
          <w:sz w:val="22"/>
          <w:szCs w:val="22"/>
        </w:rPr>
        <w:lastRenderedPageBreak/>
        <w:t xml:space="preserve">recién publicados; que con fecha  27 de septiembre 2017, realizó una actividad, con el tema Antibiótica </w:t>
      </w:r>
      <w:proofErr w:type="spellStart"/>
      <w:r w:rsidRPr="00A16696">
        <w:rPr>
          <w:rFonts w:ascii="Arial" w:hAnsi="Arial" w:cs="Arial"/>
          <w:sz w:val="22"/>
          <w:szCs w:val="22"/>
        </w:rPr>
        <w:t>stewardashipl:Why</w:t>
      </w:r>
      <w:proofErr w:type="spellEnd"/>
      <w:r w:rsidRPr="00A16696">
        <w:rPr>
          <w:rFonts w:ascii="Arial" w:hAnsi="Arial" w:cs="Arial"/>
          <w:sz w:val="22"/>
          <w:szCs w:val="22"/>
        </w:rPr>
        <w:t xml:space="preserve"> </w:t>
      </w:r>
      <w:proofErr w:type="spellStart"/>
      <w:r w:rsidRPr="00A16696">
        <w:rPr>
          <w:rFonts w:ascii="Arial" w:hAnsi="Arial" w:cs="Arial"/>
          <w:sz w:val="22"/>
          <w:szCs w:val="22"/>
        </w:rPr>
        <w:t>we</w:t>
      </w:r>
      <w:proofErr w:type="spellEnd"/>
      <w:r w:rsidRPr="00A16696">
        <w:rPr>
          <w:rFonts w:ascii="Arial" w:hAnsi="Arial" w:cs="Arial"/>
          <w:sz w:val="22"/>
          <w:szCs w:val="22"/>
        </w:rPr>
        <w:t xml:space="preserve"> </w:t>
      </w:r>
      <w:proofErr w:type="spellStart"/>
      <w:r w:rsidRPr="00A16696">
        <w:rPr>
          <w:rFonts w:ascii="Arial" w:hAnsi="Arial" w:cs="Arial"/>
          <w:sz w:val="22"/>
          <w:szCs w:val="22"/>
        </w:rPr>
        <w:t>must</w:t>
      </w:r>
      <w:proofErr w:type="spellEnd"/>
      <w:r w:rsidRPr="00A16696">
        <w:rPr>
          <w:rFonts w:ascii="Arial" w:hAnsi="Arial" w:cs="Arial"/>
          <w:sz w:val="22"/>
          <w:szCs w:val="22"/>
        </w:rPr>
        <w:t xml:space="preserve">, </w:t>
      </w:r>
      <w:proofErr w:type="spellStart"/>
      <w:r w:rsidRPr="00A16696">
        <w:rPr>
          <w:rFonts w:ascii="Arial" w:hAnsi="Arial" w:cs="Arial"/>
          <w:sz w:val="22"/>
          <w:szCs w:val="22"/>
        </w:rPr>
        <w:t>how</w:t>
      </w:r>
      <w:proofErr w:type="spellEnd"/>
      <w:r w:rsidRPr="00A16696">
        <w:rPr>
          <w:rFonts w:ascii="Arial" w:hAnsi="Arial" w:cs="Arial"/>
          <w:sz w:val="22"/>
          <w:szCs w:val="22"/>
        </w:rPr>
        <w:t xml:space="preserve"> </w:t>
      </w:r>
      <w:proofErr w:type="spellStart"/>
      <w:r w:rsidRPr="00A16696">
        <w:rPr>
          <w:rFonts w:ascii="Arial" w:hAnsi="Arial" w:cs="Arial"/>
          <w:sz w:val="22"/>
          <w:szCs w:val="22"/>
        </w:rPr>
        <w:t>we</w:t>
      </w:r>
      <w:proofErr w:type="spellEnd"/>
      <w:r w:rsidRPr="00A16696">
        <w:rPr>
          <w:rFonts w:ascii="Arial" w:hAnsi="Arial" w:cs="Arial"/>
          <w:sz w:val="22"/>
          <w:szCs w:val="22"/>
        </w:rPr>
        <w:t xml:space="preserve"> can, entregó la hoja de evaluación al docente responsable, pero no conoció  en donde fue sumada la  nota. Por su parte las Doctoras: Mercedes Lizeth Gallegos y </w:t>
      </w:r>
      <w:proofErr w:type="spellStart"/>
      <w:r w:rsidRPr="00A16696">
        <w:rPr>
          <w:rFonts w:ascii="Arial" w:hAnsi="Arial" w:cs="Arial"/>
          <w:sz w:val="22"/>
          <w:szCs w:val="22"/>
        </w:rPr>
        <w:t>Ericka</w:t>
      </w:r>
      <w:proofErr w:type="spellEnd"/>
      <w:r w:rsidRPr="00A16696">
        <w:rPr>
          <w:rFonts w:ascii="Arial" w:hAnsi="Arial" w:cs="Arial"/>
          <w:sz w:val="22"/>
          <w:szCs w:val="22"/>
        </w:rPr>
        <w:t xml:space="preserve"> López expresaron a folio 81  que dicha actividad  la Dra. Reina Meléndez obtuvo una nota de 8.5  y que dicha nota no depende de su coordinación,  fol. 119;   pero al revisar  la sumatoria de actividades para las materias que usan en común la actividad académica Grand </w:t>
      </w:r>
      <w:proofErr w:type="spellStart"/>
      <w:r w:rsidRPr="00A16696">
        <w:rPr>
          <w:rFonts w:ascii="Arial" w:hAnsi="Arial" w:cs="Arial"/>
          <w:sz w:val="22"/>
          <w:szCs w:val="22"/>
        </w:rPr>
        <w:t>Roand</w:t>
      </w:r>
      <w:proofErr w:type="spellEnd"/>
      <w:r w:rsidRPr="00A16696">
        <w:rPr>
          <w:rFonts w:ascii="Arial" w:hAnsi="Arial" w:cs="Arial"/>
          <w:sz w:val="22"/>
          <w:szCs w:val="22"/>
        </w:rPr>
        <w:t xml:space="preserve">: 1)Patología Quirúrgica y del Embarazo I, con nota de 6.17, </w:t>
      </w:r>
      <w:proofErr w:type="spellStart"/>
      <w:r w:rsidRPr="00A16696">
        <w:rPr>
          <w:rFonts w:ascii="Arial" w:hAnsi="Arial" w:cs="Arial"/>
          <w:sz w:val="22"/>
          <w:szCs w:val="22"/>
        </w:rPr>
        <w:t>fl</w:t>
      </w:r>
      <w:proofErr w:type="spellEnd"/>
      <w:r w:rsidRPr="00A16696">
        <w:rPr>
          <w:rFonts w:ascii="Arial" w:hAnsi="Arial" w:cs="Arial"/>
          <w:sz w:val="22"/>
          <w:szCs w:val="22"/>
        </w:rPr>
        <w:t>. 298, Medicina interna Básica II, con nota 6.17, fl.299, Procedimientos Diagnósticos y Terapéuticos II, con nota 6.17 fl.300 y Patología Medica II, con nota 6.17, fl.301, no se puede determinar que  la nota de 8.50 fue incluida en los mencionados promedios  a pesar de existir la  mencionada hoja de evaluación, a fol. 239.</w:t>
      </w:r>
    </w:p>
    <w:p w:rsidR="009F5F4A" w:rsidRPr="00A16696" w:rsidRDefault="009F5F4A" w:rsidP="009F5F4A">
      <w:pPr>
        <w:pStyle w:val="Sinespaciado"/>
        <w:jc w:val="both"/>
        <w:rPr>
          <w:rFonts w:ascii="Arial" w:hAnsi="Arial" w:cs="Arial"/>
          <w:sz w:val="22"/>
          <w:szCs w:val="22"/>
        </w:rPr>
      </w:pPr>
    </w:p>
    <w:p w:rsidR="009F5F4A" w:rsidRPr="00A16696" w:rsidRDefault="009F5F4A" w:rsidP="009F5F4A">
      <w:pPr>
        <w:spacing w:line="240" w:lineRule="atLeast"/>
        <w:jc w:val="both"/>
        <w:rPr>
          <w:rFonts w:ascii="Arial" w:hAnsi="Arial" w:cs="Arial"/>
        </w:rPr>
      </w:pPr>
      <w:r w:rsidRPr="00A16696">
        <w:rPr>
          <w:rFonts w:ascii="Arial" w:hAnsi="Arial" w:cs="Arial"/>
        </w:rPr>
        <w:t>Y con respecto a los SEMINARIOS esta Defensoría manifiesta lo siguiente:</w:t>
      </w:r>
    </w:p>
    <w:p w:rsidR="009F5F4A" w:rsidRDefault="009F5F4A" w:rsidP="009F5F4A">
      <w:pPr>
        <w:spacing w:line="240" w:lineRule="atLeast"/>
        <w:jc w:val="both"/>
        <w:rPr>
          <w:rFonts w:ascii="Arial" w:hAnsi="Arial" w:cs="Arial"/>
        </w:rPr>
      </w:pPr>
      <w:r w:rsidRPr="00A16696">
        <w:rPr>
          <w:rFonts w:ascii="Arial" w:hAnsi="Arial" w:cs="Arial"/>
          <w:b/>
        </w:rPr>
        <w:t>Hipertensión Endocrina,</w:t>
      </w:r>
      <w:r w:rsidRPr="00A16696">
        <w:rPr>
          <w:rFonts w:ascii="Arial" w:hAnsi="Arial" w:cs="Arial"/>
        </w:rPr>
        <w:t xml:space="preserve"> el  que estaba programado para ser desarrollado el 21 de junio del 2017, con el Dr. Mynor Martínez Sosa,  la Dra. Reina Meléndez, expreso que debido a un problema familiar, no pudo entregar a tiempo el documento, por lo que habló verbalmente con el  Dr. Mynor Martínez Sosa, quien aceptó recibirle  la actividad posteriormente; sobre este punto la Doctora Mercedes Lizeth Gallegos, expresó entre otras cosas que le recibirían el  seminario a   la Dra. Reina Meléndez  a pesar  de haberlo entregado  hasta el 01 de septiembre del 2017,   (2 y ½ meses después de la fecha programada, sin modificaciones en la ponderación de la nota por lo que no es cierto que le hayan modificado la ponderación de 10.00 a 8.00, </w:t>
      </w:r>
      <w:proofErr w:type="spellStart"/>
      <w:r w:rsidRPr="00A16696">
        <w:rPr>
          <w:rFonts w:ascii="Arial" w:hAnsi="Arial" w:cs="Arial"/>
        </w:rPr>
        <w:t>fl</w:t>
      </w:r>
      <w:proofErr w:type="spellEnd"/>
      <w:r w:rsidRPr="00A16696">
        <w:rPr>
          <w:rFonts w:ascii="Arial" w:hAnsi="Arial" w:cs="Arial"/>
        </w:rPr>
        <w:t xml:space="preserve">. 116. Por su parte la Dra.  Reina Meléndez, comprobó con copia de mensajes a través del WhatsApp, que sostuvo comunicaciones con el Dr. Mynor, Martínez, sobre el mencionado tema,  a partir del mes de septiembre del 2017, </w:t>
      </w:r>
      <w:proofErr w:type="spellStart"/>
      <w:r w:rsidRPr="00A16696">
        <w:rPr>
          <w:rFonts w:ascii="Arial" w:hAnsi="Arial" w:cs="Arial"/>
        </w:rPr>
        <w:t>fl</w:t>
      </w:r>
      <w:proofErr w:type="spellEnd"/>
      <w:r w:rsidRPr="00A16696">
        <w:rPr>
          <w:rFonts w:ascii="Arial" w:hAnsi="Arial" w:cs="Arial"/>
        </w:rPr>
        <w:t xml:space="preserve">. 304-309, manifestó que  el  promedio que aparece en el colector de notas,fl.133,  específicamente en la columna de “seminarios” es de 6.17, la cual no refleja si sumaron las notas obtenidas en el mencionado seminario, que es de  7.50 </w:t>
      </w:r>
      <w:proofErr w:type="spellStart"/>
      <w:r w:rsidRPr="00A16696">
        <w:rPr>
          <w:rFonts w:ascii="Arial" w:hAnsi="Arial" w:cs="Arial"/>
        </w:rPr>
        <w:t>fl</w:t>
      </w:r>
      <w:proofErr w:type="spellEnd"/>
      <w:r w:rsidRPr="00A16696">
        <w:rPr>
          <w:rFonts w:ascii="Arial" w:hAnsi="Arial" w:cs="Arial"/>
        </w:rPr>
        <w:t>. 233,  como también la nota de la  actividad que realiz</w:t>
      </w:r>
      <w:r>
        <w:rPr>
          <w:rFonts w:ascii="Arial" w:hAnsi="Arial" w:cs="Arial"/>
        </w:rPr>
        <w:t>ó</w:t>
      </w:r>
      <w:r w:rsidRPr="00A16696">
        <w:rPr>
          <w:rFonts w:ascii="Arial" w:hAnsi="Arial" w:cs="Arial"/>
        </w:rPr>
        <w:t xml:space="preserve"> en “Grand Round”, </w:t>
      </w:r>
      <w:proofErr w:type="spellStart"/>
      <w:r w:rsidRPr="00A16696">
        <w:rPr>
          <w:rFonts w:ascii="Arial" w:hAnsi="Arial" w:cs="Arial"/>
        </w:rPr>
        <w:t>fl</w:t>
      </w:r>
      <w:proofErr w:type="spellEnd"/>
      <w:r w:rsidRPr="00A16696">
        <w:rPr>
          <w:rFonts w:ascii="Arial" w:hAnsi="Arial" w:cs="Arial"/>
        </w:rPr>
        <w:t xml:space="preserve">. 239.  </w:t>
      </w:r>
      <w:r>
        <w:rPr>
          <w:rFonts w:ascii="Arial" w:hAnsi="Arial" w:cs="Arial"/>
          <w:b/>
        </w:rPr>
        <w:t>Polimiositis y Dermatomiositis</w:t>
      </w:r>
      <w:r>
        <w:rPr>
          <w:rFonts w:ascii="Arial" w:hAnsi="Arial" w:cs="Arial"/>
        </w:rPr>
        <w:t xml:space="preserve">, el que estaba programado para ser desarrollado el 16 de agosto del 2017; pero por problemas personales, no pudo realizarlo en tiempo, por lo que solicitó realizarlo de forma extemporánea, debido a que el docente que lo impartió, ya no trabajaba para la Unidad de Desarrollo Profesional, la Dra. Mercedes Lizeth Gallegos y la Dra. </w:t>
      </w:r>
      <w:proofErr w:type="spellStart"/>
      <w:r>
        <w:rPr>
          <w:rFonts w:ascii="Arial" w:hAnsi="Arial" w:cs="Arial"/>
        </w:rPr>
        <w:t>Ericka</w:t>
      </w:r>
      <w:proofErr w:type="spellEnd"/>
      <w:r>
        <w:rPr>
          <w:rFonts w:ascii="Arial" w:hAnsi="Arial" w:cs="Arial"/>
        </w:rPr>
        <w:t xml:space="preserve"> López, le explicaron que le aceptarían la presentación pero que se lo evaluarían con base a 8.00. por su parte la Dra. Mercedes Lizeth Gallegos; expresó a fl.126, que firmaron un acta con la Dra. Reina Meléndez, en el cual se estableció entre otras cosas que </w:t>
      </w:r>
      <w:r w:rsidRPr="008411EF">
        <w:rPr>
          <w:rFonts w:ascii="Arial" w:hAnsi="Arial" w:cs="Arial"/>
        </w:rPr>
        <w:t>sería otro docente quien la evaluaría</w:t>
      </w:r>
      <w:r>
        <w:rPr>
          <w:rFonts w:ascii="Arial" w:hAnsi="Arial" w:cs="Arial"/>
        </w:rPr>
        <w:t xml:space="preserve">; se comprobó que la Dra. Teresa Avilés de Lara Coordinadora de la Residencia de Medicina Interna, Dra. Mercedes Gallegos y Dra. </w:t>
      </w:r>
      <w:proofErr w:type="spellStart"/>
      <w:r>
        <w:rPr>
          <w:rFonts w:ascii="Arial" w:hAnsi="Arial" w:cs="Arial"/>
        </w:rPr>
        <w:t>Ericka</w:t>
      </w:r>
      <w:proofErr w:type="spellEnd"/>
      <w:r>
        <w:rPr>
          <w:rFonts w:ascii="Arial" w:hAnsi="Arial" w:cs="Arial"/>
        </w:rPr>
        <w:t xml:space="preserve"> López, Coordinadoras de la Residencia 2º. Del Hospital Nacional Rosales, firmaron el compromiso de recibir el seminario antes mencionado con base a 8.00 por extemporáneo, fl.118, como también se comprobó que la Dra. Mirna Elizabeth Muñoz Rodríguez, la evaluó con nota de 5.00 con fecha 8 de septiembre del 2017, fl.117.</w:t>
      </w:r>
    </w:p>
    <w:p w:rsidR="009F5F4A" w:rsidRDefault="009F5F4A" w:rsidP="009F5F4A">
      <w:pPr>
        <w:spacing w:line="240" w:lineRule="atLeast"/>
        <w:jc w:val="both"/>
        <w:rPr>
          <w:rFonts w:ascii="Arial" w:hAnsi="Arial" w:cs="Arial"/>
        </w:rPr>
      </w:pPr>
      <w:r>
        <w:rPr>
          <w:rFonts w:ascii="Arial" w:hAnsi="Arial" w:cs="Arial"/>
        </w:rPr>
        <w:t>La Defensoría también comprobó que a la estudiante antes mencionada no le fueron entregados ni revisados los siguientes instrumentos de evaluación correspondientes al ciclo II-2017, se comprobó que las docentes antes mencionadas  usan instrumentos para evaluar, que no contienen ponderaciones  de los diferentes criterios  que componen la evaluación,  llámense: Exámenes, Hoja de evaluación de Habilidades y Destrezas Medicina, Hoja de Evaluación Mensual de Comportamiento,  Hoja de Evaluación de Seminarios y Presentación de Temas, Hoja de Evaluación de Club de Revistas-(GRAND ROUND), tal y como se presentan en  el siguiente cuadro:</w:t>
      </w: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tbl>
      <w:tblPr>
        <w:tblStyle w:val="Tablaconcuadrcula"/>
        <w:tblpPr w:leftFromText="141" w:rightFromText="141" w:vertAnchor="text" w:horzAnchor="margin" w:tblpXSpec="center" w:tblpY="-4277"/>
        <w:tblW w:w="4209" w:type="pct"/>
        <w:tblLook w:val="04A0" w:firstRow="1" w:lastRow="0" w:firstColumn="1" w:lastColumn="0" w:noHBand="0" w:noVBand="1"/>
      </w:tblPr>
      <w:tblGrid>
        <w:gridCol w:w="7431"/>
      </w:tblGrid>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 xml:space="preserve">Examen para residente de 2do. Año de Medicina </w:t>
            </w:r>
            <w:proofErr w:type="spellStart"/>
            <w:r w:rsidRPr="00394F1B">
              <w:rPr>
                <w:rFonts w:ascii="Arial" w:eastAsia="Arial Unicode MS" w:hAnsi="Arial" w:cs="Arial"/>
                <w:sz w:val="14"/>
                <w:szCs w:val="16"/>
              </w:rPr>
              <w:t>Int</w:t>
            </w:r>
            <w:proofErr w:type="spellEnd"/>
            <w:r w:rsidRPr="00394F1B">
              <w:rPr>
                <w:rFonts w:ascii="Arial" w:eastAsia="Arial Unicode MS" w:hAnsi="Arial" w:cs="Arial"/>
                <w:sz w:val="14"/>
                <w:szCs w:val="16"/>
              </w:rPr>
              <w:t>. Módulo de Radiología. Fls.243-240</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Examen de Patología Obstetra, fls.252-249</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 xml:space="preserve">Examen de procedimientos invasivos, fls.258-256 </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Examen de rotación mensual en fls.265-259 servicios de Medicina Interna</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Examen de rotación mensual en servicios de Medicina Interna, fls.272-270</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Examen de procedimientos diagnósticos y Terapéuticos. Fls.286-281</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Examen de suficiencia de Patología Obstétrica fls.292-287</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 xml:space="preserve">Examen de suficiencia de Patología Medica II </w:t>
            </w:r>
            <w:proofErr w:type="spellStart"/>
            <w:r w:rsidRPr="00394F1B">
              <w:rPr>
                <w:rFonts w:ascii="Arial" w:eastAsia="Arial Unicode MS" w:hAnsi="Arial" w:cs="Arial"/>
                <w:sz w:val="14"/>
                <w:szCs w:val="16"/>
              </w:rPr>
              <w:t>fls</w:t>
            </w:r>
            <w:proofErr w:type="spellEnd"/>
            <w:r w:rsidRPr="00394F1B">
              <w:rPr>
                <w:rFonts w:ascii="Arial" w:eastAsia="Arial Unicode MS" w:hAnsi="Arial" w:cs="Arial"/>
                <w:sz w:val="14"/>
                <w:szCs w:val="16"/>
              </w:rPr>
              <w:t>. 294-293</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9F5F4A" w:rsidRPr="00394F1B" w:rsidRDefault="009F5F4A" w:rsidP="00743C5A">
            <w:pPr>
              <w:pStyle w:val="Sinespaciado"/>
              <w:jc w:val="both"/>
              <w:rPr>
                <w:rFonts w:ascii="Arial" w:eastAsia="Arial Unicode MS" w:hAnsi="Arial" w:cs="Arial"/>
                <w:sz w:val="14"/>
                <w:szCs w:val="16"/>
              </w:rPr>
            </w:pP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Seminarios y Presentación de Temas, Síndrome Apnea obstrucción del sueño. fl.219</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tabs>
                <w:tab w:val="left" w:pos="5111"/>
              </w:tabs>
              <w:jc w:val="both"/>
              <w:rPr>
                <w:rFonts w:ascii="Arial" w:eastAsia="Arial Unicode MS" w:hAnsi="Arial" w:cs="Arial"/>
                <w:sz w:val="14"/>
                <w:szCs w:val="16"/>
              </w:rPr>
            </w:pPr>
            <w:r w:rsidRPr="00394F1B">
              <w:rPr>
                <w:rFonts w:ascii="Arial" w:eastAsia="Arial Unicode MS" w:hAnsi="Arial" w:cs="Arial"/>
                <w:sz w:val="14"/>
                <w:szCs w:val="16"/>
              </w:rPr>
              <w:t>Hoja de Evaluación de Habilidades y Destrezas Medicina, (consultorios)fl.220</w:t>
            </w:r>
            <w:r w:rsidRPr="00394F1B">
              <w:rPr>
                <w:rFonts w:ascii="Arial" w:eastAsia="Arial Unicode MS" w:hAnsi="Arial" w:cs="Arial"/>
                <w:sz w:val="14"/>
                <w:szCs w:val="16"/>
              </w:rPr>
              <w:tab/>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fl.221(consultorios)</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Habilidades y Destrezas Medicina, (Nefrología) fl.222</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fl.223 (nefrología)</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Habilidades y Destrezas Medicina, (infectología) fl.224</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(infectología) fl.225</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Habilidades y Destrezas Medicina, (selección)fl.226</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Habilidades comportamiento, (selección)fl.227</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exámenes prácticos área Médica fl.228</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Habilidades y Destrezas Medicina, (SRR)fl.229</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(SRR) fl.230</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Seminarios y Presentación de Tema: Síndrome coronario agudo con y sin …, fl.231</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Seminarios y Presentación de Tema: Hipertensión Endocrina …, fl.233</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Seminarios y Presentación de Tema: Polimiositis y Dermatomiositis …, fl.237</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 xml:space="preserve">Hoja de evaluación exámenes prácticos área Médica, diagnostico trombosis venosa profunda </w:t>
            </w:r>
            <w:proofErr w:type="spellStart"/>
            <w:r w:rsidRPr="00394F1B">
              <w:rPr>
                <w:rFonts w:ascii="Arial" w:eastAsia="Arial Unicode MS" w:hAnsi="Arial" w:cs="Arial"/>
                <w:sz w:val="14"/>
                <w:szCs w:val="16"/>
              </w:rPr>
              <w:t>fl</w:t>
            </w:r>
            <w:proofErr w:type="spellEnd"/>
            <w:r w:rsidRPr="00394F1B">
              <w:rPr>
                <w:rFonts w:ascii="Arial" w:eastAsia="Arial Unicode MS" w:hAnsi="Arial" w:cs="Arial"/>
                <w:sz w:val="14"/>
                <w:szCs w:val="16"/>
              </w:rPr>
              <w:t>. 238</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evolución de Club de revistas, CLEVELAND CLINIC-(GRAND ROUND) fl.239</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de Habilidades y Destrezas Medicina, (2do. MH) fl.266</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(2do. MH) fl.267</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 xml:space="preserve">Hoja de Evaluación de Habilidades y Destrezas Medicina, (oncología) </w:t>
            </w:r>
            <w:proofErr w:type="spellStart"/>
            <w:r w:rsidRPr="00394F1B">
              <w:rPr>
                <w:rFonts w:ascii="Arial" w:eastAsia="Arial Unicode MS" w:hAnsi="Arial" w:cs="Arial"/>
                <w:sz w:val="14"/>
                <w:szCs w:val="16"/>
              </w:rPr>
              <w:t>fl</w:t>
            </w:r>
            <w:proofErr w:type="spellEnd"/>
            <w:r w:rsidRPr="00394F1B">
              <w:rPr>
                <w:rFonts w:ascii="Arial" w:eastAsia="Arial Unicode MS" w:hAnsi="Arial" w:cs="Arial"/>
                <w:sz w:val="14"/>
                <w:szCs w:val="16"/>
              </w:rPr>
              <w:t>. 268</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(oncología) fl.269</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 xml:space="preserve">Hoja de Evaluación de Habilidades y Destrezas Medicina, (2do. MM) </w:t>
            </w:r>
            <w:proofErr w:type="spellStart"/>
            <w:r w:rsidRPr="00394F1B">
              <w:rPr>
                <w:rFonts w:ascii="Arial" w:eastAsia="Arial Unicode MS" w:hAnsi="Arial" w:cs="Arial"/>
                <w:sz w:val="14"/>
                <w:szCs w:val="16"/>
              </w:rPr>
              <w:t>fl</w:t>
            </w:r>
            <w:proofErr w:type="spellEnd"/>
            <w:r w:rsidRPr="00394F1B">
              <w:rPr>
                <w:rFonts w:ascii="Arial" w:eastAsia="Arial Unicode MS" w:hAnsi="Arial" w:cs="Arial"/>
                <w:sz w:val="14"/>
                <w:szCs w:val="16"/>
              </w:rPr>
              <w:t>. 273</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(20 MM) fl.274</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 xml:space="preserve">Hoja de Evaluación de Habilidades y Destrezas Medicina, (cardiología) </w:t>
            </w:r>
            <w:proofErr w:type="spellStart"/>
            <w:r w:rsidRPr="00394F1B">
              <w:rPr>
                <w:rFonts w:ascii="Arial" w:eastAsia="Arial Unicode MS" w:hAnsi="Arial" w:cs="Arial"/>
                <w:sz w:val="14"/>
                <w:szCs w:val="16"/>
              </w:rPr>
              <w:t>fl</w:t>
            </w:r>
            <w:proofErr w:type="spellEnd"/>
            <w:r w:rsidRPr="00394F1B">
              <w:rPr>
                <w:rFonts w:ascii="Arial" w:eastAsia="Arial Unicode MS" w:hAnsi="Arial" w:cs="Arial"/>
                <w:sz w:val="14"/>
                <w:szCs w:val="16"/>
              </w:rPr>
              <w:t>. 275</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(cardiología) fl.276</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 xml:space="preserve">Hoja de Evaluación de Habilidades y Destrezas Medicina, (consultorio) </w:t>
            </w:r>
            <w:proofErr w:type="spellStart"/>
            <w:r w:rsidRPr="00394F1B">
              <w:rPr>
                <w:rFonts w:ascii="Arial" w:eastAsia="Arial Unicode MS" w:hAnsi="Arial" w:cs="Arial"/>
                <w:sz w:val="14"/>
                <w:szCs w:val="16"/>
              </w:rPr>
              <w:t>fl</w:t>
            </w:r>
            <w:proofErr w:type="spellEnd"/>
            <w:r w:rsidRPr="00394F1B">
              <w:rPr>
                <w:rFonts w:ascii="Arial" w:eastAsia="Arial Unicode MS" w:hAnsi="Arial" w:cs="Arial"/>
                <w:sz w:val="14"/>
                <w:szCs w:val="16"/>
              </w:rPr>
              <w:t>. 277</w:t>
            </w:r>
          </w:p>
        </w:tc>
      </w:tr>
      <w:tr w:rsidR="009F5F4A" w:rsidRPr="00394F1B" w:rsidTr="00743C5A">
        <w:tc>
          <w:tcPr>
            <w:tcW w:w="5000" w:type="pct"/>
            <w:tcBorders>
              <w:top w:val="single" w:sz="4" w:space="0" w:color="auto"/>
              <w:left w:val="single" w:sz="4" w:space="0" w:color="auto"/>
              <w:bottom w:val="single" w:sz="4" w:space="0" w:color="auto"/>
              <w:right w:val="single" w:sz="4" w:space="0" w:color="auto"/>
            </w:tcBorders>
            <w:hideMark/>
          </w:tcPr>
          <w:p w:rsidR="009F5F4A" w:rsidRPr="00394F1B" w:rsidRDefault="009F5F4A" w:rsidP="00743C5A">
            <w:pPr>
              <w:pStyle w:val="Sinespaciado"/>
              <w:jc w:val="both"/>
              <w:rPr>
                <w:rFonts w:ascii="Arial" w:eastAsia="Arial Unicode MS" w:hAnsi="Arial" w:cs="Arial"/>
                <w:sz w:val="14"/>
                <w:szCs w:val="16"/>
              </w:rPr>
            </w:pPr>
            <w:r w:rsidRPr="00394F1B">
              <w:rPr>
                <w:rFonts w:ascii="Arial" w:eastAsia="Arial Unicode MS" w:hAnsi="Arial" w:cs="Arial"/>
                <w:sz w:val="14"/>
                <w:szCs w:val="16"/>
              </w:rPr>
              <w:t>Hoja de evaluación Mensual de Comportamiento (consultorio) fl.278</w:t>
            </w:r>
          </w:p>
        </w:tc>
      </w:tr>
    </w:tbl>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eastAsia="Arial Unicode MS" w:cs="Arial"/>
        </w:rPr>
      </w:pPr>
    </w:p>
    <w:p w:rsidR="009F5F4A" w:rsidRDefault="009F5F4A" w:rsidP="009F5F4A">
      <w:pPr>
        <w:spacing w:line="240" w:lineRule="atLeast"/>
        <w:jc w:val="both"/>
        <w:rPr>
          <w:rFonts w:ascii="Arial" w:eastAsia="Arial Unicode MS" w:hAnsi="Arial" w:cs="Arial"/>
        </w:rPr>
      </w:pPr>
    </w:p>
    <w:p w:rsidR="009F5F4A" w:rsidRDefault="009F5F4A" w:rsidP="009F5F4A">
      <w:pPr>
        <w:spacing w:line="240" w:lineRule="atLeast"/>
        <w:jc w:val="both"/>
        <w:rPr>
          <w:rFonts w:ascii="Arial" w:eastAsia="Arial Unicode MS" w:hAnsi="Arial" w:cs="Arial"/>
        </w:rPr>
      </w:pPr>
    </w:p>
    <w:p w:rsidR="009F5F4A" w:rsidRDefault="009F5F4A" w:rsidP="009F5F4A">
      <w:pPr>
        <w:spacing w:line="240" w:lineRule="atLeast"/>
        <w:jc w:val="both"/>
        <w:rPr>
          <w:rFonts w:ascii="Arial" w:eastAsia="Arial Unicode MS" w:hAnsi="Arial" w:cs="Arial"/>
        </w:rPr>
      </w:pPr>
    </w:p>
    <w:p w:rsidR="009F5F4A" w:rsidRPr="008411EF" w:rsidRDefault="009F5F4A" w:rsidP="009F5F4A">
      <w:pPr>
        <w:spacing w:line="240" w:lineRule="atLeast"/>
        <w:jc w:val="both"/>
        <w:rPr>
          <w:rFonts w:ascii="Arial" w:eastAsia="Arial Unicode MS" w:hAnsi="Arial" w:cs="Arial"/>
        </w:rPr>
      </w:pPr>
      <w:r>
        <w:rPr>
          <w:rFonts w:ascii="Arial" w:eastAsia="Arial Unicode MS" w:hAnsi="Arial" w:cs="Arial"/>
        </w:rPr>
        <w:t xml:space="preserve">La </w:t>
      </w:r>
      <w:r w:rsidRPr="008411EF">
        <w:rPr>
          <w:rFonts w:ascii="Arial" w:eastAsia="Arial Unicode MS" w:hAnsi="Arial" w:cs="Arial"/>
        </w:rPr>
        <w:t>Defensoría, comprobó que EL PLAN DE ESTUDIOS DE LA ESPECIALIDAD MEDICA EN MEDICINA INTERNA, específicamente las asignaturas del II año, las cuales son: Medicina Interna Básica II, Procedimientos Diagnósticos y Terapéuticos II, Patología Quirúrgica y del Embarazo I, Desarrollo Profesional II y Metodología de la Investigación II.fl.56 vuelto detalla un cuadro en el cual menciona tres aspectos a evaluar, que son:</w:t>
      </w:r>
    </w:p>
    <w:p w:rsidR="009F5F4A" w:rsidRPr="008411EF" w:rsidRDefault="009F5F4A" w:rsidP="009F5F4A">
      <w:pPr>
        <w:spacing w:line="240" w:lineRule="atLeast"/>
        <w:jc w:val="both"/>
        <w:rPr>
          <w:rFonts w:ascii="Arial" w:eastAsia="Arial Unicode MS" w:hAnsi="Arial" w:cs="Arial"/>
        </w:rPr>
      </w:pPr>
    </w:p>
    <w:tbl>
      <w:tblPr>
        <w:tblStyle w:val="Tablaconcuadrcula"/>
        <w:tblW w:w="8900" w:type="dxa"/>
        <w:tblLook w:val="04A0" w:firstRow="1" w:lastRow="0" w:firstColumn="1" w:lastColumn="0" w:noHBand="0" w:noVBand="1"/>
      </w:tblPr>
      <w:tblGrid>
        <w:gridCol w:w="1830"/>
        <w:gridCol w:w="6249"/>
        <w:gridCol w:w="821"/>
      </w:tblGrid>
      <w:tr w:rsidR="009F5F4A" w:rsidRPr="008411EF" w:rsidTr="00743C5A">
        <w:trPr>
          <w:trHeight w:val="185"/>
          <w:tblHeader/>
        </w:trPr>
        <w:tc>
          <w:tcPr>
            <w:tcW w:w="1830" w:type="dxa"/>
            <w:tcBorders>
              <w:top w:val="single" w:sz="4" w:space="0" w:color="auto"/>
              <w:left w:val="single" w:sz="4" w:space="0" w:color="auto"/>
              <w:bottom w:val="single" w:sz="4" w:space="0" w:color="auto"/>
              <w:right w:val="single" w:sz="4" w:space="0" w:color="auto"/>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Aspectos a Evaluar</w:t>
            </w:r>
          </w:p>
        </w:tc>
        <w:tc>
          <w:tcPr>
            <w:tcW w:w="6249" w:type="dxa"/>
            <w:tcBorders>
              <w:top w:val="single" w:sz="4" w:space="0" w:color="auto"/>
              <w:left w:val="single" w:sz="4" w:space="0" w:color="auto"/>
              <w:bottom w:val="single" w:sz="4" w:space="0" w:color="auto"/>
              <w:right w:val="single" w:sz="4" w:space="0" w:color="auto"/>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Formas de Evaluación</w:t>
            </w:r>
          </w:p>
        </w:tc>
        <w:tc>
          <w:tcPr>
            <w:tcW w:w="821" w:type="dxa"/>
            <w:tcBorders>
              <w:top w:val="single" w:sz="4" w:space="0" w:color="auto"/>
              <w:left w:val="single" w:sz="4" w:space="0" w:color="auto"/>
              <w:bottom w:val="single" w:sz="4" w:space="0" w:color="auto"/>
              <w:right w:val="single" w:sz="4" w:space="0" w:color="auto"/>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w:t>
            </w:r>
          </w:p>
        </w:tc>
      </w:tr>
      <w:tr w:rsidR="009F5F4A" w:rsidRPr="008411EF" w:rsidTr="00743C5A">
        <w:trPr>
          <w:trHeight w:val="69"/>
        </w:trPr>
        <w:tc>
          <w:tcPr>
            <w:tcW w:w="1830" w:type="dxa"/>
            <w:vMerge w:val="restart"/>
            <w:tcBorders>
              <w:top w:val="single" w:sz="4" w:space="0" w:color="auto"/>
              <w:left w:val="single" w:sz="4" w:space="0" w:color="auto"/>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Cognoscitivos</w:t>
            </w:r>
          </w:p>
        </w:tc>
        <w:tc>
          <w:tcPr>
            <w:tcW w:w="6249"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Evaluaciones Escritas</w:t>
            </w:r>
          </w:p>
        </w:tc>
        <w:tc>
          <w:tcPr>
            <w:tcW w:w="821"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30%</w:t>
            </w:r>
          </w:p>
        </w:tc>
      </w:tr>
      <w:tr w:rsidR="009F5F4A" w:rsidRPr="008411EF" w:rsidTr="00743C5A">
        <w:trPr>
          <w:trHeight w:val="812"/>
        </w:trPr>
        <w:tc>
          <w:tcPr>
            <w:tcW w:w="1830" w:type="dxa"/>
            <w:vMerge/>
            <w:tcBorders>
              <w:top w:val="single" w:sz="4" w:space="0" w:color="auto"/>
              <w:left w:val="single" w:sz="4" w:space="0" w:color="auto"/>
              <w:bottom w:val="single" w:sz="4" w:space="0" w:color="auto"/>
              <w:right w:val="single" w:sz="4" w:space="0" w:color="000000"/>
            </w:tcBorders>
            <w:vAlign w:val="center"/>
            <w:hideMark/>
          </w:tcPr>
          <w:p w:rsidR="009F5F4A" w:rsidRPr="008411EF" w:rsidRDefault="009F5F4A" w:rsidP="00743C5A">
            <w:pPr>
              <w:rPr>
                <w:rFonts w:ascii="Arial" w:eastAsia="Arial Unicode MS" w:hAnsi="Arial" w:cs="Arial"/>
                <w:sz w:val="16"/>
                <w:szCs w:val="16"/>
              </w:rPr>
            </w:pPr>
          </w:p>
        </w:tc>
        <w:tc>
          <w:tcPr>
            <w:tcW w:w="6249"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Seminarios</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Discusiones</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Grand Round (casos interesantes)</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Sesiones de discusión problemática</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Caso taller</w:t>
            </w:r>
          </w:p>
          <w:p w:rsidR="009F5F4A" w:rsidRPr="008411EF" w:rsidRDefault="009F5F4A" w:rsidP="00743C5A">
            <w:pPr>
              <w:spacing w:line="240" w:lineRule="atLeast"/>
              <w:jc w:val="both"/>
              <w:rPr>
                <w:rFonts w:ascii="Arial" w:eastAsia="Arial Unicode MS" w:hAnsi="Arial" w:cs="Arial"/>
                <w:sz w:val="16"/>
                <w:szCs w:val="16"/>
                <w:u w:val="single"/>
              </w:rPr>
            </w:pPr>
            <w:r w:rsidRPr="008411EF">
              <w:rPr>
                <w:rFonts w:ascii="Arial" w:eastAsia="Arial Unicode MS" w:hAnsi="Arial" w:cs="Arial"/>
                <w:sz w:val="16"/>
                <w:szCs w:val="16"/>
              </w:rPr>
              <w:t xml:space="preserve">Aprendizaje basado en problemas, etc. </w:t>
            </w:r>
          </w:p>
        </w:tc>
        <w:tc>
          <w:tcPr>
            <w:tcW w:w="821"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20%</w:t>
            </w:r>
          </w:p>
        </w:tc>
      </w:tr>
      <w:tr w:rsidR="009F5F4A" w:rsidRPr="008411EF" w:rsidTr="00743C5A">
        <w:trPr>
          <w:trHeight w:val="258"/>
        </w:trPr>
        <w:tc>
          <w:tcPr>
            <w:tcW w:w="1830" w:type="dxa"/>
            <w:vMerge w:val="restart"/>
            <w:tcBorders>
              <w:top w:val="single" w:sz="4" w:space="0" w:color="auto"/>
              <w:left w:val="single" w:sz="4" w:space="0" w:color="auto"/>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Psicomotor o procedimental</w:t>
            </w:r>
          </w:p>
        </w:tc>
        <w:tc>
          <w:tcPr>
            <w:tcW w:w="6249" w:type="dxa"/>
            <w:tcBorders>
              <w:top w:val="single" w:sz="4" w:space="0" w:color="auto"/>
              <w:left w:val="single" w:sz="4" w:space="0" w:color="000000"/>
              <w:bottom w:val="single" w:sz="4" w:space="0" w:color="auto"/>
              <w:right w:val="single" w:sz="4" w:space="0" w:color="000000"/>
            </w:tcBorders>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 xml:space="preserve">Evaluaciones practicas </w:t>
            </w:r>
          </w:p>
          <w:p w:rsidR="009F5F4A" w:rsidRPr="008411EF" w:rsidRDefault="009F5F4A" w:rsidP="00743C5A">
            <w:pPr>
              <w:spacing w:line="240" w:lineRule="atLeast"/>
              <w:jc w:val="both"/>
              <w:rPr>
                <w:rFonts w:ascii="Arial" w:eastAsia="Arial Unicode MS" w:hAnsi="Arial" w:cs="Arial"/>
                <w:sz w:val="16"/>
                <w:szCs w:val="16"/>
              </w:rPr>
            </w:pPr>
          </w:p>
        </w:tc>
        <w:tc>
          <w:tcPr>
            <w:tcW w:w="821" w:type="dxa"/>
            <w:vMerge w:val="restart"/>
            <w:tcBorders>
              <w:top w:val="single" w:sz="4" w:space="0" w:color="auto"/>
              <w:left w:val="single" w:sz="4" w:space="0" w:color="000000"/>
              <w:bottom w:val="single" w:sz="4" w:space="0" w:color="auto"/>
              <w:right w:val="single" w:sz="4" w:space="0" w:color="000000"/>
            </w:tcBorders>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lastRenderedPageBreak/>
              <w:t>20%</w:t>
            </w:r>
          </w:p>
          <w:p w:rsidR="009F5F4A" w:rsidRPr="008411EF" w:rsidRDefault="009F5F4A" w:rsidP="00743C5A">
            <w:pPr>
              <w:spacing w:line="240" w:lineRule="atLeast"/>
              <w:jc w:val="both"/>
              <w:rPr>
                <w:rFonts w:ascii="Arial" w:eastAsia="Arial Unicode MS" w:hAnsi="Arial" w:cs="Arial"/>
                <w:sz w:val="16"/>
                <w:szCs w:val="16"/>
              </w:rPr>
            </w:pP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20%</w:t>
            </w:r>
          </w:p>
        </w:tc>
      </w:tr>
      <w:tr w:rsidR="009F5F4A" w:rsidRPr="008411EF" w:rsidTr="00743C5A">
        <w:trPr>
          <w:trHeight w:val="258"/>
        </w:trPr>
        <w:tc>
          <w:tcPr>
            <w:tcW w:w="1830" w:type="dxa"/>
            <w:vMerge/>
            <w:tcBorders>
              <w:top w:val="single" w:sz="4" w:space="0" w:color="auto"/>
              <w:left w:val="single" w:sz="4" w:space="0" w:color="auto"/>
              <w:bottom w:val="single" w:sz="4" w:space="0" w:color="auto"/>
              <w:right w:val="single" w:sz="4" w:space="0" w:color="000000"/>
            </w:tcBorders>
            <w:vAlign w:val="center"/>
            <w:hideMark/>
          </w:tcPr>
          <w:p w:rsidR="009F5F4A" w:rsidRPr="008411EF" w:rsidRDefault="009F5F4A" w:rsidP="00743C5A">
            <w:pPr>
              <w:rPr>
                <w:rFonts w:ascii="Arial" w:eastAsia="Arial Unicode MS" w:hAnsi="Arial" w:cs="Arial"/>
                <w:sz w:val="16"/>
                <w:szCs w:val="16"/>
              </w:rPr>
            </w:pPr>
          </w:p>
        </w:tc>
        <w:tc>
          <w:tcPr>
            <w:tcW w:w="6249"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 xml:space="preserve">Rotaciones en los servicios y tutorías </w:t>
            </w:r>
          </w:p>
        </w:tc>
        <w:tc>
          <w:tcPr>
            <w:tcW w:w="821" w:type="dxa"/>
            <w:vMerge/>
            <w:tcBorders>
              <w:top w:val="single" w:sz="4" w:space="0" w:color="auto"/>
              <w:left w:val="single" w:sz="4" w:space="0" w:color="000000"/>
              <w:bottom w:val="single" w:sz="4" w:space="0" w:color="auto"/>
              <w:right w:val="single" w:sz="4" w:space="0" w:color="000000"/>
            </w:tcBorders>
            <w:vAlign w:val="center"/>
            <w:hideMark/>
          </w:tcPr>
          <w:p w:rsidR="009F5F4A" w:rsidRPr="008411EF" w:rsidRDefault="009F5F4A" w:rsidP="00743C5A">
            <w:pPr>
              <w:rPr>
                <w:rFonts w:ascii="Arial" w:eastAsia="Arial Unicode MS" w:hAnsi="Arial" w:cs="Arial"/>
                <w:sz w:val="16"/>
                <w:szCs w:val="16"/>
              </w:rPr>
            </w:pPr>
          </w:p>
        </w:tc>
      </w:tr>
      <w:tr w:rsidR="009F5F4A" w:rsidRPr="008411EF" w:rsidTr="00743C5A">
        <w:trPr>
          <w:trHeight w:val="1100"/>
        </w:trPr>
        <w:tc>
          <w:tcPr>
            <w:tcW w:w="1830" w:type="dxa"/>
            <w:tcBorders>
              <w:top w:val="single" w:sz="4" w:space="0" w:color="auto"/>
              <w:left w:val="single" w:sz="4" w:space="0" w:color="auto"/>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Afectivo o actitudinal</w:t>
            </w:r>
          </w:p>
        </w:tc>
        <w:tc>
          <w:tcPr>
            <w:tcW w:w="6249"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Responsabilidad</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Puntualidad</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 xml:space="preserve">Relaciones interpersonales y comunicación </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 xml:space="preserve">Disciplina </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Cumplimiento de normativas y guías clínicas</w:t>
            </w:r>
          </w:p>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Relación médico paciente</w:t>
            </w:r>
          </w:p>
        </w:tc>
        <w:tc>
          <w:tcPr>
            <w:tcW w:w="821"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10%</w:t>
            </w:r>
          </w:p>
        </w:tc>
      </w:tr>
      <w:tr w:rsidR="009F5F4A" w:rsidRPr="008411EF" w:rsidTr="00743C5A">
        <w:trPr>
          <w:trHeight w:val="36"/>
        </w:trPr>
        <w:tc>
          <w:tcPr>
            <w:tcW w:w="1830" w:type="dxa"/>
            <w:tcBorders>
              <w:top w:val="single" w:sz="4" w:space="0" w:color="auto"/>
              <w:left w:val="single" w:sz="4" w:space="0" w:color="auto"/>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 xml:space="preserve"> </w:t>
            </w:r>
          </w:p>
        </w:tc>
        <w:tc>
          <w:tcPr>
            <w:tcW w:w="6249"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Total</w:t>
            </w:r>
          </w:p>
        </w:tc>
        <w:tc>
          <w:tcPr>
            <w:tcW w:w="821" w:type="dxa"/>
            <w:tcBorders>
              <w:top w:val="single" w:sz="4" w:space="0" w:color="auto"/>
              <w:left w:val="single" w:sz="4" w:space="0" w:color="000000"/>
              <w:bottom w:val="single" w:sz="4" w:space="0" w:color="auto"/>
              <w:right w:val="single" w:sz="4" w:space="0" w:color="000000"/>
            </w:tcBorders>
            <w:hideMark/>
          </w:tcPr>
          <w:p w:rsidR="009F5F4A" w:rsidRPr="008411EF" w:rsidRDefault="009F5F4A" w:rsidP="00743C5A">
            <w:pPr>
              <w:spacing w:line="240" w:lineRule="atLeast"/>
              <w:jc w:val="both"/>
              <w:rPr>
                <w:rFonts w:ascii="Arial" w:eastAsia="Arial Unicode MS" w:hAnsi="Arial" w:cs="Arial"/>
                <w:sz w:val="16"/>
                <w:szCs w:val="16"/>
              </w:rPr>
            </w:pPr>
            <w:r w:rsidRPr="008411EF">
              <w:rPr>
                <w:rFonts w:ascii="Arial" w:eastAsia="Arial Unicode MS" w:hAnsi="Arial" w:cs="Arial"/>
                <w:sz w:val="16"/>
                <w:szCs w:val="16"/>
              </w:rPr>
              <w:t>100%</w:t>
            </w:r>
          </w:p>
        </w:tc>
      </w:tr>
    </w:tbl>
    <w:p w:rsidR="009F5F4A" w:rsidRPr="008411EF" w:rsidRDefault="009F5F4A" w:rsidP="009F5F4A">
      <w:pPr>
        <w:spacing w:line="240" w:lineRule="atLeast"/>
        <w:jc w:val="both"/>
        <w:rPr>
          <w:rFonts w:ascii="Arial" w:eastAsia="Arial Unicode MS" w:hAnsi="Arial" w:cs="Arial"/>
        </w:rPr>
      </w:pPr>
    </w:p>
    <w:p w:rsidR="009F5F4A" w:rsidRPr="008411EF" w:rsidRDefault="009F5F4A" w:rsidP="009F5F4A">
      <w:pPr>
        <w:spacing w:line="240" w:lineRule="atLeast"/>
        <w:jc w:val="both"/>
        <w:rPr>
          <w:rFonts w:ascii="Arial" w:eastAsia="Arial Unicode MS" w:hAnsi="Arial" w:cs="Arial"/>
        </w:rPr>
      </w:pPr>
      <w:r w:rsidRPr="008411EF">
        <w:rPr>
          <w:rFonts w:ascii="Arial" w:eastAsia="Arial Unicode MS" w:hAnsi="Arial" w:cs="Arial"/>
        </w:rPr>
        <w:t>Se comprobó que los programas de las asignaturas antes mencionadas solamente, contiene entre otras  indicaciones “Incluye aspectos cognitivas, procedimentales y actitudinales que se evalúan en diferentes actividades teóricas o practicas a las que se les asigna su respectivo porcentaje de acuerdo al cuadro de evaluación de esta especialidad”, a excepción del Programa de la asignatura Desarrollo profesional II, el cual describe en el fl.70  una tabla que describe  la devolución para cada unidad temática: Recursos Tecnológicos, Planificación estratégica y  Ética de la investigación. ASPECTOS ACTITUDINALES 10% (Asistencia Y participación en las actividades que se desarrollaran durante el abordaje de los contenidos); ACTIVIDADES GRUPALES 30% (Discusiones de utilización afectiva de las nuevas tecnologías de la información y la comunicación en las actividades educativas; Discusión sobre los procesos administrativos relacionados con el planeamiento estratégico y la gestión en los servicios en los que desarrolla su proceso formativo y Análisis de los principio éticos y su aplicación en la investigación salud y PRODUCTOS FINALES 60%  ( Desarrollo de la actividad educativa planificada en el primer año, de la que se incluya demostración de las habilidades comunicativas y uso práctico de las nuevas tecnologías; Plan operativo de mejora de la calidad de la prestación de servicios en su especialidad y Análisis crítico de la aplicación de los principios éticos y principales problemas éticos con  que se enfrenta el investigador.) fl70</w:t>
      </w:r>
    </w:p>
    <w:p w:rsidR="009F5F4A" w:rsidRPr="008411EF" w:rsidRDefault="009F5F4A" w:rsidP="009F5F4A">
      <w:pPr>
        <w:spacing w:line="240" w:lineRule="atLeast"/>
        <w:jc w:val="both"/>
        <w:rPr>
          <w:rFonts w:ascii="Arial" w:eastAsia="Arial Unicode MS" w:hAnsi="Arial" w:cs="Arial"/>
        </w:rPr>
      </w:pPr>
      <w:r w:rsidRPr="008411EF">
        <w:rPr>
          <w:rFonts w:ascii="Arial" w:eastAsia="Arial Unicode MS" w:hAnsi="Arial" w:cs="Arial"/>
        </w:rPr>
        <w:t>Por lo tanto, estas tablas, a pesar de dárseles a conocer a los estudiantes, de segundo año, no se refleja la ponderación que le corresponde a cada ítem en el instrumento que usan para evaluar con el que se pueda comprobar que los valores ahí descritos han sido cumplidos dentro de las actividades teóricas y prácticas realizadas.</w:t>
      </w:r>
    </w:p>
    <w:p w:rsidR="009F5F4A" w:rsidRPr="008411EF" w:rsidRDefault="009F5F4A" w:rsidP="009F5F4A">
      <w:pPr>
        <w:pStyle w:val="Sinespaciado"/>
        <w:jc w:val="both"/>
        <w:rPr>
          <w:rFonts w:ascii="Arial" w:eastAsia="Arial Unicode MS" w:hAnsi="Arial" w:cs="Arial"/>
        </w:rPr>
      </w:pPr>
      <w:r w:rsidRPr="008411EF">
        <w:rPr>
          <w:rFonts w:ascii="Arial" w:eastAsia="Arial Unicode MS" w:hAnsi="Arial" w:cs="Arial"/>
        </w:rPr>
        <w:t xml:space="preserve">Por otra parte el Plan de Estudio  establece la diferencia entre los tres tipos de evaluaciones que  expresa el art. 135 del Reglamento de la Gestión Académico y Administrativo de la UES, las cuales son: a) </w:t>
      </w:r>
      <w:r w:rsidRPr="008411EF">
        <w:rPr>
          <w:rFonts w:ascii="Arial" w:eastAsia="Arial Unicode MS" w:hAnsi="Arial" w:cs="Arial"/>
          <w:u w:val="single"/>
        </w:rPr>
        <w:t>Evaluación diagnostica</w:t>
      </w:r>
      <w:r w:rsidRPr="008411EF">
        <w:rPr>
          <w:rFonts w:ascii="Arial" w:eastAsia="Arial Unicode MS" w:hAnsi="Arial" w:cs="Arial"/>
        </w:rPr>
        <w:t xml:space="preserve">, que es un conjunto de acciones, que deben realizar los docentes al inicio de una unidad de aprendizaje, a fin de obtener información de los estudiantes, con el propósito de la toma de decisiones para una mejor orientación del proceso de enseñanza aprendizaje; b), </w:t>
      </w:r>
      <w:r w:rsidRPr="008411EF">
        <w:rPr>
          <w:rFonts w:ascii="Arial" w:eastAsia="Arial Unicode MS" w:hAnsi="Arial" w:cs="Arial"/>
          <w:u w:val="single"/>
        </w:rPr>
        <w:t>Evaluación Formativa</w:t>
      </w:r>
      <w:r w:rsidRPr="008411EF">
        <w:rPr>
          <w:rFonts w:ascii="Arial" w:eastAsia="Arial Unicode MS" w:hAnsi="Arial" w:cs="Arial"/>
        </w:rPr>
        <w:t xml:space="preserve">, está referida a los distintos aspectos del </w:t>
      </w:r>
      <w:r w:rsidRPr="008411EF">
        <w:rPr>
          <w:rFonts w:ascii="Arial" w:eastAsia="Arial Unicode MS" w:hAnsi="Arial" w:cs="Arial"/>
        </w:rPr>
        <w:lastRenderedPageBreak/>
        <w:t xml:space="preserve">desarrollo humano, donde el docente y los estudiantes interactúan siendo el primero facilitador del conocimiento. Forma en valores a los estudiantes para conocer, interpretar las actitudes de estos, a efecto de transformarlas para mejorar en este su aspecto personal y profesional a fin de modificar y mejorar el proceso de enseñanza aprendizaje. Y </w:t>
      </w:r>
      <w:r w:rsidRPr="008411EF">
        <w:rPr>
          <w:rFonts w:ascii="Arial" w:eastAsia="Arial Unicode MS" w:hAnsi="Arial" w:cs="Arial"/>
          <w:u w:val="single"/>
        </w:rPr>
        <w:t>c) Evaluación Sumativa</w:t>
      </w:r>
      <w:r w:rsidRPr="008411EF">
        <w:rPr>
          <w:rFonts w:ascii="Arial" w:eastAsia="Arial Unicode MS" w:hAnsi="Arial" w:cs="Arial"/>
        </w:rPr>
        <w:t>, es el proceso mediante el cual el docente mide y cuantifica el nivel de aprendizaje adquirido por el estudiante, respecto a los contenidos de la unidad de aprendizaje. Proporciona información para realizar una medición del conocimiento. Mide resultados.   Se ha comprobado mediante los instrumentos evaluativos, los arriba señalados, que todos son evaluativos, no existe diferencia entre evaluaciones sumativas y formativas, lo que contraviene el art. 135, del Reglamento de la Gestión Académico-Administrativo de la UES.fl.55</w:t>
      </w:r>
    </w:p>
    <w:p w:rsidR="009F5F4A" w:rsidRPr="008411EF" w:rsidRDefault="009F5F4A" w:rsidP="009F5F4A">
      <w:pPr>
        <w:pStyle w:val="Sinespaciado"/>
        <w:jc w:val="both"/>
        <w:rPr>
          <w:rFonts w:ascii="Arial" w:eastAsia="Arial Unicode MS" w:hAnsi="Arial" w:cs="Arial"/>
        </w:rPr>
      </w:pPr>
    </w:p>
    <w:p w:rsidR="009F5F4A" w:rsidRPr="008411EF" w:rsidRDefault="009F5F4A" w:rsidP="009F5F4A">
      <w:pPr>
        <w:pStyle w:val="Sinespaciado"/>
        <w:jc w:val="both"/>
        <w:rPr>
          <w:rFonts w:ascii="Arial" w:hAnsi="Arial" w:cs="Arial"/>
          <w:sz w:val="22"/>
          <w:szCs w:val="22"/>
        </w:rPr>
      </w:pPr>
      <w:r w:rsidRPr="008411EF">
        <w:rPr>
          <w:rFonts w:ascii="Arial" w:hAnsi="Arial" w:cs="Arial"/>
        </w:rPr>
        <w:t xml:space="preserve">La Dra. Mercedes Lizeth Gallegos y la Dra. </w:t>
      </w:r>
      <w:proofErr w:type="spellStart"/>
      <w:r w:rsidRPr="008411EF">
        <w:rPr>
          <w:rFonts w:ascii="Arial" w:hAnsi="Arial" w:cs="Arial"/>
        </w:rPr>
        <w:t>Ericka</w:t>
      </w:r>
      <w:proofErr w:type="spellEnd"/>
      <w:r w:rsidRPr="008411EF">
        <w:rPr>
          <w:rFonts w:ascii="Arial" w:hAnsi="Arial" w:cs="Arial"/>
        </w:rPr>
        <w:t xml:space="preserve"> López, enviaron a los estudiantes un programa de actividades a realizar durante el ciclo II-2017,  el cual se encuentran anexo </w:t>
      </w:r>
      <w:proofErr w:type="spellStart"/>
      <w:r w:rsidRPr="008411EF">
        <w:rPr>
          <w:rFonts w:ascii="Arial" w:hAnsi="Arial" w:cs="Arial"/>
        </w:rPr>
        <w:t>fl</w:t>
      </w:r>
      <w:proofErr w:type="spellEnd"/>
      <w:r w:rsidRPr="008411EF">
        <w:rPr>
          <w:rFonts w:ascii="Arial" w:hAnsi="Arial" w:cs="Arial"/>
        </w:rPr>
        <w:t xml:space="preserve">. 86-87, en el cual no se observa  ponderaciones de las actividades descritas en dicho programa, </w:t>
      </w:r>
      <w:r w:rsidRPr="008411EF">
        <w:rPr>
          <w:rFonts w:ascii="Arial" w:eastAsia="Arial Unicode MS" w:hAnsi="Arial" w:cs="Arial"/>
        </w:rPr>
        <w:t xml:space="preserve">los estudiantes son evaluados a criterio del docente, contraviniendo lo estipulado en el art. 138 del Reglamento de la Gestión Académico Administrativa, de la UES, el cual establece que las actividades de evaluación deberán estar relacionadas con los objetivos de aprendizaje establecidos en los Planes y Programas de Estudio, asimismo sus ponderaciones deberán establecerse en el Programa de la Unidad de Aprendizaje y se darán a conocer al estudiante al inicio del ciclo; por todo lo antes expresado se ha  comprobado que a la estudiante Dra. </w:t>
      </w:r>
      <w:proofErr w:type="spellStart"/>
      <w:r w:rsidRPr="008411EF">
        <w:rPr>
          <w:rFonts w:ascii="Arial" w:eastAsia="Arial Unicode MS" w:hAnsi="Arial" w:cs="Arial"/>
        </w:rPr>
        <w:t>Veronica</w:t>
      </w:r>
      <w:proofErr w:type="spellEnd"/>
      <w:r w:rsidRPr="008411EF">
        <w:rPr>
          <w:rFonts w:ascii="Arial" w:eastAsia="Arial Unicode MS" w:hAnsi="Arial" w:cs="Arial"/>
        </w:rPr>
        <w:t xml:space="preserve"> Lissette Reina Meléndez del segundo año de la Especialidad Médica en  Medicina Interna,  ciclo II-2017, se le violentó, el derecho descrito en el art. 41 literal a)  el cual establece “Recibir la enseñanza que corresponde impartir a la Universidad de acuerdo con los Planes y Programas de Estudio, con el fin de alcanzar la excelencia académica; con base al </w:t>
      </w:r>
      <w:r w:rsidRPr="008411EF">
        <w:rPr>
          <w:rFonts w:ascii="Arial" w:hAnsi="Arial" w:cs="Arial"/>
          <w:sz w:val="22"/>
          <w:szCs w:val="22"/>
        </w:rPr>
        <w:t xml:space="preserve">artículo 132 del Reglamento de la Gestión Académico Administrativa de la Universidad de El Salvador, el que establece “la evaluación es un proceso integral, continuo, sistemático y científico, que busca la constatación de aprendizajes significativos alcanzados por el estudiante, en los diferentes momentos del proceso de enseñanza aprendizaje…”; El objeto a evaluar continúa siendo el aprendizaje del estudiante en forma de “rendimiento académico”. En realidad por “rendimiento académico” entendemos “aquello que el estudiante es capaz de evidenciar como reflejo de su aprendizaje” o, mejor, “aquello que le solicitamos que evidencie” a través de los instrumentos que ponemos en marcha cuando decimos que estamos evaluando, es por ello que el estudiante tiene derecho a conocer con exactitud qué aspectos de su aprendizaje se evaluaran en cada uno de los ítems plasmados en el instrumento evaluativo, en el caso particular de las evaluaciones  antes mencionadas, se evidencia falta de claridad y exactitud respecto a los aspectos evaluativos, contrastado con las diferencias que se establecen en el mismo programa de estudios y las diferentes notas enviadas por las mencionadas docentes; violación al derecho de entrega y revisión de los instrumentos de evaluación,  descritos en el art. 140 y 148, Reglamento Académico Administrativo de la UES, violación al derecho de  realizar una evaluación por día, descrito en el art. 143 del mismo Reglamento, se comprobó que la estudiante en mención, realizo dos exámenes de suficiencia el mismo día.  Violación al Derecho de respuesta, art. 60 de la Ley Orgánica de la UES, y 18 de la Constitución de la República, por no dar respuesta a las peticiones de revisión de evaluaciones entregadas con fecha 3 de enero del 2018 ante el Departamento </w:t>
      </w:r>
      <w:r w:rsidRPr="008411EF">
        <w:rPr>
          <w:rFonts w:ascii="Arial" w:hAnsi="Arial" w:cs="Arial"/>
          <w:sz w:val="22"/>
          <w:szCs w:val="22"/>
        </w:rPr>
        <w:lastRenderedPageBreak/>
        <w:t>de Especialidades Médicas del Hosp</w:t>
      </w:r>
      <w:r>
        <w:rPr>
          <w:rFonts w:ascii="Arial" w:hAnsi="Arial" w:cs="Arial"/>
          <w:sz w:val="22"/>
          <w:szCs w:val="22"/>
        </w:rPr>
        <w:t xml:space="preserve">ital Nacional Rosales,  la incorrecta </w:t>
      </w:r>
      <w:r w:rsidRPr="008411EF">
        <w:rPr>
          <w:rFonts w:ascii="Arial" w:hAnsi="Arial" w:cs="Arial"/>
          <w:sz w:val="22"/>
          <w:szCs w:val="22"/>
        </w:rPr>
        <w:t xml:space="preserve">información entregada a los estudiantes, cometiendo la presunta infracción descrita en el </w:t>
      </w:r>
      <w:r>
        <w:rPr>
          <w:rFonts w:ascii="Arial" w:hAnsi="Arial" w:cs="Arial"/>
          <w:sz w:val="22"/>
          <w:szCs w:val="22"/>
        </w:rPr>
        <w:t>artículo</w:t>
      </w:r>
      <w:r w:rsidRPr="008411EF">
        <w:rPr>
          <w:rFonts w:ascii="Arial" w:hAnsi="Arial" w:cs="Arial"/>
          <w:sz w:val="22"/>
          <w:szCs w:val="22"/>
        </w:rPr>
        <w:t xml:space="preserve"> 12 literal i) del Reglamento Disciplinario de la UES, “Actuar con negligencia o descuido en el cumplimiento de labores”. </w:t>
      </w:r>
    </w:p>
    <w:p w:rsidR="009F5F4A" w:rsidRPr="008411EF" w:rsidRDefault="009F5F4A" w:rsidP="009F5F4A">
      <w:pPr>
        <w:pStyle w:val="Sinespaciado"/>
        <w:jc w:val="both"/>
        <w:rPr>
          <w:rFonts w:ascii="Arial" w:hAnsi="Arial" w:cs="Arial"/>
          <w:sz w:val="22"/>
          <w:szCs w:val="22"/>
        </w:rPr>
      </w:pPr>
    </w:p>
    <w:p w:rsidR="009F5F4A" w:rsidRPr="008411EF" w:rsidRDefault="009F5F4A" w:rsidP="009F5F4A">
      <w:pPr>
        <w:pStyle w:val="Sinespaciado"/>
        <w:jc w:val="both"/>
        <w:rPr>
          <w:rFonts w:ascii="Arial" w:hAnsi="Arial" w:cs="Arial"/>
          <w:sz w:val="22"/>
          <w:szCs w:val="22"/>
        </w:rPr>
      </w:pPr>
      <w:r w:rsidRPr="008411EF">
        <w:rPr>
          <w:rFonts w:ascii="Arial" w:hAnsi="Arial" w:cs="Arial"/>
          <w:sz w:val="22"/>
          <w:szCs w:val="22"/>
        </w:rPr>
        <w:t xml:space="preserve">Esta Defensoría, considera que el </w:t>
      </w:r>
      <w:r w:rsidRPr="008411EF">
        <w:rPr>
          <w:rFonts w:ascii="Arial" w:hAnsi="Arial" w:cs="Arial"/>
          <w:b/>
          <w:sz w:val="22"/>
          <w:szCs w:val="22"/>
        </w:rPr>
        <w:t>Dr.</w:t>
      </w:r>
      <w:r w:rsidRPr="008411EF">
        <w:rPr>
          <w:rFonts w:ascii="Arial" w:hAnsi="Arial" w:cs="Arial"/>
          <w:sz w:val="22"/>
          <w:szCs w:val="22"/>
        </w:rPr>
        <w:t xml:space="preserve"> </w:t>
      </w:r>
      <w:r w:rsidRPr="008411EF">
        <w:rPr>
          <w:rFonts w:ascii="Arial" w:hAnsi="Arial" w:cs="Arial"/>
          <w:b/>
          <w:sz w:val="22"/>
          <w:szCs w:val="22"/>
        </w:rPr>
        <w:t xml:space="preserve">CARLOS EDUARDO RIVAS SALGUERO, JEFE DE LA UNIDAD DE DESARROLLO PROFESIONAL DEL HOSPITAL ROSALES. a pesar de no haber dado respuesta </w:t>
      </w:r>
      <w:r w:rsidRPr="008411EF">
        <w:rPr>
          <w:rFonts w:ascii="Arial" w:hAnsi="Arial" w:cs="Arial"/>
          <w:sz w:val="22"/>
          <w:szCs w:val="22"/>
        </w:rPr>
        <w:t xml:space="preserve">a la petición de revisión de fecha 3 de enero del 2018, suscrita por la estudiante Verónica Lissette Reina Meléndez, a fol. 40, mostró colaboración en el proceso a fin de que, en Audiencia Conciliatoria, se resolviera las revisiones solicitadas por la Dra. Reina Meléndez.  </w:t>
      </w:r>
    </w:p>
    <w:p w:rsidR="009F5F4A" w:rsidRPr="008411EF" w:rsidRDefault="009F5F4A" w:rsidP="009F5F4A">
      <w:pPr>
        <w:pStyle w:val="Sinespaciado"/>
        <w:jc w:val="both"/>
        <w:rPr>
          <w:rFonts w:ascii="Arial" w:hAnsi="Arial" w:cs="Arial"/>
          <w:sz w:val="22"/>
          <w:szCs w:val="22"/>
        </w:rPr>
      </w:pPr>
    </w:p>
    <w:p w:rsidR="009F5F4A" w:rsidRPr="008411EF" w:rsidRDefault="009F5F4A" w:rsidP="009F5F4A">
      <w:pPr>
        <w:pStyle w:val="Sinespaciado"/>
        <w:jc w:val="both"/>
        <w:rPr>
          <w:rFonts w:ascii="Arial" w:hAnsi="Arial" w:cs="Arial"/>
          <w:sz w:val="22"/>
          <w:szCs w:val="22"/>
        </w:rPr>
      </w:pPr>
      <w:r w:rsidRPr="008411EF">
        <w:rPr>
          <w:rFonts w:ascii="Arial" w:hAnsi="Arial" w:cs="Arial"/>
          <w:sz w:val="22"/>
          <w:szCs w:val="22"/>
        </w:rPr>
        <w:t>Con respecto a la petición de revisión realizada con fecha 3 de enero del 2018, suscrita por Dra. Verónica Lissette Reina Meléndez, dirigida a la Dra. Teresa Isabel de Lara, Coordinadora de Medicina Interna Especialidades Médicas, no se pudo comprobar si la mencionada petición, fue enviada a la oficina de dicha profesional.</w:t>
      </w:r>
    </w:p>
    <w:p w:rsidR="009F5F4A" w:rsidRPr="008411EF" w:rsidRDefault="009F5F4A" w:rsidP="009F5F4A">
      <w:pPr>
        <w:pStyle w:val="Sinespaciado"/>
        <w:jc w:val="both"/>
        <w:rPr>
          <w:rFonts w:ascii="Arial" w:hAnsi="Arial" w:cs="Arial"/>
          <w:sz w:val="22"/>
          <w:szCs w:val="22"/>
        </w:rPr>
      </w:pPr>
    </w:p>
    <w:p w:rsidR="009F5F4A" w:rsidRPr="008411EF" w:rsidRDefault="009F5F4A" w:rsidP="009F5F4A">
      <w:pPr>
        <w:jc w:val="both"/>
        <w:rPr>
          <w:rFonts w:ascii="Arial" w:hAnsi="Arial" w:cs="Arial"/>
        </w:rPr>
      </w:pPr>
      <w:r w:rsidRPr="008411EF">
        <w:rPr>
          <w:rFonts w:ascii="Arial" w:hAnsi="Arial" w:cs="Arial"/>
          <w:b/>
        </w:rPr>
        <w:t>POR TANTO, ESTA DEFENSORÍA DE LOS DERECHOS UNIVERSITARIOS RESUELVE:</w:t>
      </w:r>
    </w:p>
    <w:p w:rsidR="009F5F4A" w:rsidRDefault="009F5F4A" w:rsidP="009F5F4A">
      <w:pPr>
        <w:pStyle w:val="Sinespaciado"/>
        <w:jc w:val="both"/>
        <w:rPr>
          <w:rFonts w:ascii="Arial" w:hAnsi="Arial" w:cs="Arial"/>
        </w:rPr>
      </w:pPr>
      <w:r w:rsidRPr="008411EF">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8411EF">
        <w:rPr>
          <w:rFonts w:ascii="Arial" w:hAnsi="Arial" w:cs="Arial"/>
          <w:b/>
          <w:sz w:val="22"/>
          <w:szCs w:val="22"/>
        </w:rPr>
        <w:t xml:space="preserve">DECLÁRASE CON RESPONSABILIDAD A LAS DRAS. </w:t>
      </w:r>
      <w:r w:rsidRPr="008411EF">
        <w:rPr>
          <w:rFonts w:ascii="Arial" w:hAnsi="Arial" w:cs="Arial"/>
          <w:b/>
        </w:rPr>
        <w:t>MERCEDES LIZETH GALLEGOS Y ERICKA LÓPEZ TORRES</w:t>
      </w:r>
      <w:r w:rsidRPr="008411EF">
        <w:rPr>
          <w:rFonts w:ascii="Arial" w:hAnsi="Arial" w:cs="Arial"/>
          <w:b/>
          <w:sz w:val="22"/>
          <w:szCs w:val="22"/>
        </w:rPr>
        <w:t xml:space="preserve">, DOCENTES </w:t>
      </w:r>
      <w:r w:rsidRPr="008411EF">
        <w:rPr>
          <w:rFonts w:ascii="Arial" w:hAnsi="Arial" w:cs="Arial"/>
          <w:sz w:val="22"/>
          <w:szCs w:val="22"/>
        </w:rPr>
        <w:t>, de la Facultad de Medicina, de la Universidad de El Salvador, por vulnerar derechos académicos de la estudiante VERONICA LISSETTE REINA MELENDEZ</w:t>
      </w:r>
      <w:r w:rsidRPr="008411EF">
        <w:rPr>
          <w:rFonts w:ascii="Arial" w:hAnsi="Arial" w:cs="Arial"/>
        </w:rPr>
        <w:t>; por  violación al Derecho de devolución de los instrumentos de evaluación, art.  142 literal c), violación al Derecho de revisión, art.  148, derecho a realizar pruebas mediando por lo menos entre cada una 24 hora, art. 143, ambos del Reglamento de la Gestión Académico Administrativa de la UES; derecho a ser informados correctamente, 41 literal i) Derecho a recibir la enseñanza que corresponde impartir a la UES, de acuerdo con los planes y programas de estudio, con el fin de alcanzar la excelencia académica literal a), estos últimos todos de la Ley Orgánica.</w:t>
      </w:r>
    </w:p>
    <w:p w:rsidR="009F5F4A" w:rsidRPr="008411EF" w:rsidRDefault="009F5F4A" w:rsidP="009F5F4A">
      <w:pPr>
        <w:pStyle w:val="Sinespaciado"/>
        <w:jc w:val="both"/>
        <w:rPr>
          <w:rFonts w:ascii="Arial" w:hAnsi="Arial" w:cs="Arial"/>
        </w:rPr>
      </w:pPr>
    </w:p>
    <w:p w:rsidR="009F5F4A" w:rsidRPr="008411EF" w:rsidRDefault="009F5F4A" w:rsidP="009F5F4A">
      <w:pPr>
        <w:pStyle w:val="Sinespaciado"/>
        <w:jc w:val="both"/>
        <w:rPr>
          <w:rFonts w:ascii="Arial" w:hAnsi="Arial" w:cs="Arial"/>
          <w:b/>
          <w:sz w:val="22"/>
          <w:szCs w:val="22"/>
        </w:rPr>
      </w:pPr>
      <w:r w:rsidRPr="008411EF">
        <w:rPr>
          <w:rFonts w:ascii="Arial" w:hAnsi="Arial" w:cs="Arial"/>
          <w:b/>
          <w:sz w:val="22"/>
          <w:szCs w:val="22"/>
        </w:rPr>
        <w:t>RECOMENDACIONES:</w:t>
      </w:r>
    </w:p>
    <w:p w:rsidR="009F5F4A" w:rsidRPr="008411EF" w:rsidRDefault="009F5F4A" w:rsidP="009F5F4A">
      <w:pPr>
        <w:pStyle w:val="Sinespaciado"/>
        <w:jc w:val="both"/>
        <w:rPr>
          <w:rFonts w:ascii="Arial" w:hAnsi="Arial" w:cs="Arial"/>
          <w:b/>
          <w:sz w:val="22"/>
          <w:szCs w:val="22"/>
        </w:rPr>
      </w:pPr>
    </w:p>
    <w:p w:rsidR="009F5F4A" w:rsidRPr="008411EF" w:rsidRDefault="009F5F4A" w:rsidP="009F5F4A">
      <w:pPr>
        <w:pStyle w:val="Sinespaciado"/>
        <w:jc w:val="both"/>
        <w:rPr>
          <w:rFonts w:ascii="Arial" w:hAnsi="Arial" w:cs="Arial"/>
          <w:b/>
          <w:sz w:val="22"/>
          <w:szCs w:val="22"/>
        </w:rPr>
      </w:pPr>
      <w:r w:rsidRPr="008411EF">
        <w:rPr>
          <w:rFonts w:ascii="Arial" w:hAnsi="Arial" w:cs="Arial"/>
          <w:b/>
          <w:sz w:val="22"/>
          <w:szCs w:val="22"/>
        </w:rPr>
        <w:t>Al Dr.</w:t>
      </w:r>
      <w:r w:rsidRPr="008411EF">
        <w:rPr>
          <w:rFonts w:ascii="Arial" w:hAnsi="Arial" w:cs="Arial"/>
          <w:sz w:val="22"/>
          <w:szCs w:val="22"/>
        </w:rPr>
        <w:t xml:space="preserve"> </w:t>
      </w:r>
      <w:r w:rsidRPr="008411EF">
        <w:rPr>
          <w:rFonts w:ascii="Arial" w:hAnsi="Arial" w:cs="Arial"/>
          <w:b/>
          <w:sz w:val="22"/>
          <w:szCs w:val="22"/>
        </w:rPr>
        <w:t>CARLOS EDUARDO RIVAS SALGUERO, JEFE DE LA UNIDAD DE DESARROLLO PROFESIONAL DEL HOSPITAL ROSALES</w:t>
      </w:r>
    </w:p>
    <w:p w:rsidR="009F5F4A" w:rsidRPr="008411EF" w:rsidRDefault="009F5F4A" w:rsidP="009F5F4A">
      <w:pPr>
        <w:pStyle w:val="Sinespaciado"/>
        <w:jc w:val="both"/>
        <w:rPr>
          <w:rFonts w:ascii="Arial" w:hAnsi="Arial" w:cs="Arial"/>
          <w:b/>
          <w:sz w:val="22"/>
          <w:szCs w:val="22"/>
        </w:rPr>
      </w:pPr>
    </w:p>
    <w:p w:rsidR="009F5F4A" w:rsidRPr="008411EF" w:rsidRDefault="009F5F4A" w:rsidP="009F5F4A">
      <w:pPr>
        <w:pStyle w:val="Sinespaciado"/>
        <w:numPr>
          <w:ilvl w:val="0"/>
          <w:numId w:val="10"/>
        </w:numPr>
        <w:jc w:val="both"/>
        <w:rPr>
          <w:rFonts w:ascii="Arial" w:hAnsi="Arial" w:cs="Arial"/>
          <w:sz w:val="22"/>
          <w:szCs w:val="22"/>
        </w:rPr>
      </w:pPr>
      <w:r w:rsidRPr="008411EF">
        <w:rPr>
          <w:rFonts w:ascii="Arial" w:hAnsi="Arial" w:cs="Arial"/>
          <w:sz w:val="22"/>
          <w:szCs w:val="22"/>
        </w:rPr>
        <w:t>Rediseñar los instrumentos evaluativos, que se utiliza en las evaluaciones de los estudiantes de los diferentes niveles de la Especialidad Médica en Medicina Interna, garantizando que éstos cumplan con la normativa universitaria.</w:t>
      </w:r>
    </w:p>
    <w:p w:rsidR="009F5F4A" w:rsidRPr="008411EF" w:rsidRDefault="009F5F4A" w:rsidP="009F5F4A">
      <w:pPr>
        <w:pStyle w:val="Sinespaciado"/>
        <w:numPr>
          <w:ilvl w:val="0"/>
          <w:numId w:val="10"/>
        </w:numPr>
        <w:jc w:val="both"/>
        <w:rPr>
          <w:rFonts w:ascii="Arial" w:hAnsi="Arial" w:cs="Arial"/>
          <w:sz w:val="22"/>
          <w:szCs w:val="22"/>
        </w:rPr>
      </w:pPr>
      <w:r w:rsidRPr="008411EF">
        <w:rPr>
          <w:rFonts w:ascii="Arial" w:hAnsi="Arial" w:cs="Arial"/>
          <w:sz w:val="22"/>
          <w:szCs w:val="22"/>
        </w:rPr>
        <w:t>Verificar la labor que realiza el personal docente adscrito al Departamento de Desarrollo Profesional del Hospital Rosales, a fin de que cumplan con los deberes que les impone el artículo 140 del Reglamento de la Gestión Académico Administrativa de la UES.</w:t>
      </w:r>
    </w:p>
    <w:p w:rsidR="009F5F4A" w:rsidRPr="008411EF" w:rsidRDefault="009F5F4A" w:rsidP="009F5F4A">
      <w:pPr>
        <w:pStyle w:val="Sinespaciado"/>
        <w:numPr>
          <w:ilvl w:val="0"/>
          <w:numId w:val="10"/>
        </w:numPr>
        <w:jc w:val="both"/>
        <w:rPr>
          <w:rFonts w:ascii="Arial" w:hAnsi="Arial" w:cs="Arial"/>
          <w:sz w:val="22"/>
          <w:szCs w:val="22"/>
        </w:rPr>
      </w:pPr>
      <w:r w:rsidRPr="008411EF">
        <w:rPr>
          <w:rFonts w:ascii="Arial" w:hAnsi="Arial" w:cs="Arial"/>
          <w:sz w:val="22"/>
          <w:szCs w:val="22"/>
        </w:rPr>
        <w:t xml:space="preserve">Realizar las gestiones necesarias a fin de que se asigne Docente responsable y Especialista para que se revisen las evaluaciones realizadas por la Dra. Reina Meléndez en el ciclo II-2017, a efecto de darle cumplimiento a lo que regulan los artículos 132, 138,140 literal e) y 148 del Reglamento de la Gestión Académico </w:t>
      </w:r>
      <w:r w:rsidRPr="008411EF">
        <w:rPr>
          <w:rFonts w:ascii="Arial" w:hAnsi="Arial" w:cs="Arial"/>
          <w:sz w:val="22"/>
          <w:szCs w:val="22"/>
        </w:rPr>
        <w:lastRenderedPageBreak/>
        <w:t>Administrativa de la UES, en un plazo no mayor a quince días hábiles contados a partir de la notificación de ésta.</w:t>
      </w:r>
    </w:p>
    <w:p w:rsidR="009F5F4A" w:rsidRPr="008411EF" w:rsidRDefault="009F5F4A" w:rsidP="009F5F4A">
      <w:pPr>
        <w:pStyle w:val="Sinespaciado"/>
        <w:ind w:left="720"/>
        <w:jc w:val="both"/>
        <w:rPr>
          <w:rFonts w:ascii="Arial" w:hAnsi="Arial" w:cs="Arial"/>
          <w:sz w:val="22"/>
          <w:szCs w:val="22"/>
        </w:rPr>
      </w:pPr>
    </w:p>
    <w:p w:rsidR="009F5F4A" w:rsidRPr="008411EF" w:rsidRDefault="009F5F4A" w:rsidP="009F5F4A">
      <w:pPr>
        <w:pStyle w:val="Sinespaciado"/>
        <w:numPr>
          <w:ilvl w:val="0"/>
          <w:numId w:val="10"/>
        </w:numPr>
        <w:jc w:val="both"/>
        <w:rPr>
          <w:rFonts w:ascii="Arial" w:hAnsi="Arial" w:cs="Arial"/>
          <w:sz w:val="22"/>
          <w:szCs w:val="22"/>
        </w:rPr>
      </w:pPr>
      <w:r w:rsidRPr="008411EF">
        <w:rPr>
          <w:rFonts w:ascii="Arial" w:hAnsi="Arial" w:cs="Arial"/>
          <w:b/>
          <w:sz w:val="22"/>
          <w:szCs w:val="22"/>
        </w:rPr>
        <w:t xml:space="preserve">A LAS DOCENTES: DRAS. </w:t>
      </w:r>
      <w:r w:rsidRPr="008411EF">
        <w:rPr>
          <w:rFonts w:ascii="Arial" w:hAnsi="Arial" w:cs="Arial"/>
          <w:b/>
        </w:rPr>
        <w:t>MERCEDES LIZETH GALLEGOS Y ERICKA LÓPEZ TORRES</w:t>
      </w:r>
      <w:r w:rsidRPr="008411EF">
        <w:rPr>
          <w:rFonts w:ascii="Arial" w:hAnsi="Arial" w:cs="Arial"/>
          <w:b/>
          <w:sz w:val="22"/>
          <w:szCs w:val="22"/>
        </w:rPr>
        <w:t xml:space="preserve">. </w:t>
      </w:r>
      <w:r w:rsidRPr="008411EF">
        <w:rPr>
          <w:rFonts w:ascii="Arial" w:hAnsi="Arial" w:cs="Arial"/>
          <w:sz w:val="22"/>
          <w:szCs w:val="22"/>
        </w:rPr>
        <w:t xml:space="preserve">Que cumplan con la devolución de los instrumentos evaluativos y realicen las revisiones que sean autorizadas por el </w:t>
      </w:r>
      <w:proofErr w:type="gramStart"/>
      <w:r w:rsidRPr="008411EF">
        <w:rPr>
          <w:rFonts w:ascii="Arial" w:hAnsi="Arial" w:cs="Arial"/>
          <w:sz w:val="22"/>
          <w:szCs w:val="22"/>
        </w:rPr>
        <w:t>Jefe</w:t>
      </w:r>
      <w:proofErr w:type="gramEnd"/>
      <w:r w:rsidRPr="008411EF">
        <w:rPr>
          <w:rFonts w:ascii="Arial" w:hAnsi="Arial" w:cs="Arial"/>
          <w:sz w:val="22"/>
          <w:szCs w:val="22"/>
        </w:rPr>
        <w:t xml:space="preserve"> de la Unidad de Desarrollo Profesional del Hospital Rosales</w:t>
      </w:r>
      <w:r w:rsidRPr="008411EF">
        <w:rPr>
          <w:rFonts w:ascii="Arial" w:hAnsi="Arial" w:cs="Arial"/>
          <w:b/>
          <w:sz w:val="22"/>
          <w:szCs w:val="22"/>
        </w:rPr>
        <w:t>, en favor de la Dra. Reina Meléndez.</w:t>
      </w:r>
    </w:p>
    <w:p w:rsidR="009F5F4A" w:rsidRPr="008411EF" w:rsidRDefault="009F5F4A" w:rsidP="009F5F4A">
      <w:pPr>
        <w:pStyle w:val="Prrafodelista"/>
        <w:rPr>
          <w:rFonts w:ascii="Arial" w:hAnsi="Arial" w:cs="Arial"/>
        </w:rPr>
      </w:pPr>
    </w:p>
    <w:p w:rsidR="009F5F4A" w:rsidRPr="008411EF" w:rsidRDefault="009F5F4A" w:rsidP="009F5F4A">
      <w:pPr>
        <w:pStyle w:val="Sinespaciado"/>
        <w:numPr>
          <w:ilvl w:val="0"/>
          <w:numId w:val="10"/>
        </w:numPr>
        <w:jc w:val="both"/>
        <w:rPr>
          <w:rFonts w:ascii="Arial" w:hAnsi="Arial" w:cs="Arial"/>
          <w:sz w:val="22"/>
          <w:szCs w:val="22"/>
        </w:rPr>
      </w:pPr>
      <w:r w:rsidRPr="008411EF">
        <w:rPr>
          <w:rFonts w:ascii="Arial" w:hAnsi="Arial" w:cs="Arial"/>
          <w:b/>
          <w:sz w:val="22"/>
          <w:szCs w:val="22"/>
        </w:rPr>
        <w:t>A LA JUNTA DIRECTIVA DE LA FACULTAD DE MEDICINA:</w:t>
      </w:r>
      <w:r w:rsidRPr="008411EF">
        <w:rPr>
          <w:rFonts w:ascii="Arial" w:hAnsi="Arial" w:cs="Arial"/>
          <w:sz w:val="22"/>
          <w:szCs w:val="22"/>
        </w:rPr>
        <w:t xml:space="preserve"> que exhorte a las DRAS.</w:t>
      </w:r>
      <w:r w:rsidRPr="008411EF">
        <w:rPr>
          <w:rFonts w:ascii="Arial" w:hAnsi="Arial" w:cs="Arial"/>
          <w:b/>
          <w:sz w:val="22"/>
          <w:szCs w:val="22"/>
        </w:rPr>
        <w:t xml:space="preserve"> </w:t>
      </w:r>
      <w:r w:rsidRPr="008411EF">
        <w:rPr>
          <w:rFonts w:ascii="Arial" w:hAnsi="Arial" w:cs="Arial"/>
          <w:b/>
        </w:rPr>
        <w:t>MERCEDES LIZETH GALLEGOS Y ERICKA LÓPEZ TORRES</w:t>
      </w:r>
      <w:r w:rsidRPr="008411EF">
        <w:rPr>
          <w:rFonts w:ascii="Arial" w:hAnsi="Arial" w:cs="Arial"/>
          <w:b/>
          <w:sz w:val="22"/>
          <w:szCs w:val="22"/>
        </w:rPr>
        <w:t>, D</w:t>
      </w:r>
      <w:r>
        <w:rPr>
          <w:rFonts w:ascii="Arial" w:hAnsi="Arial" w:cs="Arial"/>
          <w:b/>
          <w:sz w:val="22"/>
          <w:szCs w:val="22"/>
        </w:rPr>
        <w:t>ocentes</w:t>
      </w:r>
      <w:r w:rsidRPr="008411EF">
        <w:rPr>
          <w:rFonts w:ascii="Arial" w:hAnsi="Arial" w:cs="Arial"/>
          <w:b/>
          <w:sz w:val="22"/>
          <w:szCs w:val="22"/>
        </w:rPr>
        <w:t xml:space="preserve"> de las asignaturas:</w:t>
      </w:r>
      <w:r w:rsidRPr="008411EF">
        <w:rPr>
          <w:rFonts w:ascii="Arial" w:hAnsi="Arial" w:cs="Arial"/>
          <w:sz w:val="22"/>
          <w:szCs w:val="22"/>
        </w:rPr>
        <w:t xml:space="preserve"> </w:t>
      </w:r>
      <w:r w:rsidRPr="008411EF">
        <w:rPr>
          <w:rFonts w:ascii="Arial" w:eastAsia="Arial Unicode MS" w:hAnsi="Arial" w:cs="Arial"/>
        </w:rPr>
        <w:t xml:space="preserve">Medicina Interna II, Procedimientos Diagnósticos y Terapéuticos II, Patología Quirúrgica y del Embarazo I, Desarrollo Profesional II y Metodología de la Investigación II.fl.56, que cumplan los </w:t>
      </w:r>
      <w:r w:rsidRPr="008411EF">
        <w:rPr>
          <w:rFonts w:ascii="Arial" w:hAnsi="Arial" w:cs="Arial"/>
          <w:sz w:val="22"/>
          <w:szCs w:val="22"/>
        </w:rPr>
        <w:t xml:space="preserve">artículos 132, 138 y 140 literal e) y 148 del Reglamento de la Gestión Académico Administrativa de la UES. </w:t>
      </w:r>
    </w:p>
    <w:p w:rsidR="009F5F4A" w:rsidRPr="008411EF" w:rsidRDefault="009F5F4A" w:rsidP="009F5F4A">
      <w:pPr>
        <w:pStyle w:val="Prrafodelista"/>
        <w:rPr>
          <w:rFonts w:ascii="Arial" w:hAnsi="Arial" w:cs="Arial"/>
        </w:rPr>
      </w:pPr>
    </w:p>
    <w:p w:rsidR="009F5F4A" w:rsidRPr="008411EF" w:rsidRDefault="009F5F4A" w:rsidP="009F5F4A">
      <w:pPr>
        <w:pStyle w:val="Sinespaciado"/>
        <w:jc w:val="both"/>
        <w:rPr>
          <w:rFonts w:ascii="Arial" w:hAnsi="Arial" w:cs="Arial"/>
          <w:sz w:val="22"/>
          <w:szCs w:val="22"/>
        </w:rPr>
      </w:pPr>
      <w:r w:rsidRPr="008411EF">
        <w:rPr>
          <w:rFonts w:ascii="Arial" w:hAnsi="Arial" w:cs="Arial"/>
          <w:sz w:val="22"/>
          <w:szCs w:val="22"/>
        </w:rPr>
        <w:t>El cumplimiento de las recomendaciones dictadas</w:t>
      </w:r>
      <w:r>
        <w:rPr>
          <w:rFonts w:ascii="Arial" w:hAnsi="Arial" w:cs="Arial"/>
          <w:sz w:val="22"/>
          <w:szCs w:val="22"/>
        </w:rPr>
        <w:t>,</w:t>
      </w:r>
      <w:r w:rsidRPr="008411EF">
        <w:rPr>
          <w:rFonts w:ascii="Arial" w:hAnsi="Arial" w:cs="Arial"/>
          <w:sz w:val="22"/>
          <w:szCs w:val="22"/>
        </w:rPr>
        <w:t xml:space="preserve"> se verificarán en un plazo máximo de 30 días, contados a partir del día siguiente de recibida esta resolución final.</w:t>
      </w:r>
    </w:p>
    <w:p w:rsidR="009F5F4A" w:rsidRPr="008411EF" w:rsidRDefault="009F5F4A" w:rsidP="009F5F4A">
      <w:pPr>
        <w:pStyle w:val="Sinespaciado"/>
        <w:jc w:val="both"/>
        <w:rPr>
          <w:rFonts w:ascii="Arial" w:hAnsi="Arial" w:cs="Arial"/>
          <w:sz w:val="22"/>
          <w:szCs w:val="22"/>
        </w:rPr>
      </w:pPr>
    </w:p>
    <w:p w:rsidR="009F5F4A" w:rsidRPr="008411EF" w:rsidRDefault="009F5F4A" w:rsidP="009F5F4A">
      <w:pPr>
        <w:jc w:val="both"/>
        <w:rPr>
          <w:rFonts w:ascii="Arial" w:hAnsi="Arial" w:cs="Arial"/>
        </w:rPr>
      </w:pPr>
      <w:r w:rsidRPr="008411EF">
        <w:rPr>
          <w:rFonts w:ascii="Arial" w:hAnsi="Arial" w:cs="Arial"/>
        </w:rPr>
        <w:t>Notifíquese.</w:t>
      </w:r>
    </w:p>
    <w:p w:rsidR="009F5F4A" w:rsidRDefault="009F5F4A" w:rsidP="009F5F4A">
      <w:pPr>
        <w:jc w:val="center"/>
        <w:rPr>
          <w:rFonts w:ascii="Arial" w:hAnsi="Arial" w:cs="Arial"/>
        </w:rPr>
      </w:pPr>
    </w:p>
    <w:p w:rsidR="009F5F4A" w:rsidRPr="008411EF" w:rsidRDefault="009F5F4A" w:rsidP="009F5F4A">
      <w:pPr>
        <w:jc w:val="center"/>
        <w:rPr>
          <w:rFonts w:ascii="Arial" w:hAnsi="Arial" w:cs="Arial"/>
        </w:rPr>
      </w:pPr>
      <w:r w:rsidRPr="008411EF">
        <w:rPr>
          <w:rFonts w:ascii="Arial" w:hAnsi="Arial" w:cs="Arial"/>
        </w:rPr>
        <w:t>MDH. Claudia María Melgar de Zambrana</w:t>
      </w:r>
    </w:p>
    <w:p w:rsidR="009F5F4A" w:rsidRPr="008411EF" w:rsidRDefault="009F5F4A" w:rsidP="009F5F4A">
      <w:pPr>
        <w:jc w:val="center"/>
        <w:rPr>
          <w:rFonts w:ascii="Arial" w:hAnsi="Arial" w:cs="Arial"/>
        </w:rPr>
      </w:pPr>
      <w:r w:rsidRPr="008411EF">
        <w:rPr>
          <w:rFonts w:ascii="Arial" w:hAnsi="Arial" w:cs="Arial"/>
        </w:rPr>
        <w:t>Defensora de los Derechos Universitarios</w:t>
      </w:r>
    </w:p>
    <w:p w:rsidR="009F5F4A" w:rsidRPr="008411EF" w:rsidRDefault="009F5F4A" w:rsidP="009F5F4A">
      <w:pPr>
        <w:jc w:val="both"/>
        <w:rPr>
          <w:rFonts w:ascii="Arial" w:hAnsi="Arial" w:cs="Arial"/>
        </w:rPr>
      </w:pPr>
      <w:r w:rsidRPr="008411EF">
        <w:rPr>
          <w:rFonts w:ascii="Arial" w:hAnsi="Arial" w:cs="Arial"/>
        </w:rPr>
        <w:t>NOTA: Según el artículo 23 del Reglamento Especial de la Defensoría de los Derechos de los Miembros de la Universidad de El Salvador, podrá interponer recurso de revisión de la resolución final, cuando</w:t>
      </w:r>
      <w:r w:rsidRPr="008411EF">
        <w:rPr>
          <w:rFonts w:ascii="Arial" w:hAnsi="Arial" w:cs="Arial"/>
          <w:b/>
        </w:rPr>
        <w:t xml:space="preserve"> así lo solicite fundadamente la persona o autoridad inconforme con la resolución emitida.</w:t>
      </w: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9F5F4A" w:rsidRDefault="009F5F4A" w:rsidP="009F5F4A">
      <w:pPr>
        <w:spacing w:after="0" w:line="240" w:lineRule="atLeast"/>
        <w:jc w:val="both"/>
        <w:rPr>
          <w:rFonts w:ascii="Arial" w:hAnsi="Arial" w:cs="Arial"/>
          <w:b/>
        </w:rPr>
      </w:pPr>
    </w:p>
    <w:p w:rsidR="0004773D" w:rsidRDefault="0004773D"/>
    <w:sectPr w:rsidR="000477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072"/>
    <w:multiLevelType w:val="hybridMultilevel"/>
    <w:tmpl w:val="ED04352E"/>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F1C60B7"/>
    <w:multiLevelType w:val="hybridMultilevel"/>
    <w:tmpl w:val="330E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E4834"/>
    <w:multiLevelType w:val="hybridMultilevel"/>
    <w:tmpl w:val="1A0CA2CC"/>
    <w:lvl w:ilvl="0" w:tplc="440A0017">
      <w:start w:val="1"/>
      <w:numFmt w:val="lowerLetter"/>
      <w:lvlText w:val="%1)"/>
      <w:lvlJc w:val="left"/>
      <w:pPr>
        <w:ind w:left="927"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7A37580"/>
    <w:multiLevelType w:val="hybridMultilevel"/>
    <w:tmpl w:val="D0AA92F8"/>
    <w:lvl w:ilvl="0" w:tplc="77F09AD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F757E"/>
    <w:multiLevelType w:val="hybridMultilevel"/>
    <w:tmpl w:val="C3DEAA98"/>
    <w:lvl w:ilvl="0" w:tplc="440A000F">
      <w:start w:val="1"/>
      <w:numFmt w:val="decimal"/>
      <w:lvlText w:val="%1."/>
      <w:lvlJc w:val="left"/>
      <w:pPr>
        <w:ind w:left="780" w:hanging="360"/>
      </w:pPr>
    </w:lvl>
    <w:lvl w:ilvl="1" w:tplc="440A0019">
      <w:start w:val="1"/>
      <w:numFmt w:val="lowerLetter"/>
      <w:lvlText w:val="%2."/>
      <w:lvlJc w:val="left"/>
      <w:pPr>
        <w:ind w:left="1500" w:hanging="360"/>
      </w:pPr>
    </w:lvl>
    <w:lvl w:ilvl="2" w:tplc="440A001B">
      <w:start w:val="1"/>
      <w:numFmt w:val="lowerRoman"/>
      <w:lvlText w:val="%3."/>
      <w:lvlJc w:val="right"/>
      <w:pPr>
        <w:ind w:left="2220" w:hanging="180"/>
      </w:pPr>
    </w:lvl>
    <w:lvl w:ilvl="3" w:tplc="440A000F">
      <w:start w:val="1"/>
      <w:numFmt w:val="decimal"/>
      <w:lvlText w:val="%4."/>
      <w:lvlJc w:val="left"/>
      <w:pPr>
        <w:ind w:left="2940" w:hanging="360"/>
      </w:pPr>
    </w:lvl>
    <w:lvl w:ilvl="4" w:tplc="440A0019">
      <w:start w:val="1"/>
      <w:numFmt w:val="lowerLetter"/>
      <w:lvlText w:val="%5."/>
      <w:lvlJc w:val="left"/>
      <w:pPr>
        <w:ind w:left="3660" w:hanging="360"/>
      </w:pPr>
    </w:lvl>
    <w:lvl w:ilvl="5" w:tplc="440A001B">
      <w:start w:val="1"/>
      <w:numFmt w:val="lowerRoman"/>
      <w:lvlText w:val="%6."/>
      <w:lvlJc w:val="right"/>
      <w:pPr>
        <w:ind w:left="4380" w:hanging="180"/>
      </w:pPr>
    </w:lvl>
    <w:lvl w:ilvl="6" w:tplc="440A000F">
      <w:start w:val="1"/>
      <w:numFmt w:val="decimal"/>
      <w:lvlText w:val="%7."/>
      <w:lvlJc w:val="left"/>
      <w:pPr>
        <w:ind w:left="5100" w:hanging="360"/>
      </w:pPr>
    </w:lvl>
    <w:lvl w:ilvl="7" w:tplc="440A0019">
      <w:start w:val="1"/>
      <w:numFmt w:val="lowerLetter"/>
      <w:lvlText w:val="%8."/>
      <w:lvlJc w:val="left"/>
      <w:pPr>
        <w:ind w:left="5820" w:hanging="360"/>
      </w:pPr>
    </w:lvl>
    <w:lvl w:ilvl="8" w:tplc="440A001B">
      <w:start w:val="1"/>
      <w:numFmt w:val="lowerRoman"/>
      <w:lvlText w:val="%9."/>
      <w:lvlJc w:val="right"/>
      <w:pPr>
        <w:ind w:left="6540" w:hanging="180"/>
      </w:pPr>
    </w:lvl>
  </w:abstractNum>
  <w:abstractNum w:abstractNumId="5" w15:restartNumberingAfterBreak="0">
    <w:nsid w:val="19CA0133"/>
    <w:multiLevelType w:val="hybridMultilevel"/>
    <w:tmpl w:val="04E8B028"/>
    <w:lvl w:ilvl="0" w:tplc="B010D2BC">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D2634"/>
    <w:multiLevelType w:val="hybridMultilevel"/>
    <w:tmpl w:val="7CBE13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B7274C6"/>
    <w:multiLevelType w:val="hybridMultilevel"/>
    <w:tmpl w:val="69A67F64"/>
    <w:lvl w:ilvl="0" w:tplc="440A000F">
      <w:start w:val="1"/>
      <w:numFmt w:val="decimal"/>
      <w:lvlText w:val="%1."/>
      <w:lvlJc w:val="left"/>
      <w:pPr>
        <w:ind w:left="360" w:hanging="360"/>
      </w:pPr>
    </w:lvl>
    <w:lvl w:ilvl="1" w:tplc="440A0019">
      <w:start w:val="1"/>
      <w:numFmt w:val="lowerLetter"/>
      <w:lvlText w:val="%2."/>
      <w:lvlJc w:val="left"/>
      <w:pPr>
        <w:ind w:left="1500" w:hanging="360"/>
      </w:pPr>
    </w:lvl>
    <w:lvl w:ilvl="2" w:tplc="440A001B">
      <w:start w:val="1"/>
      <w:numFmt w:val="lowerRoman"/>
      <w:lvlText w:val="%3."/>
      <w:lvlJc w:val="right"/>
      <w:pPr>
        <w:ind w:left="2220" w:hanging="180"/>
      </w:pPr>
    </w:lvl>
    <w:lvl w:ilvl="3" w:tplc="440A000F">
      <w:start w:val="1"/>
      <w:numFmt w:val="decimal"/>
      <w:lvlText w:val="%4."/>
      <w:lvlJc w:val="left"/>
      <w:pPr>
        <w:ind w:left="2940" w:hanging="360"/>
      </w:pPr>
    </w:lvl>
    <w:lvl w:ilvl="4" w:tplc="440A0019">
      <w:start w:val="1"/>
      <w:numFmt w:val="lowerLetter"/>
      <w:lvlText w:val="%5."/>
      <w:lvlJc w:val="left"/>
      <w:pPr>
        <w:ind w:left="3660" w:hanging="360"/>
      </w:pPr>
    </w:lvl>
    <w:lvl w:ilvl="5" w:tplc="440A001B">
      <w:start w:val="1"/>
      <w:numFmt w:val="lowerRoman"/>
      <w:lvlText w:val="%6."/>
      <w:lvlJc w:val="right"/>
      <w:pPr>
        <w:ind w:left="4380" w:hanging="180"/>
      </w:pPr>
    </w:lvl>
    <w:lvl w:ilvl="6" w:tplc="440A000F">
      <w:start w:val="1"/>
      <w:numFmt w:val="decimal"/>
      <w:lvlText w:val="%7."/>
      <w:lvlJc w:val="left"/>
      <w:pPr>
        <w:ind w:left="5100" w:hanging="360"/>
      </w:pPr>
    </w:lvl>
    <w:lvl w:ilvl="7" w:tplc="440A0019">
      <w:start w:val="1"/>
      <w:numFmt w:val="lowerLetter"/>
      <w:lvlText w:val="%8."/>
      <w:lvlJc w:val="left"/>
      <w:pPr>
        <w:ind w:left="5820" w:hanging="360"/>
      </w:pPr>
    </w:lvl>
    <w:lvl w:ilvl="8" w:tplc="440A001B">
      <w:start w:val="1"/>
      <w:numFmt w:val="lowerRoman"/>
      <w:lvlText w:val="%9."/>
      <w:lvlJc w:val="right"/>
      <w:pPr>
        <w:ind w:left="6540" w:hanging="180"/>
      </w:pPr>
    </w:lvl>
  </w:abstractNum>
  <w:abstractNum w:abstractNumId="8" w15:restartNumberingAfterBreak="0">
    <w:nsid w:val="2FC438BB"/>
    <w:multiLevelType w:val="hybridMultilevel"/>
    <w:tmpl w:val="F6326336"/>
    <w:lvl w:ilvl="0" w:tplc="B010D2BC">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F61D5A"/>
    <w:multiLevelType w:val="hybridMultilevel"/>
    <w:tmpl w:val="E8EC31C2"/>
    <w:lvl w:ilvl="0" w:tplc="0E5AE140">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437C201F"/>
    <w:multiLevelType w:val="hybridMultilevel"/>
    <w:tmpl w:val="36CCC28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A373513"/>
    <w:multiLevelType w:val="hybridMultilevel"/>
    <w:tmpl w:val="2622619E"/>
    <w:lvl w:ilvl="0" w:tplc="77F09AD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C6E99"/>
    <w:multiLevelType w:val="hybridMultilevel"/>
    <w:tmpl w:val="F2703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C3B58"/>
    <w:multiLevelType w:val="hybridMultilevel"/>
    <w:tmpl w:val="4C72194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 w15:restartNumberingAfterBreak="0">
    <w:nsid w:val="650D031F"/>
    <w:multiLevelType w:val="hybridMultilevel"/>
    <w:tmpl w:val="3544BE66"/>
    <w:lvl w:ilvl="0" w:tplc="440A0011">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5" w15:restartNumberingAfterBreak="0">
    <w:nsid w:val="6988443D"/>
    <w:multiLevelType w:val="hybridMultilevel"/>
    <w:tmpl w:val="B29C88F4"/>
    <w:lvl w:ilvl="0" w:tplc="44FCFF5A">
      <w:start w:val="1"/>
      <w:numFmt w:val="bullet"/>
      <w:lvlText w:val="-"/>
      <w:lvlJc w:val="left"/>
      <w:pPr>
        <w:ind w:left="1080" w:hanging="360"/>
      </w:pPr>
      <w:rPr>
        <w:rFonts w:ascii="Arial" w:eastAsia="Arial Unicode MS" w:hAnsi="Arial" w:cs="Arial" w:hint="default"/>
      </w:rPr>
    </w:lvl>
    <w:lvl w:ilvl="1" w:tplc="440A0003">
      <w:start w:val="1"/>
      <w:numFmt w:val="bullet"/>
      <w:lvlText w:val="o"/>
      <w:lvlJc w:val="left"/>
      <w:pPr>
        <w:ind w:left="1800" w:hanging="360"/>
      </w:pPr>
      <w:rPr>
        <w:rFonts w:ascii="Courier New" w:hAnsi="Courier New" w:cs="Courier New" w:hint="default"/>
      </w:rPr>
    </w:lvl>
    <w:lvl w:ilvl="2" w:tplc="440A0005">
      <w:start w:val="1"/>
      <w:numFmt w:val="bullet"/>
      <w:lvlText w:val=""/>
      <w:lvlJc w:val="left"/>
      <w:pPr>
        <w:ind w:left="2520" w:hanging="360"/>
      </w:pPr>
      <w:rPr>
        <w:rFonts w:ascii="Wingdings" w:hAnsi="Wingdings" w:hint="default"/>
      </w:rPr>
    </w:lvl>
    <w:lvl w:ilvl="3" w:tplc="440A0001">
      <w:start w:val="1"/>
      <w:numFmt w:val="bullet"/>
      <w:lvlText w:val=""/>
      <w:lvlJc w:val="left"/>
      <w:pPr>
        <w:ind w:left="3240" w:hanging="360"/>
      </w:pPr>
      <w:rPr>
        <w:rFonts w:ascii="Symbol" w:hAnsi="Symbol" w:hint="default"/>
      </w:rPr>
    </w:lvl>
    <w:lvl w:ilvl="4" w:tplc="440A0003">
      <w:start w:val="1"/>
      <w:numFmt w:val="bullet"/>
      <w:lvlText w:val="o"/>
      <w:lvlJc w:val="left"/>
      <w:pPr>
        <w:ind w:left="3960" w:hanging="360"/>
      </w:pPr>
      <w:rPr>
        <w:rFonts w:ascii="Courier New" w:hAnsi="Courier New" w:cs="Courier New" w:hint="default"/>
      </w:rPr>
    </w:lvl>
    <w:lvl w:ilvl="5" w:tplc="440A0005">
      <w:start w:val="1"/>
      <w:numFmt w:val="bullet"/>
      <w:lvlText w:val=""/>
      <w:lvlJc w:val="left"/>
      <w:pPr>
        <w:ind w:left="4680" w:hanging="360"/>
      </w:pPr>
      <w:rPr>
        <w:rFonts w:ascii="Wingdings" w:hAnsi="Wingdings" w:hint="default"/>
      </w:rPr>
    </w:lvl>
    <w:lvl w:ilvl="6" w:tplc="440A0001">
      <w:start w:val="1"/>
      <w:numFmt w:val="bullet"/>
      <w:lvlText w:val=""/>
      <w:lvlJc w:val="left"/>
      <w:pPr>
        <w:ind w:left="5400" w:hanging="360"/>
      </w:pPr>
      <w:rPr>
        <w:rFonts w:ascii="Symbol" w:hAnsi="Symbol" w:hint="default"/>
      </w:rPr>
    </w:lvl>
    <w:lvl w:ilvl="7" w:tplc="440A0003">
      <w:start w:val="1"/>
      <w:numFmt w:val="bullet"/>
      <w:lvlText w:val="o"/>
      <w:lvlJc w:val="left"/>
      <w:pPr>
        <w:ind w:left="6120" w:hanging="360"/>
      </w:pPr>
      <w:rPr>
        <w:rFonts w:ascii="Courier New" w:hAnsi="Courier New" w:cs="Courier New" w:hint="default"/>
      </w:rPr>
    </w:lvl>
    <w:lvl w:ilvl="8" w:tplc="440A0005">
      <w:start w:val="1"/>
      <w:numFmt w:val="bullet"/>
      <w:lvlText w:val=""/>
      <w:lvlJc w:val="left"/>
      <w:pPr>
        <w:ind w:left="6840" w:hanging="360"/>
      </w:pPr>
      <w:rPr>
        <w:rFonts w:ascii="Wingdings" w:hAnsi="Wingdings" w:hint="default"/>
      </w:rPr>
    </w:lvl>
  </w:abstractNum>
  <w:abstractNum w:abstractNumId="16"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17" w15:restartNumberingAfterBreak="0">
    <w:nsid w:val="6ECF3DEF"/>
    <w:multiLevelType w:val="hybridMultilevel"/>
    <w:tmpl w:val="92BCCFF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14"/>
  </w:num>
  <w:num w:numId="7">
    <w:abstractNumId w:val="1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2"/>
  </w:num>
  <w:num w:numId="14">
    <w:abstractNumId w:val="3"/>
  </w:num>
  <w:num w:numId="15">
    <w:abstractNumId w:val="8"/>
  </w:num>
  <w:num w:numId="16">
    <w:abstractNumId w:val="5"/>
  </w:num>
  <w:num w:numId="17">
    <w:abstractNumId w:val="11"/>
  </w:num>
  <w:num w:numId="18">
    <w:abstractNumId w:val="2"/>
  </w:num>
  <w:num w:numId="19">
    <w:abstractNumId w:val="10"/>
  </w:num>
  <w:num w:numId="20">
    <w:abstractNumId w:val="17"/>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4A"/>
    <w:rsid w:val="0004773D"/>
    <w:rsid w:val="00160ED5"/>
    <w:rsid w:val="002C0076"/>
    <w:rsid w:val="007A34BA"/>
    <w:rsid w:val="009F5F4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C794"/>
  <w15:chartTrackingRefBased/>
  <w15:docId w15:val="{BC3686D3-8E35-4333-9FDB-628E4B3F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F4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5F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F4A"/>
    <w:rPr>
      <w:rFonts w:ascii="Tahoma" w:hAnsi="Tahoma" w:cs="Tahoma"/>
      <w:sz w:val="16"/>
      <w:szCs w:val="16"/>
    </w:rPr>
  </w:style>
  <w:style w:type="paragraph" w:styleId="Sinespaciado">
    <w:name w:val="No Spacing"/>
    <w:uiPriority w:val="1"/>
    <w:qFormat/>
    <w:rsid w:val="009F5F4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F5F4A"/>
    <w:pPr>
      <w:ind w:left="720"/>
      <w:contextualSpacing/>
    </w:pPr>
  </w:style>
  <w:style w:type="character" w:styleId="Referenciaintensa">
    <w:name w:val="Intense Reference"/>
    <w:basedOn w:val="Fuentedeprrafopredeter"/>
    <w:uiPriority w:val="32"/>
    <w:qFormat/>
    <w:rsid w:val="009F5F4A"/>
    <w:rPr>
      <w:b/>
      <w:bCs/>
      <w:smallCaps/>
      <w:color w:val="5B9BD5" w:themeColor="accent1"/>
      <w:spacing w:val="5"/>
    </w:rPr>
  </w:style>
  <w:style w:type="table" w:styleId="Tablaconcuadrcula">
    <w:name w:val="Table Grid"/>
    <w:basedOn w:val="Tablanormal"/>
    <w:uiPriority w:val="59"/>
    <w:rsid w:val="009F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5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setteyti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11869</Words>
  <Characters>65284</Characters>
  <Application>Microsoft Office Word</Application>
  <DocSecurity>0</DocSecurity>
  <Lines>544</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2019-09-30T21:08:00Z</dcterms:created>
  <dcterms:modified xsi:type="dcterms:W3CDTF">2021-08-16T21:08:00Z</dcterms:modified>
</cp:coreProperties>
</file>